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5B33" w14:textId="4CA70B76" w:rsidR="00E73B01" w:rsidRPr="00B23A81" w:rsidRDefault="00BD21CF" w:rsidP="00F42B67">
      <w:pPr>
        <w:jc w:val="both"/>
        <w:rPr>
          <w:rFonts w:ascii="Times New Roman" w:hAnsi="Times New Roman" w:cs="Times New Roman"/>
        </w:rPr>
      </w:pPr>
      <w:r w:rsidRPr="00B23A81">
        <w:rPr>
          <w:rFonts w:ascii="Times New Roman" w:hAnsi="Times New Roman" w:cs="Times New Roman"/>
        </w:rPr>
        <w:t xml:space="preserve">Nr. </w:t>
      </w:r>
      <w:r w:rsidR="004D208C" w:rsidRPr="00B23A81">
        <w:rPr>
          <w:rFonts w:ascii="Times New Roman" w:hAnsi="Times New Roman" w:cs="Times New Roman"/>
        </w:rPr>
        <w:t>128</w:t>
      </w:r>
      <w:r w:rsidR="00727EB0" w:rsidRPr="00B23A81">
        <w:rPr>
          <w:rFonts w:ascii="Times New Roman" w:hAnsi="Times New Roman" w:cs="Times New Roman"/>
        </w:rPr>
        <w:t>/</w:t>
      </w:r>
      <w:r w:rsidR="00C11913" w:rsidRPr="00B23A81">
        <w:rPr>
          <w:rFonts w:ascii="Times New Roman" w:hAnsi="Times New Roman" w:cs="Times New Roman"/>
        </w:rPr>
        <w:t>03.0</w:t>
      </w:r>
      <w:r w:rsidR="00727EB0" w:rsidRPr="00B23A81">
        <w:rPr>
          <w:rFonts w:ascii="Times New Roman" w:hAnsi="Times New Roman" w:cs="Times New Roman"/>
        </w:rPr>
        <w:t>1.202</w:t>
      </w:r>
      <w:r w:rsidR="00C11913" w:rsidRPr="00B23A81">
        <w:rPr>
          <w:rFonts w:ascii="Times New Roman" w:hAnsi="Times New Roman" w:cs="Times New Roman"/>
        </w:rPr>
        <w:t>3</w:t>
      </w:r>
    </w:p>
    <w:p w14:paraId="61047BDF" w14:textId="77777777" w:rsidR="00BD21CF" w:rsidRPr="00B23A81" w:rsidRDefault="00BD21CF" w:rsidP="00F42B67">
      <w:pPr>
        <w:spacing w:after="0" w:line="240" w:lineRule="auto"/>
        <w:jc w:val="both"/>
        <w:rPr>
          <w:rFonts w:ascii="Times New Roman" w:eastAsia="Times New Roman" w:hAnsi="Times New Roman" w:cs="Times New Roman"/>
          <w:lang w:eastAsia="ro-RO"/>
        </w:rPr>
      </w:pPr>
    </w:p>
    <w:p w14:paraId="0410FD25" w14:textId="77777777" w:rsidR="00BD21CF" w:rsidRPr="00B23A81" w:rsidRDefault="00BD21CF" w:rsidP="00B23A81">
      <w:pPr>
        <w:spacing w:after="0" w:line="240" w:lineRule="auto"/>
        <w:jc w:val="center"/>
        <w:rPr>
          <w:rFonts w:ascii="Times New Roman" w:eastAsia="Times New Roman" w:hAnsi="Times New Roman" w:cs="Times New Roman"/>
          <w:lang w:eastAsia="ro-RO"/>
        </w:rPr>
      </w:pPr>
      <w:r w:rsidRPr="00B23A81">
        <w:rPr>
          <w:rFonts w:ascii="Times New Roman" w:eastAsia="Times New Roman" w:hAnsi="Times New Roman" w:cs="Times New Roman"/>
          <w:b/>
          <w:bCs/>
          <w:lang w:eastAsia="ro-RO"/>
        </w:rPr>
        <w:t>Registrul</w:t>
      </w:r>
      <w:r w:rsidRPr="00B23A81">
        <w:rPr>
          <w:rFonts w:ascii="Times New Roman" w:eastAsia="Times New Roman" w:hAnsi="Times New Roman" w:cs="Times New Roman"/>
          <w:vertAlign w:val="superscript"/>
          <w:lang w:eastAsia="ro-RO"/>
        </w:rPr>
        <w:footnoteReference w:id="1"/>
      </w:r>
    </w:p>
    <w:p w14:paraId="1ACC33D5" w14:textId="5250222B" w:rsidR="00BD21CF" w:rsidRPr="00B23A81" w:rsidRDefault="00BD21CF" w:rsidP="00B23A81">
      <w:pPr>
        <w:spacing w:after="0" w:line="240" w:lineRule="auto"/>
        <w:jc w:val="center"/>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pentru evidența proiectelor de hotărâri ale Consiliului Local pe anul 202</w:t>
      </w:r>
      <w:r w:rsidR="00C11913" w:rsidRPr="00B23A81">
        <w:rPr>
          <w:rFonts w:ascii="Times New Roman" w:eastAsia="Times New Roman" w:hAnsi="Times New Roman" w:cs="Times New Roman"/>
          <w:lang w:eastAsia="ro-RO"/>
        </w:rPr>
        <w:t>3</w:t>
      </w:r>
    </w:p>
    <w:p w14:paraId="26ED3F7B" w14:textId="77777777" w:rsidR="00BD21CF" w:rsidRPr="00B23A81" w:rsidRDefault="00BD21CF" w:rsidP="00BF6428">
      <w:pPr>
        <w:spacing w:after="0" w:line="240" w:lineRule="auto"/>
        <w:ind w:right="-59"/>
        <w:jc w:val="both"/>
        <w:rPr>
          <w:rFonts w:ascii="Times New Roman" w:eastAsia="Times New Roman" w:hAnsi="Times New Roman" w:cs="Times New Roman"/>
          <w:lang w:eastAsia="ro-RO"/>
        </w:rPr>
      </w:pPr>
    </w:p>
    <w:p w14:paraId="76A927FF" w14:textId="77777777" w:rsidR="00BD21CF" w:rsidRPr="00B23A81" w:rsidRDefault="00BD21CF" w:rsidP="00F42B67">
      <w:pPr>
        <w:spacing w:after="0" w:line="240" w:lineRule="auto"/>
        <w:jc w:val="both"/>
        <w:rPr>
          <w:rFonts w:ascii="Times New Roman" w:eastAsia="Times New Roman" w:hAnsi="Times New Roman" w:cs="Times New Roman"/>
          <w:lang w:eastAsia="ro-RO"/>
        </w:rPr>
      </w:pPr>
    </w:p>
    <w:p w14:paraId="52706B6E" w14:textId="77777777" w:rsidR="00BD21CF" w:rsidRPr="00B23A81" w:rsidRDefault="00BD21CF" w:rsidP="00F42B67">
      <w:pPr>
        <w:spacing w:after="0" w:line="240" w:lineRule="auto"/>
        <w:jc w:val="both"/>
        <w:rPr>
          <w:rFonts w:ascii="Times New Roman" w:eastAsia="Times New Roman" w:hAnsi="Times New Roman" w:cs="Times New Roman"/>
          <w:lang w:eastAsia="ro-RO"/>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276"/>
        <w:gridCol w:w="2409"/>
        <w:gridCol w:w="993"/>
        <w:gridCol w:w="1701"/>
        <w:gridCol w:w="1134"/>
        <w:gridCol w:w="1275"/>
        <w:gridCol w:w="1276"/>
        <w:gridCol w:w="1276"/>
      </w:tblGrid>
      <w:tr w:rsidR="008F0170" w:rsidRPr="00B23A81" w14:paraId="02587E0C" w14:textId="77777777" w:rsidTr="00AB2C5D">
        <w:trPr>
          <w:trHeight w:val="622"/>
        </w:trPr>
        <w:tc>
          <w:tcPr>
            <w:tcW w:w="1271" w:type="dxa"/>
            <w:tcBorders>
              <w:top w:val="single" w:sz="4" w:space="0" w:color="auto"/>
              <w:left w:val="single" w:sz="4" w:space="0" w:color="auto"/>
              <w:bottom w:val="single" w:sz="4" w:space="0" w:color="auto"/>
              <w:right w:val="single" w:sz="4" w:space="0" w:color="auto"/>
            </w:tcBorders>
            <w:hideMark/>
          </w:tcPr>
          <w:p w14:paraId="3DD6364D" w14:textId="77777777" w:rsidR="00BD21CF" w:rsidRPr="00B23A81" w:rsidRDefault="00BD21CF" w:rsidP="00F42B67">
            <w:pPr>
              <w:spacing w:after="0" w:line="240" w:lineRule="auto"/>
              <w:jc w:val="both"/>
              <w:rPr>
                <w:rFonts w:ascii="Times New Roman" w:eastAsia="Times New Roman" w:hAnsi="Times New Roman" w:cs="Times New Roman"/>
                <w:b/>
                <w:lang w:eastAsia="ro-RO"/>
              </w:rPr>
            </w:pPr>
            <w:r w:rsidRPr="00B23A81">
              <w:rPr>
                <w:rFonts w:ascii="Times New Roman" w:eastAsia="Times New Roman" w:hAnsi="Times New Roman" w:cs="Times New Roman"/>
                <w:b/>
                <w:lang w:eastAsia="ro-RO"/>
              </w:rPr>
              <w:t>Nr. de înregistrare</w:t>
            </w:r>
          </w:p>
        </w:tc>
        <w:tc>
          <w:tcPr>
            <w:tcW w:w="1276" w:type="dxa"/>
            <w:tcBorders>
              <w:top w:val="single" w:sz="4" w:space="0" w:color="auto"/>
              <w:left w:val="single" w:sz="4" w:space="0" w:color="auto"/>
              <w:bottom w:val="single" w:sz="4" w:space="0" w:color="auto"/>
              <w:right w:val="single" w:sz="4" w:space="0" w:color="auto"/>
            </w:tcBorders>
            <w:hideMark/>
          </w:tcPr>
          <w:p w14:paraId="5DEDEB8E" w14:textId="77777777" w:rsidR="00BD21CF" w:rsidRPr="00B23A81" w:rsidRDefault="00BD21CF" w:rsidP="00F42B67">
            <w:pPr>
              <w:spacing w:after="0" w:line="240" w:lineRule="auto"/>
              <w:jc w:val="both"/>
              <w:rPr>
                <w:rFonts w:ascii="Times New Roman" w:eastAsia="Times New Roman" w:hAnsi="Times New Roman" w:cs="Times New Roman"/>
                <w:b/>
                <w:lang w:eastAsia="ro-RO"/>
              </w:rPr>
            </w:pPr>
            <w:r w:rsidRPr="00B23A81">
              <w:rPr>
                <w:rFonts w:ascii="Times New Roman" w:eastAsia="Times New Roman" w:hAnsi="Times New Roman" w:cs="Times New Roman"/>
                <w:b/>
                <w:lang w:eastAsia="ro-RO"/>
              </w:rPr>
              <w:t>Data înregistrării</w:t>
            </w:r>
          </w:p>
        </w:tc>
        <w:tc>
          <w:tcPr>
            <w:tcW w:w="1276" w:type="dxa"/>
            <w:tcBorders>
              <w:top w:val="single" w:sz="4" w:space="0" w:color="auto"/>
              <w:left w:val="single" w:sz="4" w:space="0" w:color="auto"/>
              <w:bottom w:val="single" w:sz="4" w:space="0" w:color="auto"/>
              <w:right w:val="single" w:sz="4" w:space="0" w:color="auto"/>
            </w:tcBorders>
            <w:hideMark/>
          </w:tcPr>
          <w:p w14:paraId="0B72A0A6" w14:textId="77777777" w:rsidR="00BD21CF" w:rsidRPr="00B23A81" w:rsidRDefault="00BD21CF" w:rsidP="00F42B67">
            <w:pPr>
              <w:spacing w:after="0" w:line="240" w:lineRule="auto"/>
              <w:jc w:val="both"/>
              <w:rPr>
                <w:rFonts w:ascii="Times New Roman" w:eastAsia="Times New Roman" w:hAnsi="Times New Roman" w:cs="Times New Roman"/>
                <w:b/>
                <w:lang w:eastAsia="ro-RO"/>
              </w:rPr>
            </w:pPr>
            <w:r w:rsidRPr="00B23A81">
              <w:rPr>
                <w:rFonts w:ascii="Times New Roman" w:eastAsia="Times New Roman" w:hAnsi="Times New Roman" w:cs="Times New Roman"/>
                <w:b/>
                <w:lang w:eastAsia="ro-RO"/>
              </w:rPr>
              <w:t>Funcția, prenumele și numele inițiatorului</w:t>
            </w:r>
          </w:p>
        </w:tc>
        <w:tc>
          <w:tcPr>
            <w:tcW w:w="2409" w:type="dxa"/>
            <w:tcBorders>
              <w:top w:val="single" w:sz="4" w:space="0" w:color="auto"/>
              <w:left w:val="single" w:sz="4" w:space="0" w:color="auto"/>
              <w:bottom w:val="single" w:sz="4" w:space="0" w:color="auto"/>
              <w:right w:val="single" w:sz="4" w:space="0" w:color="auto"/>
            </w:tcBorders>
            <w:hideMark/>
          </w:tcPr>
          <w:p w14:paraId="4789AFA9" w14:textId="77777777" w:rsidR="00BD21CF" w:rsidRPr="00B23A81" w:rsidRDefault="00BD21CF" w:rsidP="00F42B67">
            <w:pPr>
              <w:spacing w:after="0" w:line="240" w:lineRule="auto"/>
              <w:jc w:val="both"/>
              <w:rPr>
                <w:rFonts w:ascii="Times New Roman" w:eastAsia="Times New Roman" w:hAnsi="Times New Roman" w:cs="Times New Roman"/>
                <w:b/>
                <w:vertAlign w:val="superscript"/>
                <w:lang w:eastAsia="ro-RO"/>
              </w:rPr>
            </w:pPr>
            <w:r w:rsidRPr="00B23A81">
              <w:rPr>
                <w:rFonts w:ascii="Times New Roman" w:eastAsia="Times New Roman" w:hAnsi="Times New Roman" w:cs="Times New Roman"/>
                <w:b/>
                <w:lang w:eastAsia="ro-RO"/>
              </w:rPr>
              <w:t>Titlul proiectului de hotărâre a Consiliului Local</w:t>
            </w:r>
          </w:p>
        </w:tc>
        <w:tc>
          <w:tcPr>
            <w:tcW w:w="993" w:type="dxa"/>
            <w:tcBorders>
              <w:top w:val="single" w:sz="4" w:space="0" w:color="auto"/>
              <w:left w:val="single" w:sz="4" w:space="0" w:color="auto"/>
              <w:bottom w:val="single" w:sz="4" w:space="0" w:color="auto"/>
              <w:right w:val="single" w:sz="4" w:space="0" w:color="auto"/>
            </w:tcBorders>
            <w:hideMark/>
          </w:tcPr>
          <w:p w14:paraId="0824B872" w14:textId="77777777" w:rsidR="00BD21CF" w:rsidRPr="00B23A81" w:rsidRDefault="00BD21CF" w:rsidP="00F42B67">
            <w:pPr>
              <w:spacing w:after="0" w:line="240" w:lineRule="auto"/>
              <w:jc w:val="both"/>
              <w:rPr>
                <w:rFonts w:ascii="Times New Roman" w:eastAsia="Times New Roman" w:hAnsi="Times New Roman" w:cs="Times New Roman"/>
                <w:b/>
                <w:lang w:eastAsia="ro-RO"/>
              </w:rPr>
            </w:pPr>
            <w:r w:rsidRPr="00B23A81">
              <w:rPr>
                <w:rFonts w:ascii="Times New Roman" w:eastAsia="Times New Roman" w:hAnsi="Times New Roman" w:cs="Times New Roman"/>
                <w:b/>
                <w:lang w:eastAsia="ro-RO"/>
              </w:rPr>
              <w:t>Avizele comisiilor de specialitate sesizate</w:t>
            </w:r>
            <w:r w:rsidRPr="00B23A81">
              <w:rPr>
                <w:rFonts w:ascii="Times New Roman" w:eastAsia="Times New Roman" w:hAnsi="Times New Roman" w:cs="Times New Roman"/>
                <w:b/>
                <w:vertAlign w:val="superscript"/>
                <w:lang w:eastAsia="ro-RO"/>
              </w:rPr>
              <w:footnoteReference w:id="2"/>
            </w:r>
          </w:p>
        </w:tc>
        <w:tc>
          <w:tcPr>
            <w:tcW w:w="1701" w:type="dxa"/>
            <w:tcBorders>
              <w:top w:val="single" w:sz="4" w:space="0" w:color="auto"/>
              <w:left w:val="single" w:sz="4" w:space="0" w:color="auto"/>
              <w:bottom w:val="single" w:sz="4" w:space="0" w:color="auto"/>
              <w:right w:val="single" w:sz="4" w:space="0" w:color="auto"/>
            </w:tcBorders>
            <w:hideMark/>
          </w:tcPr>
          <w:p w14:paraId="03C49CEC" w14:textId="77777777" w:rsidR="00BD21CF" w:rsidRPr="00B23A81" w:rsidRDefault="00BD21CF" w:rsidP="00F42B67">
            <w:pPr>
              <w:spacing w:after="0" w:line="240" w:lineRule="auto"/>
              <w:jc w:val="both"/>
              <w:rPr>
                <w:rFonts w:ascii="Times New Roman" w:eastAsia="Times New Roman" w:hAnsi="Times New Roman" w:cs="Times New Roman"/>
                <w:b/>
                <w:lang w:eastAsia="ro-RO"/>
              </w:rPr>
            </w:pPr>
            <w:r w:rsidRPr="00B23A81">
              <w:rPr>
                <w:rFonts w:ascii="Times New Roman" w:eastAsia="Times New Roman" w:hAnsi="Times New Roman" w:cs="Times New Roman"/>
                <w:b/>
                <w:lang w:eastAsia="ro-RO"/>
              </w:rPr>
              <w:t>Structura/persoana din aparatul de specialitate a primarului responsabilă cu elaborarea raportului compartimentului de resort</w:t>
            </w:r>
            <w:r w:rsidRPr="00B23A81">
              <w:rPr>
                <w:rFonts w:ascii="Times New Roman" w:eastAsia="Times New Roman" w:hAnsi="Times New Roman" w:cs="Times New Roman"/>
                <w:b/>
                <w:vertAlign w:val="superscript"/>
                <w:lang w:eastAsia="ro-RO"/>
              </w:rPr>
              <w:footnoteReference w:id="3"/>
            </w:r>
          </w:p>
        </w:tc>
        <w:tc>
          <w:tcPr>
            <w:tcW w:w="1134" w:type="dxa"/>
            <w:tcBorders>
              <w:top w:val="single" w:sz="4" w:space="0" w:color="auto"/>
              <w:left w:val="single" w:sz="4" w:space="0" w:color="auto"/>
              <w:bottom w:val="single" w:sz="4" w:space="0" w:color="auto"/>
              <w:right w:val="single" w:sz="4" w:space="0" w:color="auto"/>
            </w:tcBorders>
            <w:hideMark/>
          </w:tcPr>
          <w:p w14:paraId="28C4C35B" w14:textId="77777777" w:rsidR="00BD21CF" w:rsidRPr="00B23A81" w:rsidRDefault="00BD21CF" w:rsidP="00F42B67">
            <w:pPr>
              <w:spacing w:after="0" w:line="240" w:lineRule="auto"/>
              <w:jc w:val="both"/>
              <w:rPr>
                <w:rFonts w:ascii="Times New Roman" w:eastAsia="Times New Roman" w:hAnsi="Times New Roman" w:cs="Times New Roman"/>
                <w:b/>
                <w:lang w:eastAsia="ro-RO"/>
              </w:rPr>
            </w:pPr>
            <w:r w:rsidRPr="00B23A81">
              <w:rPr>
                <w:rFonts w:ascii="Times New Roman" w:eastAsia="Times New Roman" w:hAnsi="Times New Roman" w:cs="Times New Roman"/>
                <w:b/>
                <w:lang w:eastAsia="ro-RO"/>
              </w:rPr>
              <w:t>Alte avize necesare conform legii</w:t>
            </w:r>
            <w:r w:rsidRPr="00B23A81">
              <w:rPr>
                <w:rFonts w:ascii="Times New Roman" w:eastAsia="Times New Roman" w:hAnsi="Times New Roman" w:cs="Times New Roman"/>
                <w:b/>
                <w:vertAlign w:val="superscript"/>
                <w:lang w:eastAsia="ro-RO"/>
              </w:rPr>
              <w:footnoteReference w:id="4"/>
            </w:r>
          </w:p>
        </w:tc>
        <w:tc>
          <w:tcPr>
            <w:tcW w:w="1275" w:type="dxa"/>
            <w:tcBorders>
              <w:top w:val="single" w:sz="4" w:space="0" w:color="auto"/>
              <w:left w:val="single" w:sz="4" w:space="0" w:color="auto"/>
              <w:bottom w:val="single" w:sz="4" w:space="0" w:color="auto"/>
              <w:right w:val="single" w:sz="4" w:space="0" w:color="auto"/>
            </w:tcBorders>
            <w:hideMark/>
          </w:tcPr>
          <w:p w14:paraId="1F8747B0" w14:textId="77777777" w:rsidR="00BD21CF" w:rsidRPr="00B23A81" w:rsidRDefault="00BD21CF" w:rsidP="00F42B67">
            <w:pPr>
              <w:spacing w:after="0" w:line="240" w:lineRule="auto"/>
              <w:jc w:val="both"/>
              <w:rPr>
                <w:rFonts w:ascii="Times New Roman" w:eastAsia="Times New Roman" w:hAnsi="Times New Roman" w:cs="Times New Roman"/>
                <w:b/>
                <w:lang w:eastAsia="ro-RO"/>
              </w:rPr>
            </w:pPr>
            <w:r w:rsidRPr="00B23A81">
              <w:rPr>
                <w:rFonts w:ascii="Times New Roman" w:eastAsia="Times New Roman" w:hAnsi="Times New Roman" w:cs="Times New Roman"/>
                <w:b/>
                <w:lang w:eastAsia="ro-RO"/>
              </w:rPr>
              <w:t>Numărul de amendamente</w:t>
            </w:r>
            <w:r w:rsidRPr="00B23A81">
              <w:rPr>
                <w:rFonts w:ascii="Times New Roman" w:eastAsia="Times New Roman" w:hAnsi="Times New Roman" w:cs="Times New Roman"/>
                <w:b/>
                <w:vertAlign w:val="superscript"/>
                <w:lang w:eastAsia="ro-RO"/>
              </w:rPr>
              <w:footnoteReference w:id="5"/>
            </w:r>
          </w:p>
        </w:tc>
        <w:tc>
          <w:tcPr>
            <w:tcW w:w="1276" w:type="dxa"/>
            <w:tcBorders>
              <w:top w:val="single" w:sz="4" w:space="0" w:color="auto"/>
              <w:left w:val="single" w:sz="4" w:space="0" w:color="auto"/>
              <w:bottom w:val="single" w:sz="4" w:space="0" w:color="auto"/>
              <w:right w:val="single" w:sz="4" w:space="0" w:color="auto"/>
            </w:tcBorders>
            <w:hideMark/>
          </w:tcPr>
          <w:p w14:paraId="23D5E54F" w14:textId="77777777" w:rsidR="00BD21CF" w:rsidRPr="00B23A81" w:rsidRDefault="00BD21CF" w:rsidP="00F42B67">
            <w:pPr>
              <w:spacing w:after="0" w:line="240" w:lineRule="auto"/>
              <w:jc w:val="both"/>
              <w:rPr>
                <w:rFonts w:ascii="Times New Roman" w:eastAsia="Times New Roman" w:hAnsi="Times New Roman" w:cs="Times New Roman"/>
                <w:b/>
                <w:lang w:eastAsia="ro-RO"/>
              </w:rPr>
            </w:pPr>
            <w:r w:rsidRPr="00B23A81">
              <w:rPr>
                <w:rFonts w:ascii="Times New Roman" w:eastAsia="Times New Roman" w:hAnsi="Times New Roman" w:cs="Times New Roman"/>
                <w:b/>
                <w:lang w:eastAsia="ro-RO"/>
              </w:rPr>
              <w:t>Data dezbaterii în ședința Consiliului Local</w:t>
            </w:r>
          </w:p>
        </w:tc>
        <w:tc>
          <w:tcPr>
            <w:tcW w:w="1276" w:type="dxa"/>
            <w:tcBorders>
              <w:top w:val="single" w:sz="4" w:space="0" w:color="auto"/>
              <w:left w:val="single" w:sz="4" w:space="0" w:color="auto"/>
              <w:bottom w:val="single" w:sz="4" w:space="0" w:color="auto"/>
              <w:right w:val="single" w:sz="4" w:space="0" w:color="auto"/>
            </w:tcBorders>
            <w:hideMark/>
          </w:tcPr>
          <w:p w14:paraId="5FCACE48" w14:textId="77777777" w:rsidR="00BD21CF" w:rsidRPr="00B23A81" w:rsidRDefault="00BD21CF" w:rsidP="00F42B67">
            <w:pPr>
              <w:spacing w:after="0" w:line="240" w:lineRule="auto"/>
              <w:jc w:val="both"/>
              <w:rPr>
                <w:rFonts w:ascii="Times New Roman" w:eastAsia="Times New Roman" w:hAnsi="Times New Roman" w:cs="Times New Roman"/>
                <w:b/>
                <w:lang w:eastAsia="ro-RO"/>
              </w:rPr>
            </w:pPr>
            <w:r w:rsidRPr="00B23A81">
              <w:rPr>
                <w:rFonts w:ascii="Times New Roman" w:eastAsia="Times New Roman" w:hAnsi="Times New Roman" w:cs="Times New Roman"/>
                <w:b/>
                <w:lang w:eastAsia="ro-RO"/>
              </w:rPr>
              <w:t>Finalizarea procedurii</w:t>
            </w:r>
            <w:r w:rsidRPr="00B23A81">
              <w:rPr>
                <w:rFonts w:ascii="Times New Roman" w:eastAsia="Times New Roman" w:hAnsi="Times New Roman" w:cs="Times New Roman"/>
                <w:b/>
                <w:vertAlign w:val="superscript"/>
                <w:lang w:eastAsia="ro-RO"/>
              </w:rPr>
              <w:footnoteReference w:id="6"/>
            </w:r>
          </w:p>
        </w:tc>
      </w:tr>
      <w:tr w:rsidR="008F0170" w:rsidRPr="00B23A81" w14:paraId="1B24AD46" w14:textId="77777777" w:rsidTr="00AB2C5D">
        <w:trPr>
          <w:trHeight w:val="440"/>
        </w:trPr>
        <w:tc>
          <w:tcPr>
            <w:tcW w:w="1271" w:type="dxa"/>
            <w:tcBorders>
              <w:top w:val="single" w:sz="4" w:space="0" w:color="auto"/>
              <w:left w:val="single" w:sz="4" w:space="0" w:color="auto"/>
              <w:bottom w:val="single" w:sz="4" w:space="0" w:color="auto"/>
              <w:right w:val="single" w:sz="4" w:space="0" w:color="auto"/>
            </w:tcBorders>
            <w:vAlign w:val="center"/>
            <w:hideMark/>
          </w:tcPr>
          <w:p w14:paraId="17E83654" w14:textId="77777777"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w:t>
            </w:r>
          </w:p>
        </w:tc>
        <w:tc>
          <w:tcPr>
            <w:tcW w:w="1276" w:type="dxa"/>
            <w:tcBorders>
              <w:top w:val="single" w:sz="4" w:space="0" w:color="auto"/>
              <w:left w:val="single" w:sz="4" w:space="0" w:color="auto"/>
              <w:bottom w:val="single" w:sz="4" w:space="0" w:color="auto"/>
              <w:right w:val="single" w:sz="4" w:space="0" w:color="auto"/>
            </w:tcBorders>
          </w:tcPr>
          <w:p w14:paraId="4278EF30" w14:textId="73FDD2B7"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03.01.2023</w:t>
            </w:r>
          </w:p>
        </w:tc>
        <w:tc>
          <w:tcPr>
            <w:tcW w:w="1276" w:type="dxa"/>
            <w:tcBorders>
              <w:top w:val="single" w:sz="4" w:space="0" w:color="auto"/>
              <w:left w:val="single" w:sz="4" w:space="0" w:color="auto"/>
              <w:bottom w:val="single" w:sz="4" w:space="0" w:color="auto"/>
              <w:right w:val="single" w:sz="4" w:space="0" w:color="auto"/>
            </w:tcBorders>
          </w:tcPr>
          <w:p w14:paraId="347CD789" w14:textId="728D4837"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3465671B" w14:textId="31DCDAF5"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hAnsi="Times New Roman" w:cs="Times New Roman"/>
              </w:rPr>
              <w:t>privind aprobarea bugetului de venituri si cheltuieli al Comunei Moftin pe anul 2023</w:t>
            </w:r>
            <w:r w:rsidRPr="00B23A81">
              <w:rPr>
                <w:rFonts w:ascii="Times New Roman" w:eastAsia="Microsoft YaHei UI" w:hAnsi="Times New Roman" w:cs="Times New Roman"/>
                <w:bCs/>
              </w:rPr>
              <w:t>.</w:t>
            </w:r>
          </w:p>
        </w:tc>
        <w:tc>
          <w:tcPr>
            <w:tcW w:w="993" w:type="dxa"/>
            <w:tcBorders>
              <w:top w:val="single" w:sz="4" w:space="0" w:color="auto"/>
              <w:left w:val="single" w:sz="4" w:space="0" w:color="auto"/>
              <w:bottom w:val="single" w:sz="4" w:space="0" w:color="auto"/>
              <w:right w:val="single" w:sz="4" w:space="0" w:color="auto"/>
            </w:tcBorders>
          </w:tcPr>
          <w:p w14:paraId="31314376" w14:textId="5ABC853B"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49F5D8BD" w14:textId="53FACC01"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Turcas Carmen</w:t>
            </w:r>
          </w:p>
        </w:tc>
        <w:tc>
          <w:tcPr>
            <w:tcW w:w="1134" w:type="dxa"/>
            <w:tcBorders>
              <w:top w:val="single" w:sz="4" w:space="0" w:color="auto"/>
              <w:left w:val="single" w:sz="4" w:space="0" w:color="auto"/>
              <w:bottom w:val="single" w:sz="4" w:space="0" w:color="auto"/>
              <w:right w:val="single" w:sz="4" w:space="0" w:color="auto"/>
            </w:tcBorders>
          </w:tcPr>
          <w:p w14:paraId="7788A073" w14:textId="37CAFE38"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F805B28" w14:textId="44B6E70F"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0A35DF48" w14:textId="2B92D303"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30.01.2023</w:t>
            </w:r>
          </w:p>
        </w:tc>
        <w:tc>
          <w:tcPr>
            <w:tcW w:w="1276" w:type="dxa"/>
            <w:tcBorders>
              <w:top w:val="single" w:sz="4" w:space="0" w:color="auto"/>
              <w:left w:val="single" w:sz="4" w:space="0" w:color="auto"/>
              <w:bottom w:val="single" w:sz="4" w:space="0" w:color="auto"/>
              <w:right w:val="single" w:sz="4" w:space="0" w:color="auto"/>
            </w:tcBorders>
          </w:tcPr>
          <w:p w14:paraId="4FC38726" w14:textId="39BB7E5B"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w:t>
            </w:r>
          </w:p>
        </w:tc>
      </w:tr>
      <w:tr w:rsidR="008F0170" w:rsidRPr="00B23A81" w14:paraId="6A425628" w14:textId="77777777" w:rsidTr="00AB2C5D">
        <w:trPr>
          <w:trHeight w:val="325"/>
        </w:trPr>
        <w:tc>
          <w:tcPr>
            <w:tcW w:w="1271" w:type="dxa"/>
            <w:tcBorders>
              <w:top w:val="single" w:sz="4" w:space="0" w:color="auto"/>
              <w:left w:val="single" w:sz="4" w:space="0" w:color="auto"/>
              <w:bottom w:val="single" w:sz="4" w:space="0" w:color="auto"/>
              <w:right w:val="single" w:sz="4" w:space="0" w:color="auto"/>
            </w:tcBorders>
            <w:vAlign w:val="center"/>
          </w:tcPr>
          <w:p w14:paraId="6918228E" w14:textId="00C8C0AD"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w:t>
            </w:r>
          </w:p>
        </w:tc>
        <w:tc>
          <w:tcPr>
            <w:tcW w:w="1276" w:type="dxa"/>
            <w:tcBorders>
              <w:top w:val="single" w:sz="4" w:space="0" w:color="auto"/>
              <w:left w:val="single" w:sz="4" w:space="0" w:color="auto"/>
              <w:bottom w:val="single" w:sz="4" w:space="0" w:color="auto"/>
              <w:right w:val="single" w:sz="4" w:space="0" w:color="auto"/>
            </w:tcBorders>
          </w:tcPr>
          <w:p w14:paraId="5DF29067" w14:textId="6FA7A815"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10.01.2023</w:t>
            </w:r>
          </w:p>
        </w:tc>
        <w:tc>
          <w:tcPr>
            <w:tcW w:w="1276" w:type="dxa"/>
            <w:tcBorders>
              <w:top w:val="single" w:sz="4" w:space="0" w:color="auto"/>
              <w:left w:val="single" w:sz="4" w:space="0" w:color="auto"/>
              <w:bottom w:val="single" w:sz="4" w:space="0" w:color="auto"/>
              <w:right w:val="single" w:sz="4" w:space="0" w:color="auto"/>
            </w:tcBorders>
          </w:tcPr>
          <w:p w14:paraId="3D9AB20F" w14:textId="470912B3"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421F2D93" w14:textId="36E63088" w:rsidR="008F0170" w:rsidRPr="00B23A81" w:rsidRDefault="008F0170" w:rsidP="00CD4B02">
            <w:pPr>
              <w:autoSpaceDE w:val="0"/>
              <w:autoSpaceDN w:val="0"/>
              <w:adjustRightInd w:val="0"/>
              <w:spacing w:after="0" w:line="240" w:lineRule="auto"/>
              <w:jc w:val="both"/>
              <w:rPr>
                <w:rFonts w:ascii="Times New Roman" w:eastAsia="Calibri" w:hAnsi="Times New Roman" w:cs="Times New Roman"/>
                <w:color w:val="FF0000"/>
                <w:lang w:val="en-GB"/>
              </w:rPr>
            </w:pPr>
            <w:proofErr w:type="spellStart"/>
            <w:r w:rsidRPr="00B23A81">
              <w:rPr>
                <w:rFonts w:ascii="Times New Roman" w:eastAsia="Calibri" w:hAnsi="Times New Roman" w:cs="Times New Roman"/>
                <w:lang w:val="en-US"/>
              </w:rPr>
              <w:t>privind</w:t>
            </w:r>
            <w:proofErr w:type="spellEnd"/>
            <w:r w:rsidRPr="00B23A81">
              <w:rPr>
                <w:rFonts w:ascii="Times New Roman" w:eastAsia="Calibri" w:hAnsi="Times New Roman" w:cs="Times New Roman"/>
                <w:lang w:val="en-US"/>
              </w:rPr>
              <w:t xml:space="preserve"> </w:t>
            </w:r>
            <w:proofErr w:type="spellStart"/>
            <w:r w:rsidRPr="00B23A81">
              <w:rPr>
                <w:rFonts w:ascii="Times New Roman" w:eastAsia="Calibri" w:hAnsi="Times New Roman" w:cs="Times New Roman"/>
                <w:lang w:val="en-US"/>
              </w:rPr>
              <w:t>aprobarea</w:t>
            </w:r>
            <w:proofErr w:type="spellEnd"/>
            <w:r w:rsidRPr="00B23A81">
              <w:rPr>
                <w:rFonts w:ascii="Times New Roman" w:eastAsia="Calibri" w:hAnsi="Times New Roman" w:cs="Times New Roman"/>
                <w:lang w:val="en-US"/>
              </w:rPr>
              <w:t xml:space="preserve"> </w:t>
            </w:r>
            <w:proofErr w:type="spellStart"/>
            <w:r w:rsidRPr="00B23A81">
              <w:rPr>
                <w:rFonts w:ascii="Times New Roman" w:eastAsia="Calibri" w:hAnsi="Times New Roman" w:cs="Times New Roman"/>
                <w:lang w:val="en-US"/>
              </w:rPr>
              <w:t>Planului</w:t>
            </w:r>
            <w:proofErr w:type="spellEnd"/>
            <w:r w:rsidRPr="00B23A81">
              <w:rPr>
                <w:rFonts w:ascii="Times New Roman" w:eastAsia="Calibri" w:hAnsi="Times New Roman" w:cs="Times New Roman"/>
                <w:lang w:val="en-US"/>
              </w:rPr>
              <w:t xml:space="preserve"> </w:t>
            </w:r>
            <w:proofErr w:type="spellStart"/>
            <w:r w:rsidRPr="00B23A81">
              <w:rPr>
                <w:rFonts w:ascii="Times New Roman" w:eastAsia="Calibri" w:hAnsi="Times New Roman" w:cs="Times New Roman"/>
                <w:lang w:val="en-US"/>
              </w:rPr>
              <w:t>anual</w:t>
            </w:r>
            <w:proofErr w:type="spellEnd"/>
            <w:r w:rsidRPr="00B23A81">
              <w:rPr>
                <w:rFonts w:ascii="Times New Roman" w:eastAsia="Calibri" w:hAnsi="Times New Roman" w:cs="Times New Roman"/>
                <w:lang w:val="en-US"/>
              </w:rPr>
              <w:t xml:space="preserve"> de </w:t>
            </w:r>
            <w:proofErr w:type="spellStart"/>
            <w:r w:rsidRPr="00B23A81">
              <w:rPr>
                <w:rFonts w:ascii="Times New Roman" w:eastAsia="Calibri" w:hAnsi="Times New Roman" w:cs="Times New Roman"/>
                <w:lang w:val="en-US"/>
              </w:rPr>
              <w:t>acţiune</w:t>
            </w:r>
            <w:proofErr w:type="spellEnd"/>
            <w:r w:rsidRPr="00B23A81">
              <w:rPr>
                <w:rFonts w:ascii="Times New Roman" w:eastAsia="Calibri" w:hAnsi="Times New Roman" w:cs="Times New Roman"/>
                <w:lang w:val="en-US"/>
              </w:rPr>
              <w:t xml:space="preserve"> </w:t>
            </w:r>
            <w:proofErr w:type="spellStart"/>
            <w:r w:rsidRPr="00B23A81">
              <w:rPr>
                <w:rFonts w:ascii="Times New Roman" w:eastAsia="Calibri" w:hAnsi="Times New Roman" w:cs="Times New Roman"/>
                <w:lang w:val="en-US"/>
              </w:rPr>
              <w:t>privind</w:t>
            </w:r>
            <w:proofErr w:type="spellEnd"/>
            <w:r w:rsidRPr="00B23A81">
              <w:rPr>
                <w:rFonts w:ascii="Times New Roman" w:eastAsia="Calibri" w:hAnsi="Times New Roman" w:cs="Times New Roman"/>
                <w:lang w:val="en-US"/>
              </w:rPr>
              <w:t xml:space="preserve"> </w:t>
            </w:r>
            <w:proofErr w:type="spellStart"/>
            <w:r w:rsidRPr="00B23A81">
              <w:rPr>
                <w:rFonts w:ascii="Times New Roman" w:eastAsia="Calibri" w:hAnsi="Times New Roman" w:cs="Times New Roman"/>
                <w:lang w:val="en-US"/>
              </w:rPr>
              <w:t>serviciile</w:t>
            </w:r>
            <w:proofErr w:type="spellEnd"/>
            <w:r w:rsidRPr="00B23A81">
              <w:rPr>
                <w:rFonts w:ascii="Times New Roman" w:eastAsia="Calibri" w:hAnsi="Times New Roman" w:cs="Times New Roman"/>
                <w:lang w:val="en-US"/>
              </w:rPr>
              <w:t xml:space="preserve"> </w:t>
            </w:r>
            <w:proofErr w:type="spellStart"/>
            <w:r w:rsidRPr="00B23A81">
              <w:rPr>
                <w:rFonts w:ascii="Times New Roman" w:eastAsia="Calibri" w:hAnsi="Times New Roman" w:cs="Times New Roman"/>
                <w:lang w:val="en-US"/>
              </w:rPr>
              <w:t>sociale</w:t>
            </w:r>
            <w:proofErr w:type="spellEnd"/>
            <w:r w:rsidRPr="00B23A81">
              <w:rPr>
                <w:rFonts w:ascii="Times New Roman" w:eastAsia="Calibri" w:hAnsi="Times New Roman" w:cs="Times New Roman"/>
                <w:lang w:val="en-US"/>
              </w:rPr>
              <w:t xml:space="preserve"> administrate </w:t>
            </w:r>
            <w:proofErr w:type="spellStart"/>
            <w:r w:rsidRPr="00B23A81">
              <w:rPr>
                <w:rFonts w:ascii="Times New Roman" w:eastAsia="Calibri" w:hAnsi="Times New Roman" w:cs="Times New Roman"/>
                <w:lang w:val="en-US"/>
              </w:rPr>
              <w:t>și</w:t>
            </w:r>
            <w:proofErr w:type="spellEnd"/>
            <w:r w:rsidRPr="00B23A81">
              <w:rPr>
                <w:rFonts w:ascii="Times New Roman" w:eastAsia="Calibri" w:hAnsi="Times New Roman" w:cs="Times New Roman"/>
                <w:lang w:val="en-US"/>
              </w:rPr>
              <w:t xml:space="preserve"> </w:t>
            </w:r>
            <w:proofErr w:type="spellStart"/>
            <w:r w:rsidRPr="00B23A81">
              <w:rPr>
                <w:rFonts w:ascii="Times New Roman" w:eastAsia="Calibri" w:hAnsi="Times New Roman" w:cs="Times New Roman"/>
                <w:lang w:val="en-US"/>
              </w:rPr>
              <w:t>finanțate</w:t>
            </w:r>
            <w:proofErr w:type="spellEnd"/>
            <w:r w:rsidRPr="00B23A81">
              <w:rPr>
                <w:rFonts w:ascii="Times New Roman" w:eastAsia="Calibri" w:hAnsi="Times New Roman" w:cs="Times New Roman"/>
                <w:lang w:val="en-US"/>
              </w:rPr>
              <w:t xml:space="preserve"> din </w:t>
            </w:r>
            <w:proofErr w:type="spellStart"/>
            <w:r w:rsidRPr="00B23A81">
              <w:rPr>
                <w:rFonts w:ascii="Times New Roman" w:eastAsia="Calibri" w:hAnsi="Times New Roman" w:cs="Times New Roman"/>
                <w:lang w:val="en-US"/>
              </w:rPr>
              <w:t>bugetul</w:t>
            </w:r>
            <w:proofErr w:type="spellEnd"/>
            <w:r w:rsidRPr="00B23A81">
              <w:rPr>
                <w:rFonts w:ascii="Times New Roman" w:eastAsia="Calibri" w:hAnsi="Times New Roman" w:cs="Times New Roman"/>
                <w:lang w:val="en-US"/>
              </w:rPr>
              <w:t xml:space="preserve"> </w:t>
            </w:r>
            <w:proofErr w:type="spellStart"/>
            <w:r w:rsidRPr="00B23A81">
              <w:rPr>
                <w:rFonts w:ascii="Times New Roman" w:eastAsia="Calibri" w:hAnsi="Times New Roman" w:cs="Times New Roman"/>
                <w:lang w:val="en-US"/>
              </w:rPr>
              <w:t>comunei</w:t>
            </w:r>
            <w:proofErr w:type="spellEnd"/>
            <w:r w:rsidRPr="00B23A81">
              <w:rPr>
                <w:rFonts w:ascii="Times New Roman" w:eastAsia="Calibri" w:hAnsi="Times New Roman" w:cs="Times New Roman"/>
                <w:lang w:val="en-US"/>
              </w:rPr>
              <w:t xml:space="preserve"> </w:t>
            </w:r>
            <w:proofErr w:type="spellStart"/>
            <w:proofErr w:type="gramStart"/>
            <w:r w:rsidRPr="00B23A81">
              <w:rPr>
                <w:rFonts w:ascii="Times New Roman" w:eastAsia="Calibri" w:hAnsi="Times New Roman" w:cs="Times New Roman"/>
                <w:lang w:val="en-US"/>
              </w:rPr>
              <w:t>Moftin</w:t>
            </w:r>
            <w:proofErr w:type="spellEnd"/>
            <w:r w:rsidRPr="00B23A81">
              <w:rPr>
                <w:rFonts w:ascii="Times New Roman" w:eastAsia="Calibri" w:hAnsi="Times New Roman" w:cs="Times New Roman"/>
                <w:lang w:val="en-US"/>
              </w:rPr>
              <w:t>,  pe</w:t>
            </w:r>
            <w:proofErr w:type="gramEnd"/>
            <w:r w:rsidRPr="00B23A81">
              <w:rPr>
                <w:rFonts w:ascii="Times New Roman" w:eastAsia="Calibri" w:hAnsi="Times New Roman" w:cs="Times New Roman"/>
                <w:lang w:val="en-US"/>
              </w:rPr>
              <w:t xml:space="preserve"> </w:t>
            </w:r>
            <w:proofErr w:type="spellStart"/>
            <w:r w:rsidRPr="00B23A81">
              <w:rPr>
                <w:rFonts w:ascii="Times New Roman" w:eastAsia="Calibri" w:hAnsi="Times New Roman" w:cs="Times New Roman"/>
                <w:lang w:val="en-US"/>
              </w:rPr>
              <w:t>anul</w:t>
            </w:r>
            <w:proofErr w:type="spellEnd"/>
            <w:r w:rsidRPr="00B23A81">
              <w:rPr>
                <w:rFonts w:ascii="Times New Roman" w:eastAsia="Calibri" w:hAnsi="Times New Roman" w:cs="Times New Roman"/>
                <w:lang w:val="en-US"/>
              </w:rPr>
              <w:t xml:space="preserve"> 2023</w:t>
            </w:r>
          </w:p>
          <w:p w14:paraId="72ADBFD7" w14:textId="16E4D952"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0EA58582" w14:textId="4124445B"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Comisia II</w:t>
            </w:r>
          </w:p>
        </w:tc>
        <w:tc>
          <w:tcPr>
            <w:tcW w:w="1701" w:type="dxa"/>
            <w:tcBorders>
              <w:top w:val="single" w:sz="4" w:space="0" w:color="auto"/>
              <w:left w:val="single" w:sz="4" w:space="0" w:color="auto"/>
              <w:bottom w:val="single" w:sz="4" w:space="0" w:color="auto"/>
              <w:right w:val="single" w:sz="4" w:space="0" w:color="auto"/>
            </w:tcBorders>
          </w:tcPr>
          <w:p w14:paraId="7EFF7D00" w14:textId="275F3CBD"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Csaba Cecilia</w:t>
            </w:r>
          </w:p>
        </w:tc>
        <w:tc>
          <w:tcPr>
            <w:tcW w:w="1134" w:type="dxa"/>
            <w:tcBorders>
              <w:top w:val="single" w:sz="4" w:space="0" w:color="auto"/>
              <w:left w:val="single" w:sz="4" w:space="0" w:color="auto"/>
              <w:bottom w:val="single" w:sz="4" w:space="0" w:color="auto"/>
              <w:right w:val="single" w:sz="4" w:space="0" w:color="auto"/>
            </w:tcBorders>
          </w:tcPr>
          <w:p w14:paraId="2A6B72B8" w14:textId="4AAC7E5B"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771CD149" w14:textId="08193901"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2795D28F" w14:textId="3AB5DA27"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30.01.2023</w:t>
            </w:r>
          </w:p>
        </w:tc>
        <w:tc>
          <w:tcPr>
            <w:tcW w:w="1276" w:type="dxa"/>
            <w:tcBorders>
              <w:top w:val="single" w:sz="4" w:space="0" w:color="auto"/>
              <w:left w:val="single" w:sz="4" w:space="0" w:color="auto"/>
              <w:bottom w:val="single" w:sz="4" w:space="0" w:color="auto"/>
              <w:right w:val="single" w:sz="4" w:space="0" w:color="auto"/>
            </w:tcBorders>
          </w:tcPr>
          <w:p w14:paraId="39BB874D" w14:textId="68EB2992"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w:t>
            </w:r>
          </w:p>
        </w:tc>
      </w:tr>
      <w:tr w:rsidR="008F0170" w:rsidRPr="00B23A81" w14:paraId="36418608"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0DF03DC9" w14:textId="30944DE4"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w:t>
            </w:r>
          </w:p>
        </w:tc>
        <w:tc>
          <w:tcPr>
            <w:tcW w:w="1276" w:type="dxa"/>
            <w:tcBorders>
              <w:top w:val="single" w:sz="4" w:space="0" w:color="auto"/>
              <w:left w:val="single" w:sz="4" w:space="0" w:color="auto"/>
              <w:bottom w:val="single" w:sz="4" w:space="0" w:color="auto"/>
              <w:right w:val="single" w:sz="4" w:space="0" w:color="auto"/>
            </w:tcBorders>
          </w:tcPr>
          <w:p w14:paraId="547F0828" w14:textId="1E4A40AE"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10.01.2023</w:t>
            </w:r>
          </w:p>
        </w:tc>
        <w:tc>
          <w:tcPr>
            <w:tcW w:w="1276" w:type="dxa"/>
            <w:tcBorders>
              <w:top w:val="single" w:sz="4" w:space="0" w:color="auto"/>
              <w:left w:val="single" w:sz="4" w:space="0" w:color="auto"/>
              <w:bottom w:val="single" w:sz="4" w:space="0" w:color="auto"/>
              <w:right w:val="single" w:sz="4" w:space="0" w:color="auto"/>
            </w:tcBorders>
          </w:tcPr>
          <w:p w14:paraId="2868D2F4" w14:textId="0FBB1A30"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Viceprimar</w:t>
            </w:r>
          </w:p>
        </w:tc>
        <w:tc>
          <w:tcPr>
            <w:tcW w:w="2409" w:type="dxa"/>
            <w:tcBorders>
              <w:top w:val="single" w:sz="4" w:space="0" w:color="auto"/>
              <w:left w:val="single" w:sz="4" w:space="0" w:color="auto"/>
              <w:bottom w:val="single" w:sz="4" w:space="0" w:color="auto"/>
              <w:right w:val="single" w:sz="4" w:space="0" w:color="auto"/>
            </w:tcBorders>
            <w:vAlign w:val="center"/>
          </w:tcPr>
          <w:p w14:paraId="5871AE1C" w14:textId="42A30FB6"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hAnsi="Times New Roman" w:cs="Times New Roman"/>
                <w:bCs/>
                <w:lang w:val="it-IT"/>
              </w:rPr>
              <w:t>p</w:t>
            </w:r>
            <w:r w:rsidRPr="00B23A81">
              <w:rPr>
                <w:rFonts w:ascii="Times New Roman" w:hAnsi="Times New Roman" w:cs="Times New Roman"/>
                <w:bCs/>
              </w:rPr>
              <w:t>rivind</w:t>
            </w:r>
            <w:r w:rsidRPr="00B23A81">
              <w:rPr>
                <w:rFonts w:ascii="Times New Roman" w:hAnsi="Times New Roman" w:cs="Times New Roman"/>
              </w:rPr>
              <w:t xml:space="preserve"> aprobarea planului de actiuni si de lucrari de interes local pentru persoanele majore apte de munca din familiile beneficiare </w:t>
            </w:r>
            <w:r w:rsidRPr="00B23A81">
              <w:rPr>
                <w:rFonts w:ascii="Times New Roman" w:hAnsi="Times New Roman" w:cs="Times New Roman"/>
              </w:rPr>
              <w:lastRenderedPageBreak/>
              <w:t>de venit minim garantat pentru anul 2023</w:t>
            </w:r>
          </w:p>
        </w:tc>
        <w:tc>
          <w:tcPr>
            <w:tcW w:w="993" w:type="dxa"/>
            <w:tcBorders>
              <w:top w:val="single" w:sz="4" w:space="0" w:color="auto"/>
              <w:left w:val="single" w:sz="4" w:space="0" w:color="auto"/>
              <w:bottom w:val="single" w:sz="4" w:space="0" w:color="auto"/>
              <w:right w:val="single" w:sz="4" w:space="0" w:color="auto"/>
            </w:tcBorders>
          </w:tcPr>
          <w:p w14:paraId="1C314F5A" w14:textId="48BCB0C6"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Comisia II</w:t>
            </w:r>
          </w:p>
        </w:tc>
        <w:tc>
          <w:tcPr>
            <w:tcW w:w="1701" w:type="dxa"/>
            <w:tcBorders>
              <w:top w:val="single" w:sz="4" w:space="0" w:color="auto"/>
              <w:left w:val="single" w:sz="4" w:space="0" w:color="auto"/>
              <w:bottom w:val="single" w:sz="4" w:space="0" w:color="auto"/>
              <w:right w:val="single" w:sz="4" w:space="0" w:color="auto"/>
            </w:tcBorders>
          </w:tcPr>
          <w:p w14:paraId="2ABDE7BE" w14:textId="09D66D28"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Csaba Cecilia</w:t>
            </w:r>
          </w:p>
        </w:tc>
        <w:tc>
          <w:tcPr>
            <w:tcW w:w="1134" w:type="dxa"/>
            <w:tcBorders>
              <w:top w:val="single" w:sz="4" w:space="0" w:color="auto"/>
              <w:left w:val="single" w:sz="4" w:space="0" w:color="auto"/>
              <w:bottom w:val="single" w:sz="4" w:space="0" w:color="auto"/>
              <w:right w:val="single" w:sz="4" w:space="0" w:color="auto"/>
            </w:tcBorders>
          </w:tcPr>
          <w:p w14:paraId="527038C4"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363EA1C1"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1BD027D5" w14:textId="6D7EEF9E"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30.01.2023</w:t>
            </w:r>
          </w:p>
        </w:tc>
        <w:tc>
          <w:tcPr>
            <w:tcW w:w="1276" w:type="dxa"/>
            <w:tcBorders>
              <w:top w:val="single" w:sz="4" w:space="0" w:color="auto"/>
              <w:left w:val="single" w:sz="4" w:space="0" w:color="auto"/>
              <w:bottom w:val="single" w:sz="4" w:space="0" w:color="auto"/>
              <w:right w:val="single" w:sz="4" w:space="0" w:color="auto"/>
            </w:tcBorders>
          </w:tcPr>
          <w:p w14:paraId="1B94CB22" w14:textId="20A6AEF1"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w:t>
            </w:r>
          </w:p>
        </w:tc>
      </w:tr>
      <w:tr w:rsidR="008F0170" w:rsidRPr="00B23A81" w14:paraId="5859A6FF"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1CDE64AD" w14:textId="774C2A96"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w:t>
            </w:r>
          </w:p>
        </w:tc>
        <w:tc>
          <w:tcPr>
            <w:tcW w:w="1276" w:type="dxa"/>
            <w:tcBorders>
              <w:top w:val="single" w:sz="4" w:space="0" w:color="auto"/>
              <w:left w:val="single" w:sz="4" w:space="0" w:color="auto"/>
              <w:bottom w:val="single" w:sz="4" w:space="0" w:color="auto"/>
              <w:right w:val="single" w:sz="4" w:space="0" w:color="auto"/>
            </w:tcBorders>
          </w:tcPr>
          <w:p w14:paraId="1AC8F12E" w14:textId="137AFC1F"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10.01.2023</w:t>
            </w:r>
          </w:p>
        </w:tc>
        <w:tc>
          <w:tcPr>
            <w:tcW w:w="1276" w:type="dxa"/>
            <w:tcBorders>
              <w:top w:val="single" w:sz="4" w:space="0" w:color="auto"/>
              <w:left w:val="single" w:sz="4" w:space="0" w:color="auto"/>
              <w:bottom w:val="single" w:sz="4" w:space="0" w:color="auto"/>
              <w:right w:val="single" w:sz="4" w:space="0" w:color="auto"/>
            </w:tcBorders>
          </w:tcPr>
          <w:p w14:paraId="29D92B42" w14:textId="595EFF26"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Viceprimar</w:t>
            </w:r>
          </w:p>
        </w:tc>
        <w:tc>
          <w:tcPr>
            <w:tcW w:w="2409" w:type="dxa"/>
            <w:tcBorders>
              <w:top w:val="single" w:sz="4" w:space="0" w:color="auto"/>
              <w:left w:val="single" w:sz="4" w:space="0" w:color="auto"/>
              <w:bottom w:val="single" w:sz="4" w:space="0" w:color="auto"/>
              <w:right w:val="single" w:sz="4" w:space="0" w:color="auto"/>
            </w:tcBorders>
            <w:vAlign w:val="center"/>
          </w:tcPr>
          <w:p w14:paraId="6A550004" w14:textId="77777777" w:rsidR="008F0170" w:rsidRPr="00B23A81" w:rsidRDefault="008F0170" w:rsidP="008F0170">
            <w:pPr>
              <w:pStyle w:val="NormalWeb"/>
              <w:spacing w:before="0" w:beforeAutospacing="0" w:after="0" w:afterAutospacing="0"/>
              <w:jc w:val="center"/>
              <w:rPr>
                <w:sz w:val="22"/>
                <w:szCs w:val="22"/>
              </w:rPr>
            </w:pPr>
            <w:r w:rsidRPr="00B23A81">
              <w:rPr>
                <w:sz w:val="22"/>
                <w:szCs w:val="22"/>
              </w:rPr>
              <w:t>Privind aprobarea Planului de analiza si acoperire a riscurilor</w:t>
            </w:r>
          </w:p>
          <w:p w14:paraId="59EE7A1C" w14:textId="1FA35284" w:rsidR="008F0170" w:rsidRPr="00B23A81" w:rsidRDefault="008F0170" w:rsidP="008F0170">
            <w:pPr>
              <w:pStyle w:val="NormalWeb"/>
              <w:spacing w:before="0" w:beforeAutospacing="0" w:after="0" w:afterAutospacing="0"/>
              <w:jc w:val="center"/>
              <w:rPr>
                <w:sz w:val="22"/>
                <w:szCs w:val="22"/>
              </w:rPr>
            </w:pPr>
            <w:r w:rsidRPr="00B23A81">
              <w:rPr>
                <w:sz w:val="22"/>
                <w:szCs w:val="22"/>
              </w:rPr>
              <w:t xml:space="preserve"> pe teritoriul Comunei Moftin, pentru anul 2023</w:t>
            </w:r>
          </w:p>
          <w:p w14:paraId="0B5D49A3" w14:textId="6312AB36"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14DEB0B5" w14:textId="2CCF6A27"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3E2DD5F6" w14:textId="2C2815D0"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Pop Cornel</w:t>
            </w:r>
          </w:p>
        </w:tc>
        <w:tc>
          <w:tcPr>
            <w:tcW w:w="1134" w:type="dxa"/>
            <w:tcBorders>
              <w:top w:val="single" w:sz="4" w:space="0" w:color="auto"/>
              <w:left w:val="single" w:sz="4" w:space="0" w:color="auto"/>
              <w:bottom w:val="single" w:sz="4" w:space="0" w:color="auto"/>
              <w:right w:val="single" w:sz="4" w:space="0" w:color="auto"/>
            </w:tcBorders>
          </w:tcPr>
          <w:p w14:paraId="7F761FC5"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71ADCDDC"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33BF7685" w14:textId="6321B37C"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30.01.2023</w:t>
            </w:r>
          </w:p>
        </w:tc>
        <w:tc>
          <w:tcPr>
            <w:tcW w:w="1276" w:type="dxa"/>
            <w:tcBorders>
              <w:top w:val="single" w:sz="4" w:space="0" w:color="auto"/>
              <w:left w:val="single" w:sz="4" w:space="0" w:color="auto"/>
              <w:bottom w:val="single" w:sz="4" w:space="0" w:color="auto"/>
              <w:right w:val="single" w:sz="4" w:space="0" w:color="auto"/>
            </w:tcBorders>
          </w:tcPr>
          <w:p w14:paraId="5332A10F" w14:textId="3592126B"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w:t>
            </w:r>
          </w:p>
        </w:tc>
      </w:tr>
      <w:tr w:rsidR="008F0170" w:rsidRPr="00B23A81" w14:paraId="6718CE5E"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49600BB9" w14:textId="352CCE85"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w:t>
            </w:r>
          </w:p>
        </w:tc>
        <w:tc>
          <w:tcPr>
            <w:tcW w:w="1276" w:type="dxa"/>
            <w:tcBorders>
              <w:top w:val="single" w:sz="4" w:space="0" w:color="auto"/>
              <w:left w:val="single" w:sz="4" w:space="0" w:color="auto"/>
              <w:bottom w:val="single" w:sz="4" w:space="0" w:color="auto"/>
              <w:right w:val="single" w:sz="4" w:space="0" w:color="auto"/>
            </w:tcBorders>
          </w:tcPr>
          <w:p w14:paraId="04AE9679" w14:textId="54DA22A6"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10.01.2023</w:t>
            </w:r>
          </w:p>
        </w:tc>
        <w:tc>
          <w:tcPr>
            <w:tcW w:w="1276" w:type="dxa"/>
            <w:tcBorders>
              <w:top w:val="single" w:sz="4" w:space="0" w:color="auto"/>
              <w:left w:val="single" w:sz="4" w:space="0" w:color="auto"/>
              <w:bottom w:val="single" w:sz="4" w:space="0" w:color="auto"/>
              <w:right w:val="single" w:sz="4" w:space="0" w:color="auto"/>
            </w:tcBorders>
          </w:tcPr>
          <w:p w14:paraId="38CF4067" w14:textId="4AE270DB"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viceprimar</w:t>
            </w:r>
          </w:p>
        </w:tc>
        <w:tc>
          <w:tcPr>
            <w:tcW w:w="2409" w:type="dxa"/>
            <w:tcBorders>
              <w:top w:val="single" w:sz="4" w:space="0" w:color="auto"/>
              <w:left w:val="single" w:sz="4" w:space="0" w:color="auto"/>
              <w:bottom w:val="single" w:sz="4" w:space="0" w:color="auto"/>
              <w:right w:val="single" w:sz="4" w:space="0" w:color="auto"/>
            </w:tcBorders>
            <w:vAlign w:val="center"/>
          </w:tcPr>
          <w:p w14:paraId="01E67BD9" w14:textId="4335692C" w:rsidR="008F0170" w:rsidRPr="00B23A81" w:rsidRDefault="008F0170" w:rsidP="00CD4B02">
            <w:pPr>
              <w:jc w:val="center"/>
              <w:rPr>
                <w:rFonts w:ascii="Times New Roman" w:hAnsi="Times New Roman" w:cs="Times New Roman"/>
                <w:lang w:val="en-GB"/>
              </w:rPr>
            </w:pPr>
            <w:r w:rsidRPr="00B23A81">
              <w:rPr>
                <w:rFonts w:ascii="Times New Roman" w:hAnsi="Times New Roman" w:cs="Times New Roman"/>
              </w:rPr>
              <w:t xml:space="preserve">privind  organizarea pazei comunale </w:t>
            </w:r>
            <w:r w:rsidRPr="00B23A81">
              <w:rPr>
                <w:rFonts w:ascii="Times New Roman" w:hAnsi="Times New Roman" w:cs="Times New Roman"/>
                <w:lang w:val="en-GB"/>
              </w:rPr>
              <w:t xml:space="preserve">pe </w:t>
            </w:r>
            <w:proofErr w:type="spellStart"/>
            <w:r w:rsidRPr="00B23A81">
              <w:rPr>
                <w:rFonts w:ascii="Times New Roman" w:hAnsi="Times New Roman" w:cs="Times New Roman"/>
                <w:lang w:val="en-GB"/>
              </w:rPr>
              <w:t>teritoriul</w:t>
            </w:r>
            <w:proofErr w:type="spellEnd"/>
            <w:r w:rsidRPr="00B23A81">
              <w:rPr>
                <w:rFonts w:ascii="Times New Roman" w:hAnsi="Times New Roman" w:cs="Times New Roman"/>
                <w:lang w:val="en-GB"/>
              </w:rPr>
              <w:t xml:space="preserve"> </w:t>
            </w:r>
            <w:proofErr w:type="spellStart"/>
            <w:r w:rsidRPr="00B23A81">
              <w:rPr>
                <w:rFonts w:ascii="Times New Roman" w:hAnsi="Times New Roman" w:cs="Times New Roman"/>
                <w:lang w:val="en-GB"/>
              </w:rPr>
              <w:t>administrativ</w:t>
            </w:r>
            <w:proofErr w:type="spellEnd"/>
            <w:r w:rsidRPr="00B23A81">
              <w:rPr>
                <w:rFonts w:ascii="Times New Roman" w:hAnsi="Times New Roman" w:cs="Times New Roman"/>
                <w:lang w:val="en-GB"/>
              </w:rPr>
              <w:t xml:space="preserve"> al </w:t>
            </w:r>
            <w:proofErr w:type="spellStart"/>
            <w:r w:rsidRPr="00B23A81">
              <w:rPr>
                <w:rFonts w:ascii="Times New Roman" w:hAnsi="Times New Roman" w:cs="Times New Roman"/>
                <w:lang w:val="en-GB"/>
              </w:rPr>
              <w:t>Comunei</w:t>
            </w:r>
            <w:proofErr w:type="spellEnd"/>
            <w:r w:rsidRPr="00B23A81">
              <w:rPr>
                <w:rFonts w:ascii="Times New Roman" w:hAnsi="Times New Roman" w:cs="Times New Roman"/>
                <w:lang w:val="en-GB"/>
              </w:rPr>
              <w:t xml:space="preserve"> </w:t>
            </w:r>
            <w:proofErr w:type="spellStart"/>
            <w:r w:rsidRPr="00B23A81">
              <w:rPr>
                <w:rFonts w:ascii="Times New Roman" w:hAnsi="Times New Roman" w:cs="Times New Roman"/>
                <w:lang w:val="en-GB"/>
              </w:rPr>
              <w:t>Moftin</w:t>
            </w:r>
            <w:proofErr w:type="spellEnd"/>
            <w:r w:rsidRPr="00B23A81">
              <w:rPr>
                <w:rFonts w:ascii="Times New Roman" w:hAnsi="Times New Roman" w:cs="Times New Roman"/>
                <w:lang w:val="en-GB"/>
              </w:rPr>
              <w:t xml:space="preserve">, </w:t>
            </w:r>
            <w:proofErr w:type="spellStart"/>
            <w:r w:rsidRPr="00B23A81">
              <w:rPr>
                <w:rFonts w:ascii="Times New Roman" w:hAnsi="Times New Roman" w:cs="Times New Roman"/>
                <w:lang w:val="en-GB"/>
              </w:rPr>
              <w:t>pentru</w:t>
            </w:r>
            <w:proofErr w:type="spellEnd"/>
            <w:r w:rsidRPr="00B23A81">
              <w:rPr>
                <w:rFonts w:ascii="Times New Roman" w:hAnsi="Times New Roman" w:cs="Times New Roman"/>
                <w:lang w:val="en-GB"/>
              </w:rPr>
              <w:t xml:space="preserve"> </w:t>
            </w:r>
            <w:proofErr w:type="spellStart"/>
            <w:r w:rsidRPr="00B23A81">
              <w:rPr>
                <w:rFonts w:ascii="Times New Roman" w:hAnsi="Times New Roman" w:cs="Times New Roman"/>
                <w:lang w:val="en-GB"/>
              </w:rPr>
              <w:t>anul</w:t>
            </w:r>
            <w:proofErr w:type="spellEnd"/>
            <w:r w:rsidRPr="00B23A81">
              <w:rPr>
                <w:rFonts w:ascii="Times New Roman" w:hAnsi="Times New Roman" w:cs="Times New Roman"/>
                <w:lang w:val="en-GB"/>
              </w:rPr>
              <w:t xml:space="preserve"> 2023</w:t>
            </w:r>
          </w:p>
        </w:tc>
        <w:tc>
          <w:tcPr>
            <w:tcW w:w="993" w:type="dxa"/>
            <w:tcBorders>
              <w:top w:val="single" w:sz="4" w:space="0" w:color="auto"/>
              <w:left w:val="single" w:sz="4" w:space="0" w:color="auto"/>
              <w:bottom w:val="single" w:sz="4" w:space="0" w:color="auto"/>
              <w:right w:val="single" w:sz="4" w:space="0" w:color="auto"/>
            </w:tcBorders>
          </w:tcPr>
          <w:p w14:paraId="0229F1CD" w14:textId="4DC01D3C"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1E2E0145" w14:textId="36E7603D"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65F37C97"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8FF9ED2"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117CC2B2" w14:textId="1EEF95A8"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30.01.2023</w:t>
            </w:r>
          </w:p>
        </w:tc>
        <w:tc>
          <w:tcPr>
            <w:tcW w:w="1276" w:type="dxa"/>
            <w:tcBorders>
              <w:top w:val="single" w:sz="4" w:space="0" w:color="auto"/>
              <w:left w:val="single" w:sz="4" w:space="0" w:color="auto"/>
              <w:bottom w:val="single" w:sz="4" w:space="0" w:color="auto"/>
              <w:right w:val="single" w:sz="4" w:space="0" w:color="auto"/>
            </w:tcBorders>
          </w:tcPr>
          <w:p w14:paraId="7A45E96C" w14:textId="64C54187" w:rsidR="008F0170" w:rsidRPr="00B23A81" w:rsidRDefault="00CD4B02"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Nu se aproba</w:t>
            </w:r>
          </w:p>
        </w:tc>
      </w:tr>
      <w:tr w:rsidR="008F0170" w:rsidRPr="00B23A81" w14:paraId="2D855EB5"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26ED6768" w14:textId="12FB92FF"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w:t>
            </w:r>
          </w:p>
        </w:tc>
        <w:tc>
          <w:tcPr>
            <w:tcW w:w="1276" w:type="dxa"/>
            <w:tcBorders>
              <w:top w:val="single" w:sz="4" w:space="0" w:color="auto"/>
              <w:left w:val="single" w:sz="4" w:space="0" w:color="auto"/>
              <w:bottom w:val="single" w:sz="4" w:space="0" w:color="auto"/>
              <w:right w:val="single" w:sz="4" w:space="0" w:color="auto"/>
            </w:tcBorders>
          </w:tcPr>
          <w:p w14:paraId="7CA4BDFF" w14:textId="3667612B"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13.01.2023</w:t>
            </w:r>
          </w:p>
        </w:tc>
        <w:tc>
          <w:tcPr>
            <w:tcW w:w="1276" w:type="dxa"/>
            <w:tcBorders>
              <w:top w:val="single" w:sz="4" w:space="0" w:color="auto"/>
              <w:left w:val="single" w:sz="4" w:space="0" w:color="auto"/>
              <w:bottom w:val="single" w:sz="4" w:space="0" w:color="auto"/>
              <w:right w:val="single" w:sz="4" w:space="0" w:color="auto"/>
            </w:tcBorders>
          </w:tcPr>
          <w:p w14:paraId="5719C8D6" w14:textId="50F2097F"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642E8FE9" w14:textId="77777777" w:rsidR="008F0170" w:rsidRPr="00B23A81" w:rsidRDefault="008F0170" w:rsidP="008F0170">
            <w:pPr>
              <w:autoSpaceDE w:val="0"/>
              <w:autoSpaceDN w:val="0"/>
              <w:adjustRightInd w:val="0"/>
              <w:spacing w:after="0" w:line="240" w:lineRule="auto"/>
              <w:jc w:val="center"/>
              <w:rPr>
                <w:rFonts w:ascii="Times New Roman" w:eastAsia="Calibri" w:hAnsi="Times New Roman" w:cs="Times New Roman"/>
                <w:iCs/>
              </w:rPr>
            </w:pPr>
            <w:proofErr w:type="spellStart"/>
            <w:proofErr w:type="gramStart"/>
            <w:r w:rsidRPr="00B23A81">
              <w:rPr>
                <w:rFonts w:ascii="Times New Roman" w:eastAsia="Calibri" w:hAnsi="Times New Roman" w:cs="Times New Roman"/>
                <w:iCs/>
                <w:lang w:val="fr-FR"/>
              </w:rPr>
              <w:t>privind</w:t>
            </w:r>
            <w:proofErr w:type="spellEnd"/>
            <w:proofErr w:type="gramEnd"/>
            <w:r w:rsidRPr="00B23A81">
              <w:rPr>
                <w:rFonts w:ascii="Times New Roman" w:eastAsia="Calibri" w:hAnsi="Times New Roman" w:cs="Times New Roman"/>
                <w:iCs/>
                <w:lang w:val="fr-FR"/>
              </w:rPr>
              <w:t xml:space="preserve"> </w:t>
            </w:r>
            <w:proofErr w:type="spellStart"/>
            <w:r w:rsidRPr="00B23A81">
              <w:rPr>
                <w:rFonts w:ascii="Times New Roman" w:eastAsia="Calibri" w:hAnsi="Times New Roman" w:cs="Times New Roman"/>
                <w:iCs/>
                <w:lang w:val="fr-FR"/>
              </w:rPr>
              <w:t>aprobarea</w:t>
            </w:r>
            <w:proofErr w:type="spellEnd"/>
            <w:r w:rsidRPr="00B23A81">
              <w:rPr>
                <w:rFonts w:ascii="Times New Roman" w:eastAsia="Calibri" w:hAnsi="Times New Roman" w:cs="Times New Roman"/>
                <w:iCs/>
                <w:lang w:val="fr-FR"/>
              </w:rPr>
              <w:t xml:space="preserve"> </w:t>
            </w:r>
            <w:proofErr w:type="spellStart"/>
            <w:r w:rsidRPr="00B23A81">
              <w:rPr>
                <w:rFonts w:ascii="Times New Roman" w:eastAsia="Calibri" w:hAnsi="Times New Roman" w:cs="Times New Roman"/>
                <w:iCs/>
                <w:lang w:val="fr-FR"/>
              </w:rPr>
              <w:t>organigramei</w:t>
            </w:r>
            <w:proofErr w:type="spellEnd"/>
            <w:r w:rsidRPr="00B23A81">
              <w:rPr>
                <w:rFonts w:ascii="Times New Roman" w:eastAsia="Calibri" w:hAnsi="Times New Roman" w:cs="Times New Roman"/>
                <w:iCs/>
                <w:lang w:val="fr-FR"/>
              </w:rPr>
              <w:t xml:space="preserve"> </w:t>
            </w:r>
            <w:r w:rsidRPr="00B23A81">
              <w:rPr>
                <w:rFonts w:ascii="Times New Roman" w:eastAsia="Calibri" w:hAnsi="Times New Roman" w:cs="Times New Roman"/>
                <w:iCs/>
              </w:rPr>
              <w:t>şi a statului de functii din cadrul</w:t>
            </w:r>
          </w:p>
          <w:p w14:paraId="6953C27F" w14:textId="77777777" w:rsidR="008F0170" w:rsidRPr="00B23A81" w:rsidRDefault="008F0170" w:rsidP="008F0170">
            <w:pPr>
              <w:autoSpaceDE w:val="0"/>
              <w:autoSpaceDN w:val="0"/>
              <w:adjustRightInd w:val="0"/>
              <w:spacing w:after="0" w:line="240" w:lineRule="auto"/>
              <w:jc w:val="center"/>
              <w:rPr>
                <w:rFonts w:ascii="Times New Roman" w:eastAsia="Calibri" w:hAnsi="Times New Roman" w:cs="Times New Roman"/>
                <w:iCs/>
              </w:rPr>
            </w:pPr>
            <w:r w:rsidRPr="00B23A81">
              <w:rPr>
                <w:rFonts w:ascii="Times New Roman" w:eastAsia="Calibri" w:hAnsi="Times New Roman" w:cs="Times New Roman"/>
                <w:iCs/>
              </w:rPr>
              <w:t xml:space="preserve">Primăriei comunei  MOFTIN                                                                                                                                                                                                                                                                                                                                                                                                                                                                                                                                                                                                                                                                                                                                                                                                                                                                                                                                                                                                                                                                                                                                                                                                                                                                                                                                                                                                                                                                                                                                                                                     </w:t>
            </w:r>
          </w:p>
          <w:p w14:paraId="133A947C" w14:textId="5B8C0EBB" w:rsidR="008F0170" w:rsidRPr="00B23A81" w:rsidRDefault="008F0170" w:rsidP="008F0170">
            <w:pPr>
              <w:autoSpaceDE w:val="0"/>
              <w:autoSpaceDN w:val="0"/>
              <w:adjustRightInd w:val="0"/>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495F0B40" w14:textId="56E21BE3"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5E3F648C" w14:textId="3A024116"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10147F2"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6931D6C5"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380924D3" w14:textId="2337DE7E"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30.01.2023</w:t>
            </w:r>
          </w:p>
        </w:tc>
        <w:tc>
          <w:tcPr>
            <w:tcW w:w="1276" w:type="dxa"/>
            <w:tcBorders>
              <w:top w:val="single" w:sz="4" w:space="0" w:color="auto"/>
              <w:left w:val="single" w:sz="4" w:space="0" w:color="auto"/>
              <w:bottom w:val="single" w:sz="4" w:space="0" w:color="auto"/>
              <w:right w:val="single" w:sz="4" w:space="0" w:color="auto"/>
            </w:tcBorders>
          </w:tcPr>
          <w:p w14:paraId="51D683A6" w14:textId="3EDA25B9"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w:t>
            </w:r>
          </w:p>
        </w:tc>
      </w:tr>
      <w:tr w:rsidR="008F0170" w:rsidRPr="00B23A81" w14:paraId="3065840A"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1B52B50C" w14:textId="5842E979"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w:t>
            </w:r>
          </w:p>
        </w:tc>
        <w:tc>
          <w:tcPr>
            <w:tcW w:w="1276" w:type="dxa"/>
            <w:tcBorders>
              <w:top w:val="single" w:sz="4" w:space="0" w:color="auto"/>
              <w:left w:val="single" w:sz="4" w:space="0" w:color="auto"/>
              <w:bottom w:val="single" w:sz="4" w:space="0" w:color="auto"/>
              <w:right w:val="single" w:sz="4" w:space="0" w:color="auto"/>
            </w:tcBorders>
          </w:tcPr>
          <w:p w14:paraId="4EF848DA" w14:textId="1FF159B7"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20.01.2023</w:t>
            </w:r>
          </w:p>
        </w:tc>
        <w:tc>
          <w:tcPr>
            <w:tcW w:w="1276" w:type="dxa"/>
            <w:tcBorders>
              <w:top w:val="single" w:sz="4" w:space="0" w:color="auto"/>
              <w:left w:val="single" w:sz="4" w:space="0" w:color="auto"/>
              <w:bottom w:val="single" w:sz="4" w:space="0" w:color="auto"/>
              <w:right w:val="single" w:sz="4" w:space="0" w:color="auto"/>
            </w:tcBorders>
          </w:tcPr>
          <w:p w14:paraId="260FB594" w14:textId="77952952"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43B5B533" w14:textId="500A5C9F"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Microsoft YaHei UI" w:hAnsi="Times New Roman" w:cs="Times New Roman"/>
                <w:bCs/>
              </w:rPr>
              <w:t>privind aprobarea  utilizarii excedentului bugetului local pentru finantarea cheltuielilor sectiunii de dezvoltare.</w:t>
            </w:r>
          </w:p>
        </w:tc>
        <w:tc>
          <w:tcPr>
            <w:tcW w:w="993" w:type="dxa"/>
            <w:tcBorders>
              <w:top w:val="single" w:sz="4" w:space="0" w:color="auto"/>
              <w:left w:val="single" w:sz="4" w:space="0" w:color="auto"/>
              <w:bottom w:val="single" w:sz="4" w:space="0" w:color="auto"/>
              <w:right w:val="single" w:sz="4" w:space="0" w:color="auto"/>
            </w:tcBorders>
          </w:tcPr>
          <w:p w14:paraId="2CF5357A" w14:textId="576BE0D5"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56115BE4" w14:textId="184F7D40"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Turcas Carmen</w:t>
            </w:r>
          </w:p>
        </w:tc>
        <w:tc>
          <w:tcPr>
            <w:tcW w:w="1134" w:type="dxa"/>
            <w:tcBorders>
              <w:top w:val="single" w:sz="4" w:space="0" w:color="auto"/>
              <w:left w:val="single" w:sz="4" w:space="0" w:color="auto"/>
              <w:bottom w:val="single" w:sz="4" w:space="0" w:color="auto"/>
              <w:right w:val="single" w:sz="4" w:space="0" w:color="auto"/>
            </w:tcBorders>
          </w:tcPr>
          <w:p w14:paraId="72FF1A1C"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3F998DAC"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00DCCFBD" w14:textId="315F47B0"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30.01.2023</w:t>
            </w:r>
          </w:p>
        </w:tc>
        <w:tc>
          <w:tcPr>
            <w:tcW w:w="1276" w:type="dxa"/>
            <w:tcBorders>
              <w:top w:val="single" w:sz="4" w:space="0" w:color="auto"/>
              <w:left w:val="single" w:sz="4" w:space="0" w:color="auto"/>
              <w:bottom w:val="single" w:sz="4" w:space="0" w:color="auto"/>
              <w:right w:val="single" w:sz="4" w:space="0" w:color="auto"/>
            </w:tcBorders>
          </w:tcPr>
          <w:p w14:paraId="321A2761" w14:textId="6CDE48CC"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w:t>
            </w:r>
          </w:p>
        </w:tc>
      </w:tr>
      <w:tr w:rsidR="008F0170" w:rsidRPr="00B23A81" w14:paraId="6A3F4ACA"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614BC8C5" w14:textId="1A03A093"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w:t>
            </w:r>
          </w:p>
        </w:tc>
        <w:tc>
          <w:tcPr>
            <w:tcW w:w="1276" w:type="dxa"/>
            <w:tcBorders>
              <w:top w:val="single" w:sz="4" w:space="0" w:color="auto"/>
              <w:left w:val="single" w:sz="4" w:space="0" w:color="auto"/>
              <w:bottom w:val="single" w:sz="4" w:space="0" w:color="auto"/>
              <w:right w:val="single" w:sz="4" w:space="0" w:color="auto"/>
            </w:tcBorders>
          </w:tcPr>
          <w:p w14:paraId="33622514" w14:textId="3936204A"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20.01.2023</w:t>
            </w:r>
          </w:p>
        </w:tc>
        <w:tc>
          <w:tcPr>
            <w:tcW w:w="1276" w:type="dxa"/>
            <w:tcBorders>
              <w:top w:val="single" w:sz="4" w:space="0" w:color="auto"/>
              <w:left w:val="single" w:sz="4" w:space="0" w:color="auto"/>
              <w:bottom w:val="single" w:sz="4" w:space="0" w:color="auto"/>
              <w:right w:val="single" w:sz="4" w:space="0" w:color="auto"/>
            </w:tcBorders>
          </w:tcPr>
          <w:p w14:paraId="57353F3D" w14:textId="305F3968"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30C7F23C" w14:textId="6C97243D"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hAnsi="Times New Roman" w:cs="Times New Roman"/>
              </w:rPr>
              <w:t>privind aprobarea utilizarii excedentului bugetului local, sursa F, pentru finantarea cheltuielilor sectiunii de functionare</w:t>
            </w:r>
          </w:p>
        </w:tc>
        <w:tc>
          <w:tcPr>
            <w:tcW w:w="993" w:type="dxa"/>
            <w:tcBorders>
              <w:top w:val="single" w:sz="4" w:space="0" w:color="auto"/>
              <w:left w:val="single" w:sz="4" w:space="0" w:color="auto"/>
              <w:bottom w:val="single" w:sz="4" w:space="0" w:color="auto"/>
              <w:right w:val="single" w:sz="4" w:space="0" w:color="auto"/>
            </w:tcBorders>
          </w:tcPr>
          <w:p w14:paraId="01A4B0EE" w14:textId="0949E867"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262458BA" w14:textId="7219E3B9"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Achim C</w:t>
            </w:r>
          </w:p>
        </w:tc>
        <w:tc>
          <w:tcPr>
            <w:tcW w:w="1134" w:type="dxa"/>
            <w:tcBorders>
              <w:top w:val="single" w:sz="4" w:space="0" w:color="auto"/>
              <w:left w:val="single" w:sz="4" w:space="0" w:color="auto"/>
              <w:bottom w:val="single" w:sz="4" w:space="0" w:color="auto"/>
              <w:right w:val="single" w:sz="4" w:space="0" w:color="auto"/>
            </w:tcBorders>
          </w:tcPr>
          <w:p w14:paraId="5B6CAF3C"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738B8A11"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4B3C9AAC" w14:textId="2F4E0275"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30.01.2023</w:t>
            </w:r>
          </w:p>
        </w:tc>
        <w:tc>
          <w:tcPr>
            <w:tcW w:w="1276" w:type="dxa"/>
            <w:tcBorders>
              <w:top w:val="single" w:sz="4" w:space="0" w:color="auto"/>
              <w:left w:val="single" w:sz="4" w:space="0" w:color="auto"/>
              <w:bottom w:val="single" w:sz="4" w:space="0" w:color="auto"/>
              <w:right w:val="single" w:sz="4" w:space="0" w:color="auto"/>
            </w:tcBorders>
          </w:tcPr>
          <w:p w14:paraId="6F0692EC" w14:textId="3B066898"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w:t>
            </w:r>
          </w:p>
        </w:tc>
      </w:tr>
      <w:tr w:rsidR="008F0170" w:rsidRPr="00B23A81" w14:paraId="71B8B614" w14:textId="77777777" w:rsidTr="00CD4B02">
        <w:trPr>
          <w:trHeight w:val="1670"/>
        </w:trPr>
        <w:tc>
          <w:tcPr>
            <w:tcW w:w="1271" w:type="dxa"/>
            <w:tcBorders>
              <w:top w:val="single" w:sz="4" w:space="0" w:color="auto"/>
              <w:left w:val="single" w:sz="4" w:space="0" w:color="auto"/>
              <w:bottom w:val="single" w:sz="4" w:space="0" w:color="auto"/>
              <w:right w:val="single" w:sz="4" w:space="0" w:color="auto"/>
            </w:tcBorders>
            <w:vAlign w:val="center"/>
          </w:tcPr>
          <w:p w14:paraId="2F75A1A3" w14:textId="1833E42C"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9.</w:t>
            </w:r>
          </w:p>
        </w:tc>
        <w:tc>
          <w:tcPr>
            <w:tcW w:w="1276" w:type="dxa"/>
            <w:tcBorders>
              <w:top w:val="single" w:sz="4" w:space="0" w:color="auto"/>
              <w:left w:val="single" w:sz="4" w:space="0" w:color="auto"/>
              <w:bottom w:val="single" w:sz="4" w:space="0" w:color="auto"/>
              <w:right w:val="single" w:sz="4" w:space="0" w:color="auto"/>
            </w:tcBorders>
          </w:tcPr>
          <w:p w14:paraId="4EC6BD76" w14:textId="75AF0D29"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20.01.2023</w:t>
            </w:r>
          </w:p>
        </w:tc>
        <w:tc>
          <w:tcPr>
            <w:tcW w:w="1276" w:type="dxa"/>
            <w:tcBorders>
              <w:top w:val="single" w:sz="4" w:space="0" w:color="auto"/>
              <w:left w:val="single" w:sz="4" w:space="0" w:color="auto"/>
              <w:bottom w:val="single" w:sz="4" w:space="0" w:color="auto"/>
              <w:right w:val="single" w:sz="4" w:space="0" w:color="auto"/>
            </w:tcBorders>
          </w:tcPr>
          <w:p w14:paraId="395F2A24" w14:textId="5798D807"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6218C55D" w14:textId="69636CFE" w:rsidR="008F0170" w:rsidRPr="00B23A81" w:rsidRDefault="008F0170" w:rsidP="00CD4B02">
            <w:pPr>
              <w:jc w:val="both"/>
              <w:rPr>
                <w:rFonts w:ascii="Times New Roman" w:hAnsi="Times New Roman" w:cs="Times New Roman"/>
              </w:rPr>
            </w:pPr>
            <w:bookmarkStart w:id="0" w:name="_Hlk125099413"/>
            <w:r w:rsidRPr="00B23A81">
              <w:rPr>
                <w:rFonts w:ascii="Times New Roman" w:hAnsi="Times New Roman" w:cs="Times New Roman"/>
              </w:rPr>
              <w:t>Privind declararea ca fiind bunuri de uz si interes public local a  imobilului situat in</w:t>
            </w:r>
            <w:r w:rsidR="00CD4B02" w:rsidRPr="00B23A81">
              <w:rPr>
                <w:rFonts w:ascii="Times New Roman" w:hAnsi="Times New Roman" w:cs="Times New Roman"/>
              </w:rPr>
              <w:t xml:space="preserve"> </w:t>
            </w:r>
            <w:r w:rsidRPr="00B23A81">
              <w:rPr>
                <w:rFonts w:ascii="Times New Roman" w:hAnsi="Times New Roman" w:cs="Times New Roman"/>
              </w:rPr>
              <w:t>localitatea Domănești, nr.317, Comuna Moftin</w:t>
            </w:r>
          </w:p>
          <w:bookmarkEnd w:id="0"/>
          <w:p w14:paraId="12E06B7E" w14:textId="00E01999"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46886E08" w14:textId="42DAEF47"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7AF1F7A7" w14:textId="641A5234"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2FB6BE33"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10AB802C"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1E60E311" w14:textId="5EC0FBF9"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30.01.2023</w:t>
            </w:r>
          </w:p>
        </w:tc>
        <w:tc>
          <w:tcPr>
            <w:tcW w:w="1276" w:type="dxa"/>
            <w:tcBorders>
              <w:top w:val="single" w:sz="4" w:space="0" w:color="auto"/>
              <w:left w:val="single" w:sz="4" w:space="0" w:color="auto"/>
              <w:bottom w:val="single" w:sz="4" w:space="0" w:color="auto"/>
              <w:right w:val="single" w:sz="4" w:space="0" w:color="auto"/>
            </w:tcBorders>
          </w:tcPr>
          <w:p w14:paraId="05F3B6CE" w14:textId="38230B21"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w:t>
            </w:r>
          </w:p>
        </w:tc>
      </w:tr>
      <w:tr w:rsidR="008F0170" w:rsidRPr="00B23A81" w14:paraId="2A9720EA"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2516FCF8" w14:textId="1DEE1DF5"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10</w:t>
            </w:r>
          </w:p>
        </w:tc>
        <w:tc>
          <w:tcPr>
            <w:tcW w:w="1276" w:type="dxa"/>
            <w:tcBorders>
              <w:top w:val="single" w:sz="4" w:space="0" w:color="auto"/>
              <w:left w:val="single" w:sz="4" w:space="0" w:color="auto"/>
              <w:bottom w:val="single" w:sz="4" w:space="0" w:color="auto"/>
              <w:right w:val="single" w:sz="4" w:space="0" w:color="auto"/>
            </w:tcBorders>
          </w:tcPr>
          <w:p w14:paraId="7DF37C1C" w14:textId="1DA46162"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20.01.2023</w:t>
            </w:r>
          </w:p>
        </w:tc>
        <w:tc>
          <w:tcPr>
            <w:tcW w:w="1276" w:type="dxa"/>
            <w:tcBorders>
              <w:top w:val="single" w:sz="4" w:space="0" w:color="auto"/>
              <w:left w:val="single" w:sz="4" w:space="0" w:color="auto"/>
              <w:bottom w:val="single" w:sz="4" w:space="0" w:color="auto"/>
              <w:right w:val="single" w:sz="4" w:space="0" w:color="auto"/>
            </w:tcBorders>
          </w:tcPr>
          <w:p w14:paraId="00ED47B5" w14:textId="4638A21A"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29E49A7C" w14:textId="1230E4FA" w:rsidR="008F0170" w:rsidRPr="00B23A81" w:rsidRDefault="008F0170" w:rsidP="008F0170">
            <w:pPr>
              <w:spacing w:after="0" w:line="240" w:lineRule="auto"/>
              <w:jc w:val="both"/>
              <w:rPr>
                <w:rFonts w:ascii="Times New Roman" w:eastAsia="Times New Roman" w:hAnsi="Times New Roman" w:cs="Times New Roman"/>
                <w:lang w:eastAsia="ro-RO"/>
              </w:rPr>
            </w:pPr>
            <w:bookmarkStart w:id="1" w:name="_Hlk125099462"/>
            <w:r w:rsidRPr="00B23A81">
              <w:rPr>
                <w:rFonts w:ascii="Times New Roman" w:eastAsia="Times New Roman" w:hAnsi="Times New Roman" w:cs="Times New Roman"/>
                <w:lang w:eastAsia="ro-RO"/>
              </w:rPr>
              <w:t>Privind insusirea inventarului bunurilor ce alcătuiesc domeniul public al comunei Moftin</w:t>
            </w:r>
            <w:bookmarkEnd w:id="1"/>
          </w:p>
        </w:tc>
        <w:tc>
          <w:tcPr>
            <w:tcW w:w="993" w:type="dxa"/>
            <w:tcBorders>
              <w:top w:val="single" w:sz="4" w:space="0" w:color="auto"/>
              <w:left w:val="single" w:sz="4" w:space="0" w:color="auto"/>
              <w:bottom w:val="single" w:sz="4" w:space="0" w:color="auto"/>
              <w:right w:val="single" w:sz="4" w:space="0" w:color="auto"/>
            </w:tcBorders>
          </w:tcPr>
          <w:p w14:paraId="42075593" w14:textId="60D085CE"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2E6AB52B" w14:textId="3AAA25C6"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EB4FCCD"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10531792"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5EBC005F" w14:textId="2C8F6583"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30.01.2023</w:t>
            </w:r>
          </w:p>
        </w:tc>
        <w:tc>
          <w:tcPr>
            <w:tcW w:w="1276" w:type="dxa"/>
            <w:tcBorders>
              <w:top w:val="single" w:sz="4" w:space="0" w:color="auto"/>
              <w:left w:val="single" w:sz="4" w:space="0" w:color="auto"/>
              <w:bottom w:val="single" w:sz="4" w:space="0" w:color="auto"/>
              <w:right w:val="single" w:sz="4" w:space="0" w:color="auto"/>
            </w:tcBorders>
          </w:tcPr>
          <w:p w14:paraId="6D672F86" w14:textId="39894781"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9</w:t>
            </w:r>
          </w:p>
        </w:tc>
      </w:tr>
      <w:tr w:rsidR="008F0170" w:rsidRPr="00B23A81" w14:paraId="45C0B3E9"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4A38F2AC" w14:textId="0059400E"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11</w:t>
            </w:r>
          </w:p>
        </w:tc>
        <w:tc>
          <w:tcPr>
            <w:tcW w:w="1276" w:type="dxa"/>
            <w:tcBorders>
              <w:top w:val="single" w:sz="4" w:space="0" w:color="auto"/>
              <w:left w:val="single" w:sz="4" w:space="0" w:color="auto"/>
              <w:bottom w:val="single" w:sz="4" w:space="0" w:color="auto"/>
              <w:right w:val="single" w:sz="4" w:space="0" w:color="auto"/>
            </w:tcBorders>
          </w:tcPr>
          <w:p w14:paraId="05C27A11" w14:textId="629DE935"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25.01.2023</w:t>
            </w:r>
          </w:p>
        </w:tc>
        <w:tc>
          <w:tcPr>
            <w:tcW w:w="1276" w:type="dxa"/>
            <w:tcBorders>
              <w:top w:val="single" w:sz="4" w:space="0" w:color="auto"/>
              <w:left w:val="single" w:sz="4" w:space="0" w:color="auto"/>
              <w:bottom w:val="single" w:sz="4" w:space="0" w:color="auto"/>
              <w:right w:val="single" w:sz="4" w:space="0" w:color="auto"/>
            </w:tcBorders>
          </w:tcPr>
          <w:p w14:paraId="10D19FE4" w14:textId="6FC1BFD7"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54EFACC4" w14:textId="7B72406E"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Aprobarea contului anual de executie al bugetului comunei Moftin pe anul 2022</w:t>
            </w:r>
          </w:p>
        </w:tc>
        <w:tc>
          <w:tcPr>
            <w:tcW w:w="993" w:type="dxa"/>
            <w:tcBorders>
              <w:top w:val="single" w:sz="4" w:space="0" w:color="auto"/>
              <w:left w:val="single" w:sz="4" w:space="0" w:color="auto"/>
              <w:bottom w:val="single" w:sz="4" w:space="0" w:color="auto"/>
              <w:right w:val="single" w:sz="4" w:space="0" w:color="auto"/>
            </w:tcBorders>
          </w:tcPr>
          <w:p w14:paraId="09C3CB39" w14:textId="3C614E66"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37581263" w14:textId="4741AFE5"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Turcas Carmen</w:t>
            </w:r>
          </w:p>
        </w:tc>
        <w:tc>
          <w:tcPr>
            <w:tcW w:w="1134" w:type="dxa"/>
            <w:tcBorders>
              <w:top w:val="single" w:sz="4" w:space="0" w:color="auto"/>
              <w:left w:val="single" w:sz="4" w:space="0" w:color="auto"/>
              <w:bottom w:val="single" w:sz="4" w:space="0" w:color="auto"/>
              <w:right w:val="single" w:sz="4" w:space="0" w:color="auto"/>
            </w:tcBorders>
          </w:tcPr>
          <w:p w14:paraId="48C64126"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78BE18D5"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2FCB8EE7" w14:textId="00348C25"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30.01.2023</w:t>
            </w:r>
          </w:p>
        </w:tc>
        <w:tc>
          <w:tcPr>
            <w:tcW w:w="1276" w:type="dxa"/>
            <w:tcBorders>
              <w:top w:val="single" w:sz="4" w:space="0" w:color="auto"/>
              <w:left w:val="single" w:sz="4" w:space="0" w:color="auto"/>
              <w:bottom w:val="single" w:sz="4" w:space="0" w:color="auto"/>
              <w:right w:val="single" w:sz="4" w:space="0" w:color="auto"/>
            </w:tcBorders>
          </w:tcPr>
          <w:p w14:paraId="2F360092" w14:textId="3F98C3BF"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10</w:t>
            </w:r>
          </w:p>
        </w:tc>
      </w:tr>
      <w:tr w:rsidR="008F0170" w:rsidRPr="00B23A81" w14:paraId="384CD458"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5A7109BA" w14:textId="6F9AF803"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12</w:t>
            </w:r>
          </w:p>
        </w:tc>
        <w:tc>
          <w:tcPr>
            <w:tcW w:w="1276" w:type="dxa"/>
            <w:tcBorders>
              <w:top w:val="single" w:sz="4" w:space="0" w:color="auto"/>
              <w:left w:val="single" w:sz="4" w:space="0" w:color="auto"/>
              <w:bottom w:val="single" w:sz="4" w:space="0" w:color="auto"/>
              <w:right w:val="single" w:sz="4" w:space="0" w:color="auto"/>
            </w:tcBorders>
          </w:tcPr>
          <w:p w14:paraId="3D8EFF75" w14:textId="0EF4CAD9"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26.01.2023</w:t>
            </w:r>
          </w:p>
        </w:tc>
        <w:tc>
          <w:tcPr>
            <w:tcW w:w="1276" w:type="dxa"/>
            <w:tcBorders>
              <w:top w:val="single" w:sz="4" w:space="0" w:color="auto"/>
              <w:left w:val="single" w:sz="4" w:space="0" w:color="auto"/>
              <w:bottom w:val="single" w:sz="4" w:space="0" w:color="auto"/>
              <w:right w:val="single" w:sz="4" w:space="0" w:color="auto"/>
            </w:tcBorders>
          </w:tcPr>
          <w:p w14:paraId="31EB1202" w14:textId="05EE3162"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106227C1" w14:textId="77777777" w:rsidR="008F0170" w:rsidRPr="00B23A81" w:rsidRDefault="008F0170" w:rsidP="008F0170">
            <w:pPr>
              <w:spacing w:after="0" w:line="240" w:lineRule="auto"/>
              <w:jc w:val="center"/>
              <w:rPr>
                <w:rFonts w:ascii="Times New Roman" w:hAnsi="Times New Roman" w:cs="Times New Roman"/>
              </w:rPr>
            </w:pPr>
            <w:r w:rsidRPr="00B23A81">
              <w:rPr>
                <w:rStyle w:val="Emphasis"/>
                <w:rFonts w:ascii="Times New Roman" w:hAnsi="Times New Roman" w:cs="Times New Roman"/>
              </w:rPr>
              <w:t>privind</w:t>
            </w:r>
            <w:r w:rsidRPr="00B23A81">
              <w:rPr>
                <w:rFonts w:ascii="Times New Roman" w:hAnsi="Times New Roman" w:cs="Times New Roman"/>
              </w:rPr>
              <w:t xml:space="preserve">  aprobarea documentației tehnico-economice pentru obiectivul de investiții</w:t>
            </w:r>
          </w:p>
          <w:p w14:paraId="209BC57F" w14:textId="77777777" w:rsidR="008F0170" w:rsidRPr="00B23A81" w:rsidRDefault="008F0170" w:rsidP="008F0170">
            <w:pPr>
              <w:spacing w:after="0"/>
              <w:jc w:val="center"/>
              <w:rPr>
                <w:rFonts w:ascii="Times New Roman" w:hAnsi="Times New Roman" w:cs="Times New Roman"/>
              </w:rPr>
            </w:pPr>
            <w:r w:rsidRPr="00B23A81">
              <w:rPr>
                <w:rFonts w:ascii="Times New Roman" w:hAnsi="Times New Roman" w:cs="Times New Roman"/>
              </w:rPr>
              <w:t xml:space="preserve">“Proiectare, construire, dotare sediu administrativ al U.A.T. Comuna Moftin, </w:t>
            </w:r>
          </w:p>
          <w:p w14:paraId="12F45D53" w14:textId="77777777" w:rsidR="008F0170" w:rsidRPr="00B23A81" w:rsidRDefault="008F0170" w:rsidP="008F0170">
            <w:pPr>
              <w:spacing w:after="0"/>
              <w:jc w:val="center"/>
              <w:rPr>
                <w:rFonts w:ascii="Times New Roman" w:hAnsi="Times New Roman" w:cs="Times New Roman"/>
              </w:rPr>
            </w:pPr>
            <w:r w:rsidRPr="00B23A81">
              <w:rPr>
                <w:rFonts w:ascii="Times New Roman" w:hAnsi="Times New Roman" w:cs="Times New Roman"/>
              </w:rPr>
              <w:t>județul Satu Mare”</w:t>
            </w:r>
          </w:p>
          <w:p w14:paraId="221E9CC9" w14:textId="10647A59"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0B719E7E" w14:textId="141EA0FA"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20DA0897" w14:textId="6B162E14"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678840E6"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712EB2A9"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2788E7F2" w14:textId="7AF11A50"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30.01.2023</w:t>
            </w:r>
          </w:p>
        </w:tc>
        <w:tc>
          <w:tcPr>
            <w:tcW w:w="1276" w:type="dxa"/>
            <w:tcBorders>
              <w:top w:val="single" w:sz="4" w:space="0" w:color="auto"/>
              <w:left w:val="single" w:sz="4" w:space="0" w:color="auto"/>
              <w:bottom w:val="single" w:sz="4" w:space="0" w:color="auto"/>
              <w:right w:val="single" w:sz="4" w:space="0" w:color="auto"/>
            </w:tcBorders>
          </w:tcPr>
          <w:p w14:paraId="4A36EDC7" w14:textId="52325ACA"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11</w:t>
            </w:r>
          </w:p>
        </w:tc>
      </w:tr>
      <w:tr w:rsidR="008F0170" w:rsidRPr="00B23A81" w14:paraId="55664935"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7748813E" w14:textId="174F755A" w:rsidR="00A31495" w:rsidRPr="00B23A81" w:rsidRDefault="00A31495" w:rsidP="00CA469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w:t>
            </w:r>
          </w:p>
        </w:tc>
        <w:tc>
          <w:tcPr>
            <w:tcW w:w="1276" w:type="dxa"/>
            <w:tcBorders>
              <w:top w:val="single" w:sz="4" w:space="0" w:color="auto"/>
              <w:left w:val="single" w:sz="4" w:space="0" w:color="auto"/>
              <w:bottom w:val="single" w:sz="4" w:space="0" w:color="auto"/>
              <w:right w:val="single" w:sz="4" w:space="0" w:color="auto"/>
            </w:tcBorders>
          </w:tcPr>
          <w:p w14:paraId="33931B83" w14:textId="3817037F" w:rsidR="00A31495" w:rsidRPr="00B23A81" w:rsidRDefault="0009291E" w:rsidP="00CA469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27.01.2023</w:t>
            </w:r>
          </w:p>
        </w:tc>
        <w:tc>
          <w:tcPr>
            <w:tcW w:w="1276" w:type="dxa"/>
            <w:tcBorders>
              <w:top w:val="single" w:sz="4" w:space="0" w:color="auto"/>
              <w:left w:val="single" w:sz="4" w:space="0" w:color="auto"/>
              <w:bottom w:val="single" w:sz="4" w:space="0" w:color="auto"/>
              <w:right w:val="single" w:sz="4" w:space="0" w:color="auto"/>
            </w:tcBorders>
          </w:tcPr>
          <w:p w14:paraId="2D935153" w14:textId="12ED1956" w:rsidR="00A31495" w:rsidRPr="00B23A81" w:rsidRDefault="0009291E" w:rsidP="00CA469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647AD306" w14:textId="77777777" w:rsidR="0009291E" w:rsidRPr="00B23A81" w:rsidRDefault="0009291E" w:rsidP="00CA4699">
            <w:pPr>
              <w:spacing w:line="276" w:lineRule="auto"/>
              <w:ind w:left="113" w:right="-57"/>
              <w:jc w:val="both"/>
              <w:rPr>
                <w:rFonts w:ascii="Times New Roman" w:hAnsi="Times New Roman" w:cs="Times New Roman"/>
              </w:rPr>
            </w:pPr>
            <w:r w:rsidRPr="00B23A81">
              <w:rPr>
                <w:rFonts w:ascii="Times New Roman" w:hAnsi="Times New Roman" w:cs="Times New Roman"/>
              </w:rPr>
              <w:t xml:space="preserve">privind aprobarea încheierii unui Protocol de colaborare între Ministerul Muncii și Solidarității Sociale (MMSS) și UAT Comuna Moftin Satu Mare în cadrul proiectului </w:t>
            </w:r>
          </w:p>
          <w:p w14:paraId="56FE87B0" w14:textId="77777777" w:rsidR="0009291E" w:rsidRPr="00B23A81" w:rsidRDefault="0009291E" w:rsidP="00CA4699">
            <w:pPr>
              <w:pStyle w:val="Default"/>
              <w:ind w:left="113" w:right="-57"/>
              <w:jc w:val="both"/>
              <w:rPr>
                <w:sz w:val="22"/>
                <w:szCs w:val="22"/>
              </w:rPr>
            </w:pPr>
            <w:r w:rsidRPr="00B23A81">
              <w:rPr>
                <w:sz w:val="22"/>
                <w:szCs w:val="22"/>
              </w:rPr>
              <w:t>”Hub de servicii MMSS-SII MMSS” Cod MySmis 130963</w:t>
            </w:r>
          </w:p>
          <w:p w14:paraId="07A3A3BD" w14:textId="2339ABF0" w:rsidR="00A31495" w:rsidRPr="00B23A81" w:rsidRDefault="00A31495" w:rsidP="00CA4699">
            <w:pPr>
              <w:spacing w:after="0" w:line="240" w:lineRule="auto"/>
              <w:jc w:val="both"/>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2BCD412F" w14:textId="57273618" w:rsidR="00A31495" w:rsidRPr="00B23A81" w:rsidRDefault="0009291E" w:rsidP="00CA469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w:t>
            </w:r>
          </w:p>
        </w:tc>
        <w:tc>
          <w:tcPr>
            <w:tcW w:w="1701" w:type="dxa"/>
            <w:tcBorders>
              <w:top w:val="single" w:sz="4" w:space="0" w:color="auto"/>
              <w:left w:val="single" w:sz="4" w:space="0" w:color="auto"/>
              <w:bottom w:val="single" w:sz="4" w:space="0" w:color="auto"/>
              <w:right w:val="single" w:sz="4" w:space="0" w:color="auto"/>
            </w:tcBorders>
          </w:tcPr>
          <w:p w14:paraId="7C4A7266" w14:textId="737B7F03" w:rsidR="00A31495" w:rsidRPr="00B23A81" w:rsidRDefault="0009291E" w:rsidP="00CA469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Csaba Cecilia</w:t>
            </w:r>
          </w:p>
        </w:tc>
        <w:tc>
          <w:tcPr>
            <w:tcW w:w="1134" w:type="dxa"/>
            <w:tcBorders>
              <w:top w:val="single" w:sz="4" w:space="0" w:color="auto"/>
              <w:left w:val="single" w:sz="4" w:space="0" w:color="auto"/>
              <w:bottom w:val="single" w:sz="4" w:space="0" w:color="auto"/>
              <w:right w:val="single" w:sz="4" w:space="0" w:color="auto"/>
            </w:tcBorders>
          </w:tcPr>
          <w:p w14:paraId="4F13BA73" w14:textId="77777777" w:rsidR="00A31495" w:rsidRPr="00B23A81" w:rsidRDefault="00A31495" w:rsidP="00A3149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2E4B04F" w14:textId="77777777" w:rsidR="00A31495" w:rsidRPr="00B23A81" w:rsidRDefault="00A31495" w:rsidP="00A3149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5A4C9B11" w14:textId="44134A34" w:rsidR="00A31495" w:rsidRPr="00B23A81" w:rsidRDefault="008F0170" w:rsidP="00A3149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30.01.2023</w:t>
            </w:r>
          </w:p>
        </w:tc>
        <w:tc>
          <w:tcPr>
            <w:tcW w:w="1276" w:type="dxa"/>
            <w:tcBorders>
              <w:top w:val="single" w:sz="4" w:space="0" w:color="auto"/>
              <w:left w:val="single" w:sz="4" w:space="0" w:color="auto"/>
              <w:bottom w:val="single" w:sz="4" w:space="0" w:color="auto"/>
              <w:right w:val="single" w:sz="4" w:space="0" w:color="auto"/>
            </w:tcBorders>
          </w:tcPr>
          <w:p w14:paraId="47E5C93F" w14:textId="45D23F57" w:rsidR="00A31495" w:rsidRPr="00B23A81" w:rsidRDefault="008F0170" w:rsidP="00A3149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12</w:t>
            </w:r>
          </w:p>
        </w:tc>
      </w:tr>
      <w:tr w:rsidR="008F0170" w:rsidRPr="00B23A81" w14:paraId="7D4ABC7F"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307AAE5E" w14:textId="5E55B537" w:rsidR="00A31495" w:rsidRPr="00B23A81" w:rsidRDefault="00A31495" w:rsidP="00CA469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14</w:t>
            </w:r>
          </w:p>
        </w:tc>
        <w:tc>
          <w:tcPr>
            <w:tcW w:w="1276" w:type="dxa"/>
            <w:tcBorders>
              <w:top w:val="single" w:sz="4" w:space="0" w:color="auto"/>
              <w:left w:val="single" w:sz="4" w:space="0" w:color="auto"/>
              <w:bottom w:val="single" w:sz="4" w:space="0" w:color="auto"/>
              <w:right w:val="single" w:sz="4" w:space="0" w:color="auto"/>
            </w:tcBorders>
          </w:tcPr>
          <w:p w14:paraId="6D800936" w14:textId="41C5A753" w:rsidR="00A31495" w:rsidRPr="00B23A81" w:rsidRDefault="002E1889" w:rsidP="00CA469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20.02.2023</w:t>
            </w:r>
          </w:p>
        </w:tc>
        <w:tc>
          <w:tcPr>
            <w:tcW w:w="1276" w:type="dxa"/>
            <w:tcBorders>
              <w:top w:val="single" w:sz="4" w:space="0" w:color="auto"/>
              <w:left w:val="single" w:sz="4" w:space="0" w:color="auto"/>
              <w:bottom w:val="single" w:sz="4" w:space="0" w:color="auto"/>
              <w:right w:val="single" w:sz="4" w:space="0" w:color="auto"/>
            </w:tcBorders>
          </w:tcPr>
          <w:p w14:paraId="63EE5E3E" w14:textId="3A724010" w:rsidR="00A31495" w:rsidRPr="00B23A81" w:rsidRDefault="002E1889" w:rsidP="00CA469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3188CDB9" w14:textId="77777777" w:rsidR="002E1889" w:rsidRPr="00B23A81" w:rsidRDefault="002E1889" w:rsidP="00CA4699">
            <w:pPr>
              <w:pStyle w:val="Textbody"/>
              <w:spacing w:after="0" w:line="210" w:lineRule="atLeast"/>
              <w:jc w:val="both"/>
              <w:rPr>
                <w:rFonts w:cs="Times New Roman"/>
                <w:sz w:val="22"/>
                <w:szCs w:val="22"/>
              </w:rPr>
            </w:pPr>
            <w:bookmarkStart w:id="2" w:name="_Hlk128561222"/>
            <w:r w:rsidRPr="00B23A81">
              <w:rPr>
                <w:rStyle w:val="StrongEmphasis"/>
                <w:rFonts w:cs="Times New Roman"/>
                <w:b w:val="0"/>
                <w:bCs w:val="0"/>
                <w:iCs/>
                <w:color w:val="000000"/>
                <w:sz w:val="22"/>
                <w:szCs w:val="22"/>
              </w:rPr>
              <w:t xml:space="preserve">privind aprobarea </w:t>
            </w:r>
            <w:r w:rsidRPr="00B23A81">
              <w:rPr>
                <w:rFonts w:cs="Times New Roman"/>
                <w:sz w:val="22"/>
                <w:szCs w:val="22"/>
              </w:rPr>
              <w:t>Programului anual pentru acordarea de finanţări nerambursabile</w:t>
            </w:r>
            <w:r w:rsidRPr="00B23A81">
              <w:rPr>
                <w:rStyle w:val="StrongEmphasis"/>
                <w:rFonts w:cs="Times New Roman"/>
                <w:b w:val="0"/>
                <w:bCs w:val="0"/>
                <w:iCs/>
                <w:color w:val="000000"/>
                <w:sz w:val="22"/>
                <w:szCs w:val="22"/>
                <w:lang w:val="ro-RO"/>
              </w:rPr>
              <w:t xml:space="preserve"> si a Ghidurilor pentru derularea programului  privind finanţarea nerambursabilă din </w:t>
            </w:r>
            <w:r w:rsidRPr="00B23A81">
              <w:rPr>
                <w:rStyle w:val="StrongEmphasis"/>
                <w:rFonts w:cs="Times New Roman"/>
                <w:b w:val="0"/>
                <w:bCs w:val="0"/>
                <w:iCs/>
                <w:color w:val="000000"/>
                <w:sz w:val="22"/>
                <w:szCs w:val="22"/>
                <w:lang w:val="ro-RO"/>
              </w:rPr>
              <w:lastRenderedPageBreak/>
              <w:t>bugetul local al Comunei Moftin, a proiectelor şi acţiunilor în domeniile:  sportiv și culte religioase</w:t>
            </w:r>
          </w:p>
          <w:bookmarkEnd w:id="2"/>
          <w:p w14:paraId="4AA253A7" w14:textId="64D27FE0" w:rsidR="00A31495" w:rsidRPr="00B23A81" w:rsidRDefault="00A31495" w:rsidP="00CA4699">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5070136B" w14:textId="0E295E50" w:rsidR="00A31495" w:rsidRPr="00B23A81" w:rsidRDefault="002E1889" w:rsidP="00CA469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 Com II</w:t>
            </w:r>
          </w:p>
        </w:tc>
        <w:tc>
          <w:tcPr>
            <w:tcW w:w="1701" w:type="dxa"/>
            <w:tcBorders>
              <w:top w:val="single" w:sz="4" w:space="0" w:color="auto"/>
              <w:left w:val="single" w:sz="4" w:space="0" w:color="auto"/>
              <w:bottom w:val="single" w:sz="4" w:space="0" w:color="auto"/>
              <w:right w:val="single" w:sz="4" w:space="0" w:color="auto"/>
            </w:tcBorders>
          </w:tcPr>
          <w:p w14:paraId="76A5E355" w14:textId="34317803" w:rsidR="00A31495" w:rsidRPr="00B23A81" w:rsidRDefault="002E1889" w:rsidP="00CA469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550F308F" w14:textId="77777777" w:rsidR="00A31495" w:rsidRPr="00B23A81" w:rsidRDefault="00A31495" w:rsidP="00A3149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2C6C161" w14:textId="77777777" w:rsidR="00A31495" w:rsidRPr="00B23A81" w:rsidRDefault="00A31495" w:rsidP="00A3149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5DF58180" w14:textId="27065931" w:rsidR="00A31495" w:rsidRPr="00B23A81" w:rsidRDefault="008F0170" w:rsidP="00A3149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07.03.2023</w:t>
            </w:r>
          </w:p>
        </w:tc>
        <w:tc>
          <w:tcPr>
            <w:tcW w:w="1276" w:type="dxa"/>
            <w:tcBorders>
              <w:top w:val="single" w:sz="4" w:space="0" w:color="auto"/>
              <w:left w:val="single" w:sz="4" w:space="0" w:color="auto"/>
              <w:bottom w:val="single" w:sz="4" w:space="0" w:color="auto"/>
              <w:right w:val="single" w:sz="4" w:space="0" w:color="auto"/>
            </w:tcBorders>
          </w:tcPr>
          <w:p w14:paraId="2E75EE7B" w14:textId="6F92F26B" w:rsidR="00A31495" w:rsidRPr="00B23A81" w:rsidRDefault="008F0170" w:rsidP="00A3149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w:t>
            </w:r>
          </w:p>
        </w:tc>
      </w:tr>
      <w:tr w:rsidR="008F0170" w:rsidRPr="00B23A81" w14:paraId="67241383"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37C60809" w14:textId="79987A83"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15</w:t>
            </w:r>
          </w:p>
        </w:tc>
        <w:tc>
          <w:tcPr>
            <w:tcW w:w="1276" w:type="dxa"/>
            <w:tcBorders>
              <w:top w:val="single" w:sz="4" w:space="0" w:color="auto"/>
              <w:left w:val="single" w:sz="4" w:space="0" w:color="auto"/>
              <w:bottom w:val="single" w:sz="4" w:space="0" w:color="auto"/>
              <w:right w:val="single" w:sz="4" w:space="0" w:color="auto"/>
            </w:tcBorders>
          </w:tcPr>
          <w:p w14:paraId="432F01A2" w14:textId="6A3D85D6"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01.03.2023</w:t>
            </w:r>
          </w:p>
        </w:tc>
        <w:tc>
          <w:tcPr>
            <w:tcW w:w="1276" w:type="dxa"/>
            <w:tcBorders>
              <w:top w:val="single" w:sz="4" w:space="0" w:color="auto"/>
              <w:left w:val="single" w:sz="4" w:space="0" w:color="auto"/>
              <w:bottom w:val="single" w:sz="4" w:space="0" w:color="auto"/>
              <w:right w:val="single" w:sz="4" w:space="0" w:color="auto"/>
            </w:tcBorders>
          </w:tcPr>
          <w:p w14:paraId="7D5E7ED0" w14:textId="3BA84CE0"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57423F67" w14:textId="77777777" w:rsidR="008F0170" w:rsidRPr="00B23A81" w:rsidRDefault="008F0170" w:rsidP="008F0170">
            <w:pPr>
              <w:autoSpaceDE w:val="0"/>
              <w:autoSpaceDN w:val="0"/>
              <w:adjustRightInd w:val="0"/>
              <w:jc w:val="both"/>
              <w:rPr>
                <w:rFonts w:ascii="Times New Roman" w:hAnsi="Times New Roman" w:cs="Times New Roman"/>
                <w:lang w:val="en-US"/>
              </w:rPr>
            </w:pPr>
            <w:bookmarkStart w:id="3" w:name="_Hlk128561417"/>
            <w:r w:rsidRPr="00B23A81">
              <w:rPr>
                <w:rFonts w:ascii="Times New Roman" w:hAnsi="Times New Roman" w:cs="Times New Roman"/>
              </w:rPr>
              <w:t>privind aprobarea inchirierii  apartamentului situat in localitatea  Moftinu Mic, nr. 207, etaj 1, ap.3 Comuna  MOFTIN</w:t>
            </w:r>
          </w:p>
          <w:bookmarkEnd w:id="3"/>
          <w:p w14:paraId="2D33DF09" w14:textId="3C0A6BFB" w:rsidR="008F0170" w:rsidRPr="00B23A81" w:rsidRDefault="008F0170" w:rsidP="008F0170">
            <w:pPr>
              <w:pStyle w:val="Textbody"/>
              <w:spacing w:after="0" w:line="210" w:lineRule="atLeast"/>
              <w:jc w:val="both"/>
              <w:rPr>
                <w:rFonts w:eastAsia="Times New Roman" w:cs="Times New Roman"/>
                <w:sz w:val="22"/>
                <w:szCs w:val="22"/>
                <w:lang w:eastAsia="ro-RO"/>
              </w:rPr>
            </w:pPr>
          </w:p>
        </w:tc>
        <w:tc>
          <w:tcPr>
            <w:tcW w:w="993" w:type="dxa"/>
            <w:tcBorders>
              <w:top w:val="single" w:sz="4" w:space="0" w:color="auto"/>
              <w:left w:val="single" w:sz="4" w:space="0" w:color="auto"/>
              <w:bottom w:val="single" w:sz="4" w:space="0" w:color="auto"/>
              <w:right w:val="single" w:sz="4" w:space="0" w:color="auto"/>
            </w:tcBorders>
          </w:tcPr>
          <w:p w14:paraId="3A001E48" w14:textId="4B9D97EE"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31968AF8" w14:textId="104D35B9"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775E2BA0"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72BC89AA"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45FA385E" w14:textId="78B76EE4"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07.03.2023</w:t>
            </w:r>
          </w:p>
        </w:tc>
        <w:tc>
          <w:tcPr>
            <w:tcW w:w="1276" w:type="dxa"/>
            <w:tcBorders>
              <w:top w:val="single" w:sz="4" w:space="0" w:color="auto"/>
              <w:left w:val="single" w:sz="4" w:space="0" w:color="auto"/>
              <w:bottom w:val="single" w:sz="4" w:space="0" w:color="auto"/>
              <w:right w:val="single" w:sz="4" w:space="0" w:color="auto"/>
            </w:tcBorders>
          </w:tcPr>
          <w:p w14:paraId="2B51407F" w14:textId="07199A64"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14</w:t>
            </w:r>
          </w:p>
        </w:tc>
      </w:tr>
      <w:tr w:rsidR="008F0170" w:rsidRPr="00B23A81" w14:paraId="54774799"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0CE32A9F" w14:textId="6D165F79"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16</w:t>
            </w:r>
          </w:p>
        </w:tc>
        <w:tc>
          <w:tcPr>
            <w:tcW w:w="1276" w:type="dxa"/>
            <w:tcBorders>
              <w:top w:val="single" w:sz="4" w:space="0" w:color="auto"/>
              <w:left w:val="single" w:sz="4" w:space="0" w:color="auto"/>
              <w:bottom w:val="single" w:sz="4" w:space="0" w:color="auto"/>
              <w:right w:val="single" w:sz="4" w:space="0" w:color="auto"/>
            </w:tcBorders>
          </w:tcPr>
          <w:p w14:paraId="01E6D322" w14:textId="7AB16D72"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01.03.2023</w:t>
            </w:r>
          </w:p>
        </w:tc>
        <w:tc>
          <w:tcPr>
            <w:tcW w:w="1276" w:type="dxa"/>
            <w:tcBorders>
              <w:top w:val="single" w:sz="4" w:space="0" w:color="auto"/>
              <w:left w:val="single" w:sz="4" w:space="0" w:color="auto"/>
              <w:bottom w:val="single" w:sz="4" w:space="0" w:color="auto"/>
              <w:right w:val="single" w:sz="4" w:space="0" w:color="auto"/>
            </w:tcBorders>
          </w:tcPr>
          <w:p w14:paraId="0F3E69C4" w14:textId="100734EC"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4374863A" w14:textId="77777777" w:rsidR="008F0170" w:rsidRPr="00B23A81" w:rsidRDefault="008F0170" w:rsidP="008F0170">
            <w:pPr>
              <w:pStyle w:val="BodyText"/>
              <w:jc w:val="both"/>
              <w:rPr>
                <w:sz w:val="22"/>
                <w:szCs w:val="22"/>
                <w:lang w:val="en-GB"/>
              </w:rPr>
            </w:pPr>
            <w:bookmarkStart w:id="4" w:name="_Hlk128561456"/>
            <w:proofErr w:type="spellStart"/>
            <w:r w:rsidRPr="00B23A81">
              <w:rPr>
                <w:sz w:val="22"/>
                <w:szCs w:val="22"/>
                <w:lang w:val="en-GB"/>
              </w:rPr>
              <w:t>privind</w:t>
            </w:r>
            <w:proofErr w:type="spellEnd"/>
            <w:r w:rsidRPr="00B23A81">
              <w:rPr>
                <w:sz w:val="22"/>
                <w:szCs w:val="22"/>
                <w:lang w:val="en-GB"/>
              </w:rPr>
              <w:t xml:space="preserve"> </w:t>
            </w:r>
            <w:proofErr w:type="spellStart"/>
            <w:r w:rsidRPr="00B23A81">
              <w:rPr>
                <w:sz w:val="22"/>
                <w:szCs w:val="22"/>
                <w:lang w:val="en-GB"/>
              </w:rPr>
              <w:t>stabilirea</w:t>
            </w:r>
            <w:proofErr w:type="spellEnd"/>
            <w:r w:rsidRPr="00B23A81">
              <w:rPr>
                <w:sz w:val="22"/>
                <w:szCs w:val="22"/>
                <w:lang w:val="en-GB"/>
              </w:rPr>
              <w:t xml:space="preserve"> </w:t>
            </w:r>
            <w:proofErr w:type="spellStart"/>
            <w:r w:rsidRPr="00B23A81">
              <w:rPr>
                <w:sz w:val="22"/>
                <w:szCs w:val="22"/>
                <w:lang w:val="en-GB"/>
              </w:rPr>
              <w:t>cuantumului</w:t>
            </w:r>
            <w:proofErr w:type="spellEnd"/>
            <w:r w:rsidRPr="00B23A81">
              <w:rPr>
                <w:sz w:val="22"/>
                <w:szCs w:val="22"/>
                <w:lang w:val="en-GB"/>
              </w:rPr>
              <w:t xml:space="preserve"> </w:t>
            </w:r>
            <w:proofErr w:type="spellStart"/>
            <w:r w:rsidRPr="00B23A81">
              <w:rPr>
                <w:sz w:val="22"/>
                <w:szCs w:val="22"/>
                <w:lang w:val="en-GB"/>
              </w:rPr>
              <w:t>taxei</w:t>
            </w:r>
            <w:proofErr w:type="spellEnd"/>
            <w:r w:rsidRPr="00B23A81">
              <w:rPr>
                <w:sz w:val="22"/>
                <w:szCs w:val="22"/>
                <w:lang w:val="en-GB"/>
              </w:rPr>
              <w:t xml:space="preserve"> </w:t>
            </w:r>
            <w:proofErr w:type="spellStart"/>
            <w:r w:rsidRPr="00B23A81">
              <w:rPr>
                <w:sz w:val="22"/>
                <w:szCs w:val="22"/>
                <w:lang w:val="en-GB"/>
              </w:rPr>
              <w:t>aplicate</w:t>
            </w:r>
            <w:proofErr w:type="spellEnd"/>
            <w:r w:rsidRPr="00B23A81">
              <w:rPr>
                <w:sz w:val="22"/>
                <w:szCs w:val="22"/>
                <w:lang w:val="en-GB"/>
              </w:rPr>
              <w:t xml:space="preserve"> </w:t>
            </w:r>
            <w:proofErr w:type="spellStart"/>
            <w:r w:rsidRPr="00B23A81">
              <w:rPr>
                <w:sz w:val="22"/>
                <w:szCs w:val="22"/>
                <w:lang w:val="en-GB"/>
              </w:rPr>
              <w:t>persoanelor</w:t>
            </w:r>
            <w:proofErr w:type="spellEnd"/>
            <w:r w:rsidRPr="00B23A81">
              <w:rPr>
                <w:sz w:val="22"/>
                <w:szCs w:val="22"/>
                <w:lang w:val="en-GB"/>
              </w:rPr>
              <w:t xml:space="preserve"> </w:t>
            </w:r>
            <w:proofErr w:type="spellStart"/>
            <w:r w:rsidRPr="00B23A81">
              <w:rPr>
                <w:sz w:val="22"/>
                <w:szCs w:val="22"/>
                <w:lang w:val="en-GB"/>
              </w:rPr>
              <w:t>fizice</w:t>
            </w:r>
            <w:proofErr w:type="spellEnd"/>
            <w:r w:rsidRPr="00B23A81">
              <w:rPr>
                <w:sz w:val="22"/>
                <w:szCs w:val="22"/>
                <w:lang w:val="en-GB"/>
              </w:rPr>
              <w:t xml:space="preserve"> </w:t>
            </w:r>
            <w:proofErr w:type="spellStart"/>
            <w:r w:rsidRPr="00B23A81">
              <w:rPr>
                <w:sz w:val="22"/>
                <w:szCs w:val="22"/>
                <w:lang w:val="en-GB"/>
              </w:rPr>
              <w:t>si</w:t>
            </w:r>
            <w:proofErr w:type="spellEnd"/>
            <w:r w:rsidRPr="00B23A81">
              <w:rPr>
                <w:sz w:val="22"/>
                <w:szCs w:val="22"/>
                <w:lang w:val="en-GB"/>
              </w:rPr>
              <w:t xml:space="preserve"> </w:t>
            </w:r>
            <w:proofErr w:type="spellStart"/>
            <w:r w:rsidRPr="00B23A81">
              <w:rPr>
                <w:sz w:val="22"/>
                <w:szCs w:val="22"/>
                <w:lang w:val="en-GB"/>
              </w:rPr>
              <w:t>juridice</w:t>
            </w:r>
            <w:proofErr w:type="spellEnd"/>
            <w:r w:rsidRPr="00B23A81">
              <w:rPr>
                <w:sz w:val="22"/>
                <w:szCs w:val="22"/>
                <w:lang w:val="en-GB"/>
              </w:rPr>
              <w:t xml:space="preserve"> care </w:t>
            </w:r>
            <w:proofErr w:type="spellStart"/>
            <w:r w:rsidRPr="00B23A81">
              <w:rPr>
                <w:sz w:val="22"/>
                <w:szCs w:val="22"/>
                <w:lang w:val="en-GB"/>
              </w:rPr>
              <w:t>utilizeaza</w:t>
            </w:r>
            <w:proofErr w:type="spellEnd"/>
            <w:r w:rsidRPr="00B23A81">
              <w:rPr>
                <w:sz w:val="22"/>
                <w:szCs w:val="22"/>
                <w:lang w:val="en-GB"/>
              </w:rPr>
              <w:t xml:space="preserve"> </w:t>
            </w:r>
          </w:p>
          <w:p w14:paraId="684E493E" w14:textId="77777777" w:rsidR="008F0170" w:rsidRPr="00B23A81" w:rsidRDefault="008F0170" w:rsidP="008F0170">
            <w:pPr>
              <w:pStyle w:val="BodyText"/>
              <w:jc w:val="both"/>
              <w:rPr>
                <w:sz w:val="22"/>
                <w:szCs w:val="22"/>
                <w:lang w:val="en-GB"/>
              </w:rPr>
            </w:pPr>
            <w:r w:rsidRPr="00B23A81">
              <w:rPr>
                <w:sz w:val="22"/>
                <w:szCs w:val="22"/>
                <w:lang w:val="en-GB"/>
              </w:rPr>
              <w:t xml:space="preserve">Sala </w:t>
            </w:r>
            <w:proofErr w:type="spellStart"/>
            <w:r w:rsidRPr="00B23A81">
              <w:rPr>
                <w:sz w:val="22"/>
                <w:szCs w:val="22"/>
                <w:lang w:val="en-GB"/>
              </w:rPr>
              <w:t>Sporturilor</w:t>
            </w:r>
            <w:proofErr w:type="spellEnd"/>
            <w:r w:rsidRPr="00B23A81">
              <w:rPr>
                <w:sz w:val="22"/>
                <w:szCs w:val="22"/>
                <w:lang w:val="en-GB"/>
              </w:rPr>
              <w:t xml:space="preserve"> </w:t>
            </w:r>
            <w:proofErr w:type="spellStart"/>
            <w:r w:rsidRPr="00B23A81">
              <w:rPr>
                <w:sz w:val="22"/>
                <w:szCs w:val="22"/>
                <w:lang w:val="en-GB"/>
              </w:rPr>
              <w:t>Moftin</w:t>
            </w:r>
            <w:proofErr w:type="spellEnd"/>
          </w:p>
          <w:bookmarkEnd w:id="4"/>
          <w:p w14:paraId="686C3056" w14:textId="046342E8" w:rsidR="008F0170" w:rsidRPr="00B23A81" w:rsidRDefault="008F0170" w:rsidP="008F0170">
            <w:pPr>
              <w:spacing w:after="0" w:line="240" w:lineRule="auto"/>
              <w:jc w:val="both"/>
              <w:rPr>
                <w:rFonts w:ascii="Times New Roman" w:eastAsia="Times New Roman" w:hAnsi="Times New Roman" w:cs="Times New Roman"/>
                <w:color w:val="FF0000"/>
                <w:lang w:eastAsia="ro-RO"/>
              </w:rPr>
            </w:pPr>
          </w:p>
        </w:tc>
        <w:tc>
          <w:tcPr>
            <w:tcW w:w="993" w:type="dxa"/>
            <w:tcBorders>
              <w:top w:val="single" w:sz="4" w:space="0" w:color="auto"/>
              <w:left w:val="single" w:sz="4" w:space="0" w:color="auto"/>
              <w:bottom w:val="single" w:sz="4" w:space="0" w:color="auto"/>
              <w:right w:val="single" w:sz="4" w:space="0" w:color="auto"/>
            </w:tcBorders>
          </w:tcPr>
          <w:p w14:paraId="19874390" w14:textId="12F7BCEC"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w:t>
            </w:r>
          </w:p>
        </w:tc>
        <w:tc>
          <w:tcPr>
            <w:tcW w:w="1701" w:type="dxa"/>
            <w:tcBorders>
              <w:top w:val="single" w:sz="4" w:space="0" w:color="auto"/>
              <w:left w:val="single" w:sz="4" w:space="0" w:color="auto"/>
              <w:bottom w:val="single" w:sz="4" w:space="0" w:color="auto"/>
              <w:right w:val="single" w:sz="4" w:space="0" w:color="auto"/>
            </w:tcBorders>
          </w:tcPr>
          <w:p w14:paraId="7537A980" w14:textId="69961B0E"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Pop Cornel</w:t>
            </w:r>
          </w:p>
        </w:tc>
        <w:tc>
          <w:tcPr>
            <w:tcW w:w="1134" w:type="dxa"/>
            <w:tcBorders>
              <w:top w:val="single" w:sz="4" w:space="0" w:color="auto"/>
              <w:left w:val="single" w:sz="4" w:space="0" w:color="auto"/>
              <w:bottom w:val="single" w:sz="4" w:space="0" w:color="auto"/>
              <w:right w:val="single" w:sz="4" w:space="0" w:color="auto"/>
            </w:tcBorders>
          </w:tcPr>
          <w:p w14:paraId="736E8A8F"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72C681EA"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4472D27D" w14:textId="34037024"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07.03.2023</w:t>
            </w:r>
          </w:p>
        </w:tc>
        <w:tc>
          <w:tcPr>
            <w:tcW w:w="1276" w:type="dxa"/>
            <w:tcBorders>
              <w:top w:val="single" w:sz="4" w:space="0" w:color="auto"/>
              <w:left w:val="single" w:sz="4" w:space="0" w:color="auto"/>
              <w:bottom w:val="single" w:sz="4" w:space="0" w:color="auto"/>
              <w:right w:val="single" w:sz="4" w:space="0" w:color="auto"/>
            </w:tcBorders>
          </w:tcPr>
          <w:p w14:paraId="0401CF38" w14:textId="4A1AF443"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15</w:t>
            </w:r>
          </w:p>
        </w:tc>
      </w:tr>
      <w:tr w:rsidR="008F0170" w:rsidRPr="00B23A81" w14:paraId="61DE1D6A"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2C85BF90" w14:textId="6302E2F9"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17</w:t>
            </w:r>
          </w:p>
        </w:tc>
        <w:tc>
          <w:tcPr>
            <w:tcW w:w="1276" w:type="dxa"/>
            <w:tcBorders>
              <w:top w:val="single" w:sz="4" w:space="0" w:color="auto"/>
              <w:left w:val="single" w:sz="4" w:space="0" w:color="auto"/>
              <w:bottom w:val="single" w:sz="4" w:space="0" w:color="auto"/>
              <w:right w:val="single" w:sz="4" w:space="0" w:color="auto"/>
            </w:tcBorders>
          </w:tcPr>
          <w:p w14:paraId="2212CA43" w14:textId="24891F09"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01.03.2023</w:t>
            </w:r>
          </w:p>
        </w:tc>
        <w:tc>
          <w:tcPr>
            <w:tcW w:w="1276" w:type="dxa"/>
            <w:tcBorders>
              <w:top w:val="single" w:sz="4" w:space="0" w:color="auto"/>
              <w:left w:val="single" w:sz="4" w:space="0" w:color="auto"/>
              <w:bottom w:val="single" w:sz="4" w:space="0" w:color="auto"/>
              <w:right w:val="single" w:sz="4" w:space="0" w:color="auto"/>
            </w:tcBorders>
          </w:tcPr>
          <w:p w14:paraId="45E622BD" w14:textId="336C0345"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Vicerimar</w:t>
            </w:r>
          </w:p>
        </w:tc>
        <w:tc>
          <w:tcPr>
            <w:tcW w:w="2409" w:type="dxa"/>
            <w:tcBorders>
              <w:top w:val="single" w:sz="4" w:space="0" w:color="auto"/>
              <w:left w:val="single" w:sz="4" w:space="0" w:color="auto"/>
              <w:bottom w:val="single" w:sz="4" w:space="0" w:color="auto"/>
              <w:right w:val="single" w:sz="4" w:space="0" w:color="auto"/>
            </w:tcBorders>
            <w:vAlign w:val="center"/>
          </w:tcPr>
          <w:p w14:paraId="201B2946" w14:textId="77777777" w:rsidR="008F0170" w:rsidRPr="00B23A81" w:rsidRDefault="008F0170" w:rsidP="008F0170">
            <w:pPr>
              <w:autoSpaceDE w:val="0"/>
              <w:autoSpaceDN w:val="0"/>
              <w:adjustRightInd w:val="0"/>
              <w:jc w:val="both"/>
              <w:rPr>
                <w:rFonts w:ascii="Times New Roman" w:hAnsi="Times New Roman" w:cs="Times New Roman"/>
                <w:color w:val="000000"/>
                <w:lang w:eastAsia="ro-RO"/>
              </w:rPr>
            </w:pPr>
            <w:bookmarkStart w:id="5" w:name="_Hlk128561518"/>
            <w:r w:rsidRPr="00B23A81">
              <w:rPr>
                <w:rFonts w:ascii="Times New Roman" w:hAnsi="Times New Roman" w:cs="Times New Roman"/>
                <w:color w:val="000000"/>
                <w:lang w:eastAsia="ro-RO"/>
              </w:rPr>
              <w:t>privind aprobarea metodologiei de calcul al preturilor de referinta a masei lemnoase pe picior care se recolteaza din fondul forestier, proprietatea Comunei Moftin a preturilor de valorificare prin vanzare directa a masei lemnoase, precum si a modului de valorificare a masei lemnoase</w:t>
            </w:r>
          </w:p>
          <w:bookmarkEnd w:id="5"/>
          <w:p w14:paraId="28CF818E" w14:textId="5E872EB2"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3BA9F6B5" w14:textId="11BC5128"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026A5A98" w14:textId="09B69A43"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5222EB8" w14:textId="2FBFBB5B"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B6716D9"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4CE450AF" w14:textId="1E3DA80A"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07.03.2023</w:t>
            </w:r>
          </w:p>
        </w:tc>
        <w:tc>
          <w:tcPr>
            <w:tcW w:w="1276" w:type="dxa"/>
            <w:tcBorders>
              <w:top w:val="single" w:sz="4" w:space="0" w:color="auto"/>
              <w:left w:val="single" w:sz="4" w:space="0" w:color="auto"/>
              <w:bottom w:val="single" w:sz="4" w:space="0" w:color="auto"/>
              <w:right w:val="single" w:sz="4" w:space="0" w:color="auto"/>
            </w:tcBorders>
          </w:tcPr>
          <w:p w14:paraId="6DF818D9" w14:textId="76162DBE"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16</w:t>
            </w:r>
          </w:p>
        </w:tc>
      </w:tr>
      <w:tr w:rsidR="008F0170" w:rsidRPr="00B23A81" w14:paraId="008187A6"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578B6DA4" w14:textId="751E352E"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18</w:t>
            </w:r>
          </w:p>
        </w:tc>
        <w:tc>
          <w:tcPr>
            <w:tcW w:w="1276" w:type="dxa"/>
            <w:tcBorders>
              <w:top w:val="single" w:sz="4" w:space="0" w:color="auto"/>
              <w:left w:val="single" w:sz="4" w:space="0" w:color="auto"/>
              <w:bottom w:val="single" w:sz="4" w:space="0" w:color="auto"/>
              <w:right w:val="single" w:sz="4" w:space="0" w:color="auto"/>
            </w:tcBorders>
          </w:tcPr>
          <w:p w14:paraId="1AFA0A51" w14:textId="2727E96A"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01.03.2023</w:t>
            </w:r>
          </w:p>
        </w:tc>
        <w:tc>
          <w:tcPr>
            <w:tcW w:w="1276" w:type="dxa"/>
            <w:tcBorders>
              <w:top w:val="single" w:sz="4" w:space="0" w:color="auto"/>
              <w:left w:val="single" w:sz="4" w:space="0" w:color="auto"/>
              <w:bottom w:val="single" w:sz="4" w:space="0" w:color="auto"/>
              <w:right w:val="single" w:sz="4" w:space="0" w:color="auto"/>
            </w:tcBorders>
          </w:tcPr>
          <w:p w14:paraId="056A81D2" w14:textId="0D5E06B4"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0A0597E7" w14:textId="77777777" w:rsidR="008F0170" w:rsidRPr="00B23A81" w:rsidRDefault="008F0170" w:rsidP="008F0170">
            <w:pPr>
              <w:jc w:val="center"/>
              <w:rPr>
                <w:rFonts w:ascii="Times New Roman" w:hAnsi="Times New Roman" w:cs="Times New Roman"/>
              </w:rPr>
            </w:pPr>
            <w:r w:rsidRPr="00B23A81">
              <w:rPr>
                <w:rFonts w:ascii="Times New Roman" w:hAnsi="Times New Roman" w:cs="Times New Roman"/>
              </w:rPr>
              <w:t xml:space="preserve">privind aprobarea </w:t>
            </w:r>
            <w:bookmarkStart w:id="6" w:name="_Hlk127945276"/>
            <w:r w:rsidRPr="00B23A81">
              <w:rPr>
                <w:rFonts w:ascii="Times New Roman" w:hAnsi="Times New Roman" w:cs="Times New Roman"/>
              </w:rPr>
              <w:t xml:space="preserve">depunerii proiectului ,,SMART Moftin - îmbunătățirea dotărilor necesare unui sistem educațional performant </w:t>
            </w:r>
            <w:r w:rsidRPr="00B23A81">
              <w:rPr>
                <w:rFonts w:ascii="Times New Roman" w:hAnsi="Times New Roman" w:cs="Times New Roman"/>
              </w:rPr>
              <w:lastRenderedPageBreak/>
              <w:t xml:space="preserve">și modern pentru preșcolarii și elevii comunei Moftin” de către UAT Comuna Moftin în cadrul Planului Național de Redresare și Reziliență, Pilonul VI. Politici pentru noua generație, Componenta C15 Educație, Reforma 4. Crearea unei rute profesionale complete pentru învățământul tehnic superior, Reforma 5. Adoptarea cadrului legislativ pentru digitalizarea educației, Reforma 6. Actualizarea cadrului legislativ pentru a asigura standarde ecologice de proiectare, construcție și dotare în sistemul de învățământ preuniversitar, Investiția 9. Asigurarea echipamentelor și a resurselor tehnologice digitale pentru unitățile de învățământ, Investiția 11. Asigurarea dotărilor pentru sălile de clasă preuniversitare și laboratoarele/atelierele școlare, Investiția 13. Echiparea laboratoarelor informatice din școlile de educație și formare </w:t>
            </w:r>
            <w:r w:rsidRPr="00B23A81">
              <w:rPr>
                <w:rFonts w:ascii="Times New Roman" w:hAnsi="Times New Roman" w:cs="Times New Roman"/>
              </w:rPr>
              <w:lastRenderedPageBreak/>
              <w:t>profesională (EFP), Investiția 14. Echiparea atelierelor de practică din unitățile de învățământ profesional și tehnic</w:t>
            </w:r>
            <w:bookmarkEnd w:id="6"/>
            <w:r w:rsidRPr="00B23A81">
              <w:rPr>
                <w:rFonts w:ascii="Times New Roman" w:hAnsi="Times New Roman" w:cs="Times New Roman"/>
              </w:rPr>
              <w:t>, Apelul privind Dotarea cu mobilier, materiale didactice și echipamente digitale a unităților de învățământ preuniversitar și a unităților conexe</w:t>
            </w:r>
          </w:p>
          <w:p w14:paraId="62031833"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2BC43E3C" w14:textId="232B1D9F"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II</w:t>
            </w:r>
          </w:p>
        </w:tc>
        <w:tc>
          <w:tcPr>
            <w:tcW w:w="1701" w:type="dxa"/>
            <w:tcBorders>
              <w:top w:val="single" w:sz="4" w:space="0" w:color="auto"/>
              <w:left w:val="single" w:sz="4" w:space="0" w:color="auto"/>
              <w:bottom w:val="single" w:sz="4" w:space="0" w:color="auto"/>
              <w:right w:val="single" w:sz="4" w:space="0" w:color="auto"/>
            </w:tcBorders>
          </w:tcPr>
          <w:p w14:paraId="2294583E" w14:textId="49990AFD"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300A1133"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0D42A0BB"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501CD92F" w14:textId="1ECFFDCB"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07.03.2023</w:t>
            </w:r>
          </w:p>
        </w:tc>
        <w:tc>
          <w:tcPr>
            <w:tcW w:w="1276" w:type="dxa"/>
            <w:tcBorders>
              <w:top w:val="single" w:sz="4" w:space="0" w:color="auto"/>
              <w:left w:val="single" w:sz="4" w:space="0" w:color="auto"/>
              <w:bottom w:val="single" w:sz="4" w:space="0" w:color="auto"/>
              <w:right w:val="single" w:sz="4" w:space="0" w:color="auto"/>
            </w:tcBorders>
          </w:tcPr>
          <w:p w14:paraId="7DC4C333" w14:textId="48C98593"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17</w:t>
            </w:r>
          </w:p>
        </w:tc>
      </w:tr>
      <w:tr w:rsidR="008F0170" w:rsidRPr="00B23A81" w14:paraId="3669F1D2"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1651BB7B" w14:textId="31B96CA3"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19</w:t>
            </w:r>
          </w:p>
        </w:tc>
        <w:tc>
          <w:tcPr>
            <w:tcW w:w="1276" w:type="dxa"/>
            <w:tcBorders>
              <w:top w:val="single" w:sz="4" w:space="0" w:color="auto"/>
              <w:left w:val="single" w:sz="4" w:space="0" w:color="auto"/>
              <w:bottom w:val="single" w:sz="4" w:space="0" w:color="auto"/>
              <w:right w:val="single" w:sz="4" w:space="0" w:color="auto"/>
            </w:tcBorders>
          </w:tcPr>
          <w:p w14:paraId="589226F6" w14:textId="57FDD7F2"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10.03.2023</w:t>
            </w:r>
          </w:p>
        </w:tc>
        <w:tc>
          <w:tcPr>
            <w:tcW w:w="1276" w:type="dxa"/>
            <w:tcBorders>
              <w:top w:val="single" w:sz="4" w:space="0" w:color="auto"/>
              <w:left w:val="single" w:sz="4" w:space="0" w:color="auto"/>
              <w:bottom w:val="single" w:sz="4" w:space="0" w:color="auto"/>
              <w:right w:val="single" w:sz="4" w:space="0" w:color="auto"/>
            </w:tcBorders>
          </w:tcPr>
          <w:p w14:paraId="79ED9DEE" w14:textId="4B45CF4D"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Viceprimar</w:t>
            </w:r>
          </w:p>
        </w:tc>
        <w:tc>
          <w:tcPr>
            <w:tcW w:w="2409" w:type="dxa"/>
            <w:tcBorders>
              <w:top w:val="single" w:sz="4" w:space="0" w:color="auto"/>
              <w:left w:val="single" w:sz="4" w:space="0" w:color="auto"/>
              <w:bottom w:val="single" w:sz="4" w:space="0" w:color="auto"/>
              <w:right w:val="single" w:sz="4" w:space="0" w:color="auto"/>
            </w:tcBorders>
            <w:vAlign w:val="center"/>
          </w:tcPr>
          <w:p w14:paraId="3C03C8DB" w14:textId="77777777" w:rsidR="008F0170" w:rsidRPr="00B23A81" w:rsidRDefault="008F0170" w:rsidP="008F0170">
            <w:pPr>
              <w:jc w:val="center"/>
              <w:rPr>
                <w:rFonts w:ascii="Times New Roman" w:hAnsi="Times New Roman" w:cs="Times New Roman"/>
              </w:rPr>
            </w:pPr>
            <w:r w:rsidRPr="00B23A81">
              <w:rPr>
                <w:rFonts w:ascii="Times New Roman" w:hAnsi="Times New Roman" w:cs="Times New Roman"/>
              </w:rPr>
              <w:t>privind aprobarea prelungirii duratei contractelor de inchiriere a  a suprafetelor de pajisti, aflate in domeniul privat al Comunei Moftin</w:t>
            </w:r>
          </w:p>
          <w:p w14:paraId="2BD0A940" w14:textId="2291D731"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7EF9C467" w14:textId="1F6A9AB3"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4EF0A08C" w14:textId="1E5F7506"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004C01E4"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7EF131EF"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0615A12E" w14:textId="6B01B3D6"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16.03.2023</w:t>
            </w:r>
          </w:p>
        </w:tc>
        <w:tc>
          <w:tcPr>
            <w:tcW w:w="1276" w:type="dxa"/>
            <w:tcBorders>
              <w:top w:val="single" w:sz="4" w:space="0" w:color="auto"/>
              <w:left w:val="single" w:sz="4" w:space="0" w:color="auto"/>
              <w:bottom w:val="single" w:sz="4" w:space="0" w:color="auto"/>
              <w:right w:val="single" w:sz="4" w:space="0" w:color="auto"/>
            </w:tcBorders>
          </w:tcPr>
          <w:p w14:paraId="06D50D40" w14:textId="27B75B2C"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HCL nr.18</w:t>
            </w:r>
          </w:p>
        </w:tc>
      </w:tr>
      <w:tr w:rsidR="008F0170" w:rsidRPr="00B23A81" w14:paraId="75BA7F7D"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1B51E069" w14:textId="026FED88"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w:t>
            </w:r>
          </w:p>
        </w:tc>
        <w:tc>
          <w:tcPr>
            <w:tcW w:w="1276" w:type="dxa"/>
            <w:tcBorders>
              <w:top w:val="single" w:sz="4" w:space="0" w:color="auto"/>
              <w:left w:val="single" w:sz="4" w:space="0" w:color="auto"/>
              <w:bottom w:val="single" w:sz="4" w:space="0" w:color="auto"/>
              <w:right w:val="single" w:sz="4" w:space="0" w:color="auto"/>
            </w:tcBorders>
          </w:tcPr>
          <w:p w14:paraId="2F1AD098" w14:textId="40489F38"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23.03.2023</w:t>
            </w:r>
          </w:p>
        </w:tc>
        <w:tc>
          <w:tcPr>
            <w:tcW w:w="1276" w:type="dxa"/>
            <w:tcBorders>
              <w:top w:val="single" w:sz="4" w:space="0" w:color="auto"/>
              <w:left w:val="single" w:sz="4" w:space="0" w:color="auto"/>
              <w:bottom w:val="single" w:sz="4" w:space="0" w:color="auto"/>
              <w:right w:val="single" w:sz="4" w:space="0" w:color="auto"/>
            </w:tcBorders>
          </w:tcPr>
          <w:p w14:paraId="32C136C1" w14:textId="4C33B6C6"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395E544B" w14:textId="2B42C899"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hAnsi="Times New Roman" w:cs="Times New Roman"/>
                <w:b/>
                <w:iCs/>
              </w:rPr>
              <w:t>privind stabilirea impozitelor şi  taxelor locale pe anul 2024, in comuna Moftin</w:t>
            </w:r>
          </w:p>
        </w:tc>
        <w:tc>
          <w:tcPr>
            <w:tcW w:w="993" w:type="dxa"/>
            <w:tcBorders>
              <w:top w:val="single" w:sz="4" w:space="0" w:color="auto"/>
              <w:left w:val="single" w:sz="4" w:space="0" w:color="auto"/>
              <w:bottom w:val="single" w:sz="4" w:space="0" w:color="auto"/>
              <w:right w:val="single" w:sz="4" w:space="0" w:color="auto"/>
            </w:tcBorders>
          </w:tcPr>
          <w:p w14:paraId="72D49457" w14:textId="2F9797C8"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604BB84D" w14:textId="5477443A"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Pop Carmen</w:t>
            </w:r>
          </w:p>
        </w:tc>
        <w:tc>
          <w:tcPr>
            <w:tcW w:w="1134" w:type="dxa"/>
            <w:tcBorders>
              <w:top w:val="single" w:sz="4" w:space="0" w:color="auto"/>
              <w:left w:val="single" w:sz="4" w:space="0" w:color="auto"/>
              <w:bottom w:val="single" w:sz="4" w:space="0" w:color="auto"/>
              <w:right w:val="single" w:sz="4" w:space="0" w:color="auto"/>
            </w:tcBorders>
          </w:tcPr>
          <w:p w14:paraId="53EA54FD"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5FCB40C7"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13810E74" w14:textId="739E4E8D" w:rsidR="008F0170" w:rsidRPr="00B23A81" w:rsidRDefault="00045DB2"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27.04.2023</w:t>
            </w:r>
          </w:p>
        </w:tc>
        <w:tc>
          <w:tcPr>
            <w:tcW w:w="1276" w:type="dxa"/>
            <w:tcBorders>
              <w:top w:val="single" w:sz="4" w:space="0" w:color="auto"/>
              <w:left w:val="single" w:sz="4" w:space="0" w:color="auto"/>
              <w:bottom w:val="single" w:sz="4" w:space="0" w:color="auto"/>
              <w:right w:val="single" w:sz="4" w:space="0" w:color="auto"/>
            </w:tcBorders>
          </w:tcPr>
          <w:p w14:paraId="59142ACA" w14:textId="758D2463" w:rsidR="008F0170" w:rsidRPr="00B23A81" w:rsidRDefault="00045DB2"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21</w:t>
            </w:r>
          </w:p>
        </w:tc>
      </w:tr>
      <w:tr w:rsidR="008F0170" w:rsidRPr="00B23A81" w14:paraId="27D82EC2"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579178B7" w14:textId="3CA9386D"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21</w:t>
            </w:r>
          </w:p>
        </w:tc>
        <w:tc>
          <w:tcPr>
            <w:tcW w:w="1276" w:type="dxa"/>
            <w:tcBorders>
              <w:top w:val="single" w:sz="4" w:space="0" w:color="auto"/>
              <w:left w:val="single" w:sz="4" w:space="0" w:color="auto"/>
              <w:bottom w:val="single" w:sz="4" w:space="0" w:color="auto"/>
              <w:right w:val="single" w:sz="4" w:space="0" w:color="auto"/>
            </w:tcBorders>
          </w:tcPr>
          <w:p w14:paraId="02D0EBA9" w14:textId="7D8545D5" w:rsidR="008F0170" w:rsidRPr="00B23A81" w:rsidRDefault="00583D85"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29.03.2023</w:t>
            </w:r>
          </w:p>
        </w:tc>
        <w:tc>
          <w:tcPr>
            <w:tcW w:w="1276" w:type="dxa"/>
            <w:tcBorders>
              <w:top w:val="single" w:sz="4" w:space="0" w:color="auto"/>
              <w:left w:val="single" w:sz="4" w:space="0" w:color="auto"/>
              <w:bottom w:val="single" w:sz="4" w:space="0" w:color="auto"/>
              <w:right w:val="single" w:sz="4" w:space="0" w:color="auto"/>
            </w:tcBorders>
          </w:tcPr>
          <w:p w14:paraId="23ED6A71" w14:textId="077D4D00" w:rsidR="008F0170" w:rsidRPr="00B23A81" w:rsidRDefault="00583D85"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6503CCBB" w14:textId="77777777" w:rsidR="00583D85" w:rsidRPr="00B23A81" w:rsidRDefault="00583D85" w:rsidP="00583D85">
            <w:pPr>
              <w:pStyle w:val="Standard"/>
              <w:shd w:val="clear" w:color="auto" w:fill="FFFFFF"/>
              <w:suppressAutoHyphens w:val="0"/>
              <w:jc w:val="center"/>
              <w:rPr>
                <w:sz w:val="22"/>
                <w:szCs w:val="22"/>
              </w:rPr>
            </w:pPr>
            <w:bookmarkStart w:id="7" w:name="_Hlk131679035"/>
            <w:r w:rsidRPr="00B23A81">
              <w:rPr>
                <w:sz w:val="22"/>
                <w:szCs w:val="22"/>
                <w:lang w:val="ro-RO" w:eastAsia="ro-RO"/>
              </w:rPr>
              <w:t>privind însușirea  inventarului bunurilor ce alcătuiesc domeniul public al  comunei Moftin</w:t>
            </w:r>
          </w:p>
          <w:bookmarkEnd w:id="7"/>
          <w:p w14:paraId="661945CC" w14:textId="79C35D20"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72977E4B" w14:textId="779425E8" w:rsidR="008F0170" w:rsidRPr="00B23A81" w:rsidRDefault="00583D85"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38D5059F" w14:textId="70AC625C" w:rsidR="008F0170" w:rsidRPr="00B23A81" w:rsidRDefault="00583D85"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5F4580B2"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08672800"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78763AB9" w14:textId="1EDBB938" w:rsidR="008F0170" w:rsidRPr="00B23A81" w:rsidRDefault="00045DB2"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27.04.2023</w:t>
            </w:r>
          </w:p>
        </w:tc>
        <w:tc>
          <w:tcPr>
            <w:tcW w:w="1276" w:type="dxa"/>
            <w:tcBorders>
              <w:top w:val="single" w:sz="4" w:space="0" w:color="auto"/>
              <w:left w:val="single" w:sz="4" w:space="0" w:color="auto"/>
              <w:bottom w:val="single" w:sz="4" w:space="0" w:color="auto"/>
              <w:right w:val="single" w:sz="4" w:space="0" w:color="auto"/>
            </w:tcBorders>
          </w:tcPr>
          <w:p w14:paraId="6AB7CA48" w14:textId="601F4435" w:rsidR="008F0170" w:rsidRPr="00B23A81" w:rsidRDefault="00045DB2"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22</w:t>
            </w:r>
          </w:p>
        </w:tc>
      </w:tr>
      <w:tr w:rsidR="008F0170" w:rsidRPr="00B23A81" w14:paraId="04785A71"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65EE3A8A" w14:textId="49DB3769"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22</w:t>
            </w:r>
          </w:p>
        </w:tc>
        <w:tc>
          <w:tcPr>
            <w:tcW w:w="1276" w:type="dxa"/>
            <w:tcBorders>
              <w:top w:val="single" w:sz="4" w:space="0" w:color="auto"/>
              <w:left w:val="single" w:sz="4" w:space="0" w:color="auto"/>
              <w:bottom w:val="single" w:sz="4" w:space="0" w:color="auto"/>
              <w:right w:val="single" w:sz="4" w:space="0" w:color="auto"/>
            </w:tcBorders>
          </w:tcPr>
          <w:p w14:paraId="7F48B1CC" w14:textId="4991C66C" w:rsidR="008F0170" w:rsidRPr="00B23A81" w:rsidRDefault="005F0316"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29.03.2023</w:t>
            </w:r>
          </w:p>
        </w:tc>
        <w:tc>
          <w:tcPr>
            <w:tcW w:w="1276" w:type="dxa"/>
            <w:tcBorders>
              <w:top w:val="single" w:sz="4" w:space="0" w:color="auto"/>
              <w:left w:val="single" w:sz="4" w:space="0" w:color="auto"/>
              <w:bottom w:val="single" w:sz="4" w:space="0" w:color="auto"/>
              <w:right w:val="single" w:sz="4" w:space="0" w:color="auto"/>
            </w:tcBorders>
          </w:tcPr>
          <w:p w14:paraId="22D9CE01" w14:textId="623C6E14" w:rsidR="008F0170" w:rsidRPr="00B23A81" w:rsidRDefault="005F0316"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Viceprimar</w:t>
            </w:r>
          </w:p>
        </w:tc>
        <w:tc>
          <w:tcPr>
            <w:tcW w:w="2409" w:type="dxa"/>
            <w:tcBorders>
              <w:top w:val="single" w:sz="4" w:space="0" w:color="auto"/>
              <w:left w:val="single" w:sz="4" w:space="0" w:color="auto"/>
              <w:bottom w:val="single" w:sz="4" w:space="0" w:color="auto"/>
              <w:right w:val="single" w:sz="4" w:space="0" w:color="auto"/>
            </w:tcBorders>
            <w:vAlign w:val="center"/>
          </w:tcPr>
          <w:p w14:paraId="512A0095" w14:textId="544F01B6" w:rsidR="005F0316" w:rsidRPr="00B23A81" w:rsidRDefault="005F0316" w:rsidP="005F0316">
            <w:pPr>
              <w:autoSpaceDE w:val="0"/>
              <w:autoSpaceDN w:val="0"/>
              <w:adjustRightInd w:val="0"/>
              <w:rPr>
                <w:rFonts w:ascii="Times New Roman" w:hAnsi="Times New Roman" w:cs="Times New Roman"/>
                <w:lang w:val="en-US"/>
              </w:rPr>
            </w:pPr>
            <w:r w:rsidRPr="00B23A81">
              <w:rPr>
                <w:rFonts w:ascii="Times New Roman" w:hAnsi="Times New Roman" w:cs="Times New Roman"/>
              </w:rPr>
              <w:t>privind aprobarea inchirierii castelului de apa situat  in  localitatea Moftinu Mare, Comuna  MOFTIN</w:t>
            </w:r>
          </w:p>
          <w:p w14:paraId="18C0CF9D" w14:textId="7B177AA7" w:rsidR="008F0170" w:rsidRPr="00B23A81" w:rsidRDefault="008F0170" w:rsidP="008F0170">
            <w:pPr>
              <w:shd w:val="clear" w:color="auto" w:fill="FFFFFF"/>
              <w:jc w:val="center"/>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37E965F2" w14:textId="6B05F84A" w:rsidR="008F0170" w:rsidRPr="00B23A81" w:rsidRDefault="005F0316"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0FF8B954" w14:textId="798D0427" w:rsidR="008F0170" w:rsidRPr="00B23A81" w:rsidRDefault="005F0316"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53EA78C5"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652812AD"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4D617361" w14:textId="64D7AFE0" w:rsidR="008F0170" w:rsidRPr="00B23A81" w:rsidRDefault="00045DB2"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27.04.2023</w:t>
            </w:r>
          </w:p>
        </w:tc>
        <w:tc>
          <w:tcPr>
            <w:tcW w:w="1276" w:type="dxa"/>
            <w:tcBorders>
              <w:top w:val="single" w:sz="4" w:space="0" w:color="auto"/>
              <w:left w:val="single" w:sz="4" w:space="0" w:color="auto"/>
              <w:bottom w:val="single" w:sz="4" w:space="0" w:color="auto"/>
              <w:right w:val="single" w:sz="4" w:space="0" w:color="auto"/>
            </w:tcBorders>
          </w:tcPr>
          <w:p w14:paraId="2E9425BC" w14:textId="0E640E6D" w:rsidR="008F0170" w:rsidRPr="00B23A81" w:rsidRDefault="00045DB2"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w:t>
            </w:r>
          </w:p>
        </w:tc>
      </w:tr>
      <w:tr w:rsidR="008F0170" w:rsidRPr="00B23A81" w14:paraId="1A9183FA"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67230BE5" w14:textId="037E32D6"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23</w:t>
            </w:r>
          </w:p>
        </w:tc>
        <w:tc>
          <w:tcPr>
            <w:tcW w:w="1276" w:type="dxa"/>
            <w:tcBorders>
              <w:top w:val="single" w:sz="4" w:space="0" w:color="auto"/>
              <w:left w:val="single" w:sz="4" w:space="0" w:color="auto"/>
              <w:bottom w:val="single" w:sz="4" w:space="0" w:color="auto"/>
              <w:right w:val="single" w:sz="4" w:space="0" w:color="auto"/>
            </w:tcBorders>
          </w:tcPr>
          <w:p w14:paraId="468C3EE6" w14:textId="385FAA93" w:rsidR="008F0170" w:rsidRPr="00B23A81" w:rsidRDefault="000D370E"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05.04.2023</w:t>
            </w:r>
          </w:p>
        </w:tc>
        <w:tc>
          <w:tcPr>
            <w:tcW w:w="1276" w:type="dxa"/>
            <w:tcBorders>
              <w:top w:val="single" w:sz="4" w:space="0" w:color="auto"/>
              <w:left w:val="single" w:sz="4" w:space="0" w:color="auto"/>
              <w:bottom w:val="single" w:sz="4" w:space="0" w:color="auto"/>
              <w:right w:val="single" w:sz="4" w:space="0" w:color="auto"/>
            </w:tcBorders>
          </w:tcPr>
          <w:p w14:paraId="0D55D287" w14:textId="08CFD74D" w:rsidR="008F0170" w:rsidRPr="00B23A81" w:rsidRDefault="000D370E"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307A37C5" w14:textId="664057A0" w:rsidR="008F0170" w:rsidRPr="00B23A81" w:rsidRDefault="000D370E" w:rsidP="008F0170">
            <w:pPr>
              <w:spacing w:after="0" w:line="240" w:lineRule="auto"/>
              <w:jc w:val="both"/>
              <w:rPr>
                <w:rFonts w:ascii="Times New Roman" w:eastAsia="Times New Roman" w:hAnsi="Times New Roman" w:cs="Times New Roman"/>
                <w:lang w:eastAsia="ro-RO"/>
              </w:rPr>
            </w:pPr>
            <w:r w:rsidRPr="00B23A81">
              <w:rPr>
                <w:rFonts w:ascii="Times New Roman" w:hAnsi="Times New Roman" w:cs="Times New Roman"/>
              </w:rPr>
              <w:t>privind aprobarea depunerii proiectului ,,</w:t>
            </w:r>
            <w:bookmarkStart w:id="8" w:name="_Hlk131669614"/>
            <w:r w:rsidRPr="00B23A81">
              <w:rPr>
                <w:rFonts w:ascii="Times New Roman" w:hAnsi="Times New Roman" w:cs="Times New Roman"/>
              </w:rPr>
              <w:t>WE CARE – CREAREA CENTRULUI DE ZI ,,EXPLORATORII” (CEZEM), ÎN COMUNA MOFTIN, SAT DOMĂNEȘTI, DESTINAT COPIILOR AFLAȚI ÎN SITUAȚII DE RISC</w:t>
            </w:r>
            <w:bookmarkEnd w:id="8"/>
            <w:r w:rsidRPr="00B23A81">
              <w:rPr>
                <w:rFonts w:ascii="Times New Roman" w:hAnsi="Times New Roman" w:cs="Times New Roman"/>
              </w:rPr>
              <w:t>” de către UAT Comuna Moftin în cadrul Planului Național de Redresare și Reziliență, PILONUL  V. Sănătate, precum și reziliență economică, socială și instituțională, COMPONENTA C13 – REFORME SOCIALE, INVESTIȚIA I1 - I1 - „Crearea unei rețele de centre de zi pentru copiii expuși riscului de a fi separați de familie</w:t>
            </w:r>
          </w:p>
        </w:tc>
        <w:tc>
          <w:tcPr>
            <w:tcW w:w="993" w:type="dxa"/>
            <w:tcBorders>
              <w:top w:val="single" w:sz="4" w:space="0" w:color="auto"/>
              <w:left w:val="single" w:sz="4" w:space="0" w:color="auto"/>
              <w:bottom w:val="single" w:sz="4" w:space="0" w:color="auto"/>
              <w:right w:val="single" w:sz="4" w:space="0" w:color="auto"/>
            </w:tcBorders>
          </w:tcPr>
          <w:p w14:paraId="5BBA5948" w14:textId="6634776A" w:rsidR="008F0170" w:rsidRPr="00B23A81" w:rsidRDefault="000D370E"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r w:rsidR="00BF76C3" w:rsidRPr="00B23A81">
              <w:rPr>
                <w:rFonts w:ascii="Times New Roman" w:eastAsia="Times New Roman" w:hAnsi="Times New Roman" w:cs="Times New Roman"/>
                <w:lang w:eastAsia="ro-RO"/>
              </w:rPr>
              <w:t>I</w:t>
            </w:r>
          </w:p>
        </w:tc>
        <w:tc>
          <w:tcPr>
            <w:tcW w:w="1701" w:type="dxa"/>
            <w:tcBorders>
              <w:top w:val="single" w:sz="4" w:space="0" w:color="auto"/>
              <w:left w:val="single" w:sz="4" w:space="0" w:color="auto"/>
              <w:bottom w:val="single" w:sz="4" w:space="0" w:color="auto"/>
              <w:right w:val="single" w:sz="4" w:space="0" w:color="auto"/>
            </w:tcBorders>
          </w:tcPr>
          <w:p w14:paraId="16FFFB65" w14:textId="330054C9" w:rsidR="008F0170" w:rsidRPr="00B23A81" w:rsidRDefault="000D370E"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Tarta Magdalena</w:t>
            </w:r>
          </w:p>
        </w:tc>
        <w:tc>
          <w:tcPr>
            <w:tcW w:w="1134" w:type="dxa"/>
            <w:tcBorders>
              <w:top w:val="single" w:sz="4" w:space="0" w:color="auto"/>
              <w:left w:val="single" w:sz="4" w:space="0" w:color="auto"/>
              <w:bottom w:val="single" w:sz="4" w:space="0" w:color="auto"/>
              <w:right w:val="single" w:sz="4" w:space="0" w:color="auto"/>
            </w:tcBorders>
          </w:tcPr>
          <w:p w14:paraId="755C1C2B"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69B18C96"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5B6B5725" w14:textId="2A4D7622" w:rsidR="008F0170" w:rsidRPr="00B23A81" w:rsidRDefault="00045DB2"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07.04.2023</w:t>
            </w:r>
          </w:p>
        </w:tc>
        <w:tc>
          <w:tcPr>
            <w:tcW w:w="1276" w:type="dxa"/>
            <w:tcBorders>
              <w:top w:val="single" w:sz="4" w:space="0" w:color="auto"/>
              <w:left w:val="single" w:sz="4" w:space="0" w:color="auto"/>
              <w:bottom w:val="single" w:sz="4" w:space="0" w:color="auto"/>
              <w:right w:val="single" w:sz="4" w:space="0" w:color="auto"/>
            </w:tcBorders>
          </w:tcPr>
          <w:p w14:paraId="3FFAFB8F" w14:textId="6A6C8011" w:rsidR="008F0170" w:rsidRPr="00B23A81" w:rsidRDefault="00045DB2"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19</w:t>
            </w:r>
          </w:p>
        </w:tc>
      </w:tr>
      <w:tr w:rsidR="008F0170" w:rsidRPr="00B23A81" w14:paraId="0F9D8CAA"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77AD4462" w14:textId="1EA03A04"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24</w:t>
            </w:r>
          </w:p>
        </w:tc>
        <w:tc>
          <w:tcPr>
            <w:tcW w:w="1276" w:type="dxa"/>
            <w:tcBorders>
              <w:top w:val="single" w:sz="4" w:space="0" w:color="auto"/>
              <w:left w:val="single" w:sz="4" w:space="0" w:color="auto"/>
              <w:bottom w:val="single" w:sz="4" w:space="0" w:color="auto"/>
              <w:right w:val="single" w:sz="4" w:space="0" w:color="auto"/>
            </w:tcBorders>
          </w:tcPr>
          <w:p w14:paraId="4D25551E" w14:textId="27C32221" w:rsidR="008F0170" w:rsidRPr="00B23A81" w:rsidRDefault="00BF76C3"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05.04.2023</w:t>
            </w:r>
          </w:p>
        </w:tc>
        <w:tc>
          <w:tcPr>
            <w:tcW w:w="1276" w:type="dxa"/>
            <w:tcBorders>
              <w:top w:val="single" w:sz="4" w:space="0" w:color="auto"/>
              <w:left w:val="single" w:sz="4" w:space="0" w:color="auto"/>
              <w:bottom w:val="single" w:sz="4" w:space="0" w:color="auto"/>
              <w:right w:val="single" w:sz="4" w:space="0" w:color="auto"/>
            </w:tcBorders>
          </w:tcPr>
          <w:p w14:paraId="2C3F40EF" w14:textId="09CA8921" w:rsidR="008F0170" w:rsidRPr="00B23A81" w:rsidRDefault="00BF76C3"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1D3FF1BF" w14:textId="77777777" w:rsidR="00131543" w:rsidRPr="00B23A81" w:rsidRDefault="00131543" w:rsidP="00131543">
            <w:pPr>
              <w:spacing w:after="0"/>
              <w:jc w:val="center"/>
              <w:rPr>
                <w:rFonts w:ascii="Times New Roman" w:hAnsi="Times New Roman" w:cs="Times New Roman"/>
              </w:rPr>
            </w:pPr>
            <w:r w:rsidRPr="00B23A81">
              <w:rPr>
                <w:rStyle w:val="Emphasis"/>
                <w:rFonts w:ascii="Times New Roman" w:hAnsi="Times New Roman" w:cs="Times New Roman"/>
              </w:rPr>
              <w:t>privind</w:t>
            </w:r>
            <w:r w:rsidRPr="00B23A81">
              <w:rPr>
                <w:rFonts w:ascii="Times New Roman" w:hAnsi="Times New Roman" w:cs="Times New Roman"/>
              </w:rPr>
              <w:t xml:space="preserve">  aprobarea documentației tehnico-economice pentru obiectivul de investiții</w:t>
            </w:r>
            <w:r w:rsidRPr="00B23A81">
              <w:rPr>
                <w:rFonts w:ascii="Times New Roman" w:hAnsi="Times New Roman" w:cs="Times New Roman"/>
                <w:b/>
              </w:rPr>
              <w:t>„</w:t>
            </w:r>
            <w:r w:rsidRPr="00B23A81">
              <w:rPr>
                <w:rFonts w:ascii="Times New Roman" w:hAnsi="Times New Roman" w:cs="Times New Roman"/>
                <w:b/>
                <w:bCs/>
              </w:rPr>
              <w:t xml:space="preserve">DEMOLARE, REABILTARE, MODERNIZARE, EXTINDERE CLĂDIRE ADMINISTRATIVĂ ȘI ÎMPREJMUIRE, CENTRU SOCIAL DE ZI PENTRU COPII AFLAȚI ÎN SITUAȚIE DE RISC </w:t>
            </w:r>
            <w:r w:rsidRPr="00B23A81">
              <w:rPr>
                <w:rFonts w:ascii="Times New Roman" w:hAnsi="Times New Roman" w:cs="Times New Roman"/>
                <w:b/>
                <w:bCs/>
              </w:rPr>
              <w:lastRenderedPageBreak/>
              <w:t>DE SEPARARE DE PĂRINȚI, LOCALITATEA DOMĂNEȘTI, COMUNA MOFTIN, JUDEȚUL SATU MARE</w:t>
            </w:r>
            <w:r w:rsidRPr="00B23A81">
              <w:rPr>
                <w:rFonts w:ascii="Times New Roman" w:hAnsi="Times New Roman" w:cs="Times New Roman"/>
                <w:b/>
              </w:rPr>
              <w:t>”</w:t>
            </w:r>
          </w:p>
          <w:p w14:paraId="11AACCEB" w14:textId="6988B956"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608420C5" w14:textId="6A70C177" w:rsidR="008F0170" w:rsidRPr="00B23A81" w:rsidRDefault="00BF76C3"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w:t>
            </w:r>
          </w:p>
        </w:tc>
        <w:tc>
          <w:tcPr>
            <w:tcW w:w="1701" w:type="dxa"/>
            <w:tcBorders>
              <w:top w:val="single" w:sz="4" w:space="0" w:color="auto"/>
              <w:left w:val="single" w:sz="4" w:space="0" w:color="auto"/>
              <w:bottom w:val="single" w:sz="4" w:space="0" w:color="auto"/>
              <w:right w:val="single" w:sz="4" w:space="0" w:color="auto"/>
            </w:tcBorders>
          </w:tcPr>
          <w:p w14:paraId="47EA17C2" w14:textId="0E16DC01" w:rsidR="008F0170" w:rsidRPr="00B23A81" w:rsidRDefault="00BF76C3"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7A9E406B"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241A4BFF"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1FE24AAF" w14:textId="79255D00" w:rsidR="008F0170" w:rsidRPr="00B23A81" w:rsidRDefault="00045DB2"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07.04.2023</w:t>
            </w:r>
          </w:p>
        </w:tc>
        <w:tc>
          <w:tcPr>
            <w:tcW w:w="1276" w:type="dxa"/>
            <w:tcBorders>
              <w:top w:val="single" w:sz="4" w:space="0" w:color="auto"/>
              <w:left w:val="single" w:sz="4" w:space="0" w:color="auto"/>
              <w:bottom w:val="single" w:sz="4" w:space="0" w:color="auto"/>
              <w:right w:val="single" w:sz="4" w:space="0" w:color="auto"/>
            </w:tcBorders>
          </w:tcPr>
          <w:p w14:paraId="4757D545" w14:textId="6765007A" w:rsidR="008F0170" w:rsidRPr="00B23A81" w:rsidRDefault="00045DB2"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w:t>
            </w:r>
          </w:p>
        </w:tc>
      </w:tr>
      <w:tr w:rsidR="008F0170" w:rsidRPr="00B23A81" w14:paraId="79BAC0B6"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13C5A5D5" w14:textId="2FFC4D42" w:rsidR="008F0170" w:rsidRPr="00B23A81" w:rsidRDefault="008F0170"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25</w:t>
            </w:r>
          </w:p>
        </w:tc>
        <w:tc>
          <w:tcPr>
            <w:tcW w:w="1276" w:type="dxa"/>
            <w:tcBorders>
              <w:top w:val="single" w:sz="4" w:space="0" w:color="auto"/>
              <w:left w:val="single" w:sz="4" w:space="0" w:color="auto"/>
              <w:bottom w:val="single" w:sz="4" w:space="0" w:color="auto"/>
              <w:right w:val="single" w:sz="4" w:space="0" w:color="auto"/>
            </w:tcBorders>
          </w:tcPr>
          <w:p w14:paraId="20778AB0" w14:textId="77195D99" w:rsidR="008F0170" w:rsidRPr="00B23A81" w:rsidRDefault="00BF7E01"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18.04.2023</w:t>
            </w:r>
          </w:p>
        </w:tc>
        <w:tc>
          <w:tcPr>
            <w:tcW w:w="1276" w:type="dxa"/>
            <w:tcBorders>
              <w:top w:val="single" w:sz="4" w:space="0" w:color="auto"/>
              <w:left w:val="single" w:sz="4" w:space="0" w:color="auto"/>
              <w:bottom w:val="single" w:sz="4" w:space="0" w:color="auto"/>
              <w:right w:val="single" w:sz="4" w:space="0" w:color="auto"/>
            </w:tcBorders>
          </w:tcPr>
          <w:p w14:paraId="25103F28" w14:textId="20B82734" w:rsidR="008F0170" w:rsidRPr="00B23A81" w:rsidRDefault="00BF7E01"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7B53A45D" w14:textId="156AA401" w:rsidR="008F0170" w:rsidRPr="00B23A81" w:rsidRDefault="00BF7E01"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privind aprobarea participării comunei Moftin la Programul privind casarea autovehiculelor uzate, derulat în cofinanțare cu Administrația Fondului pentru Mediu</w:t>
            </w:r>
          </w:p>
        </w:tc>
        <w:tc>
          <w:tcPr>
            <w:tcW w:w="993" w:type="dxa"/>
            <w:tcBorders>
              <w:top w:val="single" w:sz="4" w:space="0" w:color="auto"/>
              <w:left w:val="single" w:sz="4" w:space="0" w:color="auto"/>
              <w:bottom w:val="single" w:sz="4" w:space="0" w:color="auto"/>
              <w:right w:val="single" w:sz="4" w:space="0" w:color="auto"/>
            </w:tcBorders>
          </w:tcPr>
          <w:p w14:paraId="52D584E3" w14:textId="6EC02CA9" w:rsidR="008F0170" w:rsidRPr="00B23A81" w:rsidRDefault="00BF7E01"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6457D11A" w14:textId="36C9975A" w:rsidR="008F0170" w:rsidRPr="00B23A81" w:rsidRDefault="00BF7E01"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17FDCE14"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7ED7A3DD" w14:textId="77777777" w:rsidR="008F0170" w:rsidRPr="00B23A81" w:rsidRDefault="008F0170" w:rsidP="008F0170">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31B643E1" w14:textId="7AA3A411" w:rsidR="008F0170" w:rsidRPr="00B23A81" w:rsidRDefault="00045DB2"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27.04.2023</w:t>
            </w:r>
          </w:p>
        </w:tc>
        <w:tc>
          <w:tcPr>
            <w:tcW w:w="1276" w:type="dxa"/>
            <w:tcBorders>
              <w:top w:val="single" w:sz="4" w:space="0" w:color="auto"/>
              <w:left w:val="single" w:sz="4" w:space="0" w:color="auto"/>
              <w:bottom w:val="single" w:sz="4" w:space="0" w:color="auto"/>
              <w:right w:val="single" w:sz="4" w:space="0" w:color="auto"/>
            </w:tcBorders>
          </w:tcPr>
          <w:p w14:paraId="3856EC79" w14:textId="5EC5F772" w:rsidR="008F0170" w:rsidRPr="00B23A81" w:rsidRDefault="00045DB2" w:rsidP="008F0170">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24</w:t>
            </w:r>
          </w:p>
        </w:tc>
      </w:tr>
      <w:tr w:rsidR="00045DB2" w:rsidRPr="00B23A81" w14:paraId="7F7581A9"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2A56E0CF" w14:textId="696B755C"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26</w:t>
            </w:r>
          </w:p>
        </w:tc>
        <w:tc>
          <w:tcPr>
            <w:tcW w:w="1276" w:type="dxa"/>
            <w:tcBorders>
              <w:top w:val="single" w:sz="4" w:space="0" w:color="auto"/>
              <w:left w:val="single" w:sz="4" w:space="0" w:color="auto"/>
              <w:bottom w:val="single" w:sz="4" w:space="0" w:color="auto"/>
              <w:right w:val="single" w:sz="4" w:space="0" w:color="auto"/>
            </w:tcBorders>
          </w:tcPr>
          <w:p w14:paraId="61FB2CE7" w14:textId="000C446B"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19.04.2023</w:t>
            </w:r>
          </w:p>
        </w:tc>
        <w:tc>
          <w:tcPr>
            <w:tcW w:w="1276" w:type="dxa"/>
            <w:tcBorders>
              <w:top w:val="single" w:sz="4" w:space="0" w:color="auto"/>
              <w:left w:val="single" w:sz="4" w:space="0" w:color="auto"/>
              <w:bottom w:val="single" w:sz="4" w:space="0" w:color="auto"/>
              <w:right w:val="single" w:sz="4" w:space="0" w:color="auto"/>
            </w:tcBorders>
          </w:tcPr>
          <w:p w14:paraId="7BF69399" w14:textId="788F1C0C"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3D89542F" w14:textId="114D6E60"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hAnsi="Times New Roman" w:cs="Times New Roman"/>
              </w:rPr>
              <w:t xml:space="preserve">privind achizitionarea serviciilor juridice de consultanta, asistenta si reprezentare juridica in Dosarul nr. 1364/218/2023, având ca obiect fond funciar  </w:t>
            </w:r>
          </w:p>
        </w:tc>
        <w:tc>
          <w:tcPr>
            <w:tcW w:w="993" w:type="dxa"/>
            <w:tcBorders>
              <w:top w:val="single" w:sz="4" w:space="0" w:color="auto"/>
              <w:left w:val="single" w:sz="4" w:space="0" w:color="auto"/>
              <w:bottom w:val="single" w:sz="4" w:space="0" w:color="auto"/>
              <w:right w:val="single" w:sz="4" w:space="0" w:color="auto"/>
            </w:tcBorders>
          </w:tcPr>
          <w:p w14:paraId="586F75CD" w14:textId="64E727C3"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4707146F" w14:textId="378E5265"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75A7D3CB"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274FB0C"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1CCFCF35" w14:textId="3504A766"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27.04.2023</w:t>
            </w:r>
          </w:p>
        </w:tc>
        <w:tc>
          <w:tcPr>
            <w:tcW w:w="1276" w:type="dxa"/>
            <w:tcBorders>
              <w:top w:val="single" w:sz="4" w:space="0" w:color="auto"/>
              <w:left w:val="single" w:sz="4" w:space="0" w:color="auto"/>
              <w:bottom w:val="single" w:sz="4" w:space="0" w:color="auto"/>
              <w:right w:val="single" w:sz="4" w:space="0" w:color="auto"/>
            </w:tcBorders>
          </w:tcPr>
          <w:p w14:paraId="6B4CE18B" w14:textId="32CE955E"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25</w:t>
            </w:r>
          </w:p>
        </w:tc>
      </w:tr>
      <w:tr w:rsidR="00045DB2" w:rsidRPr="00B23A81" w14:paraId="5A31C6E5"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167BA6D0" w14:textId="14DA60A2"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w:t>
            </w:r>
          </w:p>
        </w:tc>
        <w:tc>
          <w:tcPr>
            <w:tcW w:w="1276" w:type="dxa"/>
            <w:tcBorders>
              <w:top w:val="single" w:sz="4" w:space="0" w:color="auto"/>
              <w:left w:val="single" w:sz="4" w:space="0" w:color="auto"/>
              <w:bottom w:val="single" w:sz="4" w:space="0" w:color="auto"/>
              <w:right w:val="single" w:sz="4" w:space="0" w:color="auto"/>
            </w:tcBorders>
          </w:tcPr>
          <w:p w14:paraId="20BB2626" w14:textId="629CC136"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20.04.2023</w:t>
            </w:r>
          </w:p>
        </w:tc>
        <w:tc>
          <w:tcPr>
            <w:tcW w:w="1276" w:type="dxa"/>
            <w:tcBorders>
              <w:top w:val="single" w:sz="4" w:space="0" w:color="auto"/>
              <w:left w:val="single" w:sz="4" w:space="0" w:color="auto"/>
              <w:bottom w:val="single" w:sz="4" w:space="0" w:color="auto"/>
              <w:right w:val="single" w:sz="4" w:space="0" w:color="auto"/>
            </w:tcBorders>
          </w:tcPr>
          <w:p w14:paraId="46B33634" w14:textId="55017D0F"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17296472" w14:textId="6814D580" w:rsidR="00045DB2" w:rsidRPr="00B23A81" w:rsidRDefault="00045DB2" w:rsidP="00045DB2">
            <w:pPr>
              <w:suppressAutoHyphens/>
              <w:jc w:val="center"/>
              <w:rPr>
                <w:rFonts w:ascii="Times New Roman" w:hAnsi="Times New Roman" w:cs="Times New Roman"/>
                <w:bCs/>
                <w:lang w:eastAsia="ro-RO"/>
              </w:rPr>
            </w:pPr>
            <w:r w:rsidRPr="00B23A81">
              <w:rPr>
                <w:rFonts w:ascii="Times New Roman" w:hAnsi="Times New Roman" w:cs="Times New Roman"/>
                <w:bCs/>
                <w:lang w:eastAsia="ro-RO"/>
              </w:rPr>
              <w:t xml:space="preserve">privind aprobarea studiului de fezabilitate, a indicatorilor tehnico-economici și a devizului general   pentru obiectivul de investiții „MODERNIZARE DRUMURI PUBLICE DIN INTERIORUL LOCALITATILOR, COMUNA MOFTIN, JUDETUL SATU MARE” aprobat pentru finanțare prin Programul național de investiții „Anghel Saligny”, precum și a sumei </w:t>
            </w:r>
            <w:r w:rsidRPr="00B23A81">
              <w:rPr>
                <w:rFonts w:ascii="Times New Roman" w:hAnsi="Times New Roman" w:cs="Times New Roman"/>
                <w:bCs/>
                <w:lang w:eastAsia="ro-RO"/>
              </w:rPr>
              <w:lastRenderedPageBreak/>
              <w:t>reprezentând categoriile de cheltuieli finanțate de la bugetul local pentru realizarea obiectivului.</w:t>
            </w:r>
          </w:p>
          <w:p w14:paraId="64333DC8"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1CD61A25" w14:textId="6E85AFEF"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w:t>
            </w:r>
          </w:p>
        </w:tc>
        <w:tc>
          <w:tcPr>
            <w:tcW w:w="1701" w:type="dxa"/>
            <w:tcBorders>
              <w:top w:val="single" w:sz="4" w:space="0" w:color="auto"/>
              <w:left w:val="single" w:sz="4" w:space="0" w:color="auto"/>
              <w:bottom w:val="single" w:sz="4" w:space="0" w:color="auto"/>
              <w:right w:val="single" w:sz="4" w:space="0" w:color="auto"/>
            </w:tcBorders>
          </w:tcPr>
          <w:p w14:paraId="5CB5B3EA" w14:textId="1D7C9FA9"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41C3F3DF"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156F8004"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718ED04C" w14:textId="3E3163C8"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27.04.2023</w:t>
            </w:r>
          </w:p>
        </w:tc>
        <w:tc>
          <w:tcPr>
            <w:tcW w:w="1276" w:type="dxa"/>
            <w:tcBorders>
              <w:top w:val="single" w:sz="4" w:space="0" w:color="auto"/>
              <w:left w:val="single" w:sz="4" w:space="0" w:color="auto"/>
              <w:bottom w:val="single" w:sz="4" w:space="0" w:color="auto"/>
              <w:right w:val="single" w:sz="4" w:space="0" w:color="auto"/>
            </w:tcBorders>
          </w:tcPr>
          <w:p w14:paraId="0ED9F251" w14:textId="072805E5"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26</w:t>
            </w:r>
          </w:p>
        </w:tc>
      </w:tr>
      <w:tr w:rsidR="00045DB2" w:rsidRPr="00B23A81" w14:paraId="35BFF595"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513C4B6A" w14:textId="68EF5B9F"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28</w:t>
            </w:r>
          </w:p>
        </w:tc>
        <w:tc>
          <w:tcPr>
            <w:tcW w:w="1276" w:type="dxa"/>
            <w:tcBorders>
              <w:top w:val="single" w:sz="4" w:space="0" w:color="auto"/>
              <w:left w:val="single" w:sz="4" w:space="0" w:color="auto"/>
              <w:bottom w:val="single" w:sz="4" w:space="0" w:color="auto"/>
              <w:right w:val="single" w:sz="4" w:space="0" w:color="auto"/>
            </w:tcBorders>
          </w:tcPr>
          <w:p w14:paraId="11260CBC" w14:textId="4808495C"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20.04.2023</w:t>
            </w:r>
          </w:p>
        </w:tc>
        <w:tc>
          <w:tcPr>
            <w:tcW w:w="1276" w:type="dxa"/>
            <w:tcBorders>
              <w:top w:val="single" w:sz="4" w:space="0" w:color="auto"/>
              <w:left w:val="single" w:sz="4" w:space="0" w:color="auto"/>
              <w:bottom w:val="single" w:sz="4" w:space="0" w:color="auto"/>
              <w:right w:val="single" w:sz="4" w:space="0" w:color="auto"/>
            </w:tcBorders>
          </w:tcPr>
          <w:p w14:paraId="7BC338FF" w14:textId="5D086A7A"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308018A9" w14:textId="77777777" w:rsidR="00045DB2" w:rsidRPr="00B23A81" w:rsidRDefault="00045DB2" w:rsidP="00045DB2">
            <w:pPr>
              <w:spacing w:after="0" w:line="240" w:lineRule="auto"/>
              <w:jc w:val="center"/>
              <w:rPr>
                <w:rFonts w:ascii="Times New Roman" w:hAnsi="Times New Roman" w:cs="Times New Roman"/>
              </w:rPr>
            </w:pPr>
            <w:r w:rsidRPr="00B23A81">
              <w:rPr>
                <w:rStyle w:val="Emphasis"/>
                <w:rFonts w:ascii="Times New Roman" w:hAnsi="Times New Roman" w:cs="Times New Roman"/>
              </w:rPr>
              <w:t>privind</w:t>
            </w:r>
            <w:r w:rsidRPr="00B23A81">
              <w:rPr>
                <w:rFonts w:ascii="Times New Roman" w:hAnsi="Times New Roman" w:cs="Times New Roman"/>
              </w:rPr>
              <w:t xml:space="preserve">  aprobarea documentației tehnico-economice pentru obiectivul de investiții</w:t>
            </w:r>
          </w:p>
          <w:p w14:paraId="3D3EDCEB" w14:textId="77777777" w:rsidR="00045DB2" w:rsidRPr="00B23A81" w:rsidRDefault="00045DB2" w:rsidP="00045DB2">
            <w:pPr>
              <w:spacing w:after="0"/>
              <w:jc w:val="center"/>
              <w:rPr>
                <w:rFonts w:ascii="Times New Roman" w:hAnsi="Times New Roman" w:cs="Times New Roman"/>
              </w:rPr>
            </w:pPr>
            <w:r w:rsidRPr="00B23A81">
              <w:rPr>
                <w:rFonts w:ascii="Times New Roman" w:hAnsi="Times New Roman" w:cs="Times New Roman"/>
              </w:rPr>
              <w:t xml:space="preserve">“Proiectare, construire, dotare sediu administrativ al U.A.T. Comuna Moftin, </w:t>
            </w:r>
          </w:p>
          <w:p w14:paraId="2FADEED3" w14:textId="77777777" w:rsidR="00045DB2" w:rsidRPr="00B23A81" w:rsidRDefault="00045DB2" w:rsidP="00045DB2">
            <w:pPr>
              <w:spacing w:after="0"/>
              <w:jc w:val="center"/>
              <w:rPr>
                <w:rFonts w:ascii="Times New Roman" w:hAnsi="Times New Roman" w:cs="Times New Roman"/>
              </w:rPr>
            </w:pPr>
            <w:r w:rsidRPr="00B23A81">
              <w:rPr>
                <w:rFonts w:ascii="Times New Roman" w:hAnsi="Times New Roman" w:cs="Times New Roman"/>
              </w:rPr>
              <w:t>județul Satu Mare”</w:t>
            </w:r>
          </w:p>
          <w:p w14:paraId="0B6E9164" w14:textId="5511C6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2BCC5B75" w14:textId="37A40A05"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59DD5ED6" w14:textId="0388C69E"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1C8C0E96"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41857F9"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74F3D03C" w14:textId="74B1BB0C"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27.04.2023</w:t>
            </w:r>
          </w:p>
        </w:tc>
        <w:tc>
          <w:tcPr>
            <w:tcW w:w="1276" w:type="dxa"/>
            <w:tcBorders>
              <w:top w:val="single" w:sz="4" w:space="0" w:color="auto"/>
              <w:left w:val="single" w:sz="4" w:space="0" w:color="auto"/>
              <w:bottom w:val="single" w:sz="4" w:space="0" w:color="auto"/>
              <w:right w:val="single" w:sz="4" w:space="0" w:color="auto"/>
            </w:tcBorders>
          </w:tcPr>
          <w:p w14:paraId="48887366" w14:textId="5C710176"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w:t>
            </w:r>
          </w:p>
        </w:tc>
      </w:tr>
      <w:tr w:rsidR="00045DB2" w:rsidRPr="00B23A81" w14:paraId="33EB1CBF"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7A33DDF0" w14:textId="5B3D15DB"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w:t>
            </w:r>
          </w:p>
        </w:tc>
        <w:tc>
          <w:tcPr>
            <w:tcW w:w="1276" w:type="dxa"/>
            <w:tcBorders>
              <w:top w:val="single" w:sz="4" w:space="0" w:color="auto"/>
              <w:left w:val="single" w:sz="4" w:space="0" w:color="auto"/>
              <w:bottom w:val="single" w:sz="4" w:space="0" w:color="auto"/>
              <w:right w:val="single" w:sz="4" w:space="0" w:color="auto"/>
            </w:tcBorders>
          </w:tcPr>
          <w:p w14:paraId="32D6482F" w14:textId="3093852B"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20.04.2023</w:t>
            </w:r>
          </w:p>
        </w:tc>
        <w:tc>
          <w:tcPr>
            <w:tcW w:w="1276" w:type="dxa"/>
            <w:tcBorders>
              <w:top w:val="single" w:sz="4" w:space="0" w:color="auto"/>
              <w:left w:val="single" w:sz="4" w:space="0" w:color="auto"/>
              <w:bottom w:val="single" w:sz="4" w:space="0" w:color="auto"/>
              <w:right w:val="single" w:sz="4" w:space="0" w:color="auto"/>
            </w:tcBorders>
          </w:tcPr>
          <w:p w14:paraId="619C00A0" w14:textId="2668872F"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3FBE661A" w14:textId="722AE681" w:rsidR="00045DB2" w:rsidRPr="00B23A81" w:rsidRDefault="00045DB2" w:rsidP="00045DB2">
            <w:pPr>
              <w:jc w:val="center"/>
              <w:rPr>
                <w:rFonts w:ascii="Times New Roman" w:hAnsi="Times New Roman" w:cs="Times New Roman"/>
                <w:color w:val="000000" w:themeColor="text1"/>
              </w:rPr>
            </w:pPr>
            <w:bookmarkStart w:id="9" w:name="_Hlk132889376"/>
            <w:r w:rsidRPr="00B23A81">
              <w:rPr>
                <w:rFonts w:ascii="Times New Roman" w:hAnsi="Times New Roman" w:cs="Times New Roman"/>
              </w:rPr>
              <w:t xml:space="preserve">privind predarea către Ministerul Dezvoltarii,Lucrarilor Publice și Administratiei prin Compania Naţională de Investiţii “C.N.I.” S.A.,  a amplasamentelor şi asigurarea condiţiilor în vederea executării obiectivului de investiţii </w:t>
            </w:r>
            <w:r w:rsidRPr="00B23A81">
              <w:rPr>
                <w:rFonts w:ascii="Times New Roman" w:hAnsi="Times New Roman" w:cs="Times New Roman"/>
                <w:b/>
                <w:bCs/>
              </w:rPr>
              <w:t>“Proiectare, construire, dotare sediu administrativ al U.A.T. Comuna Moftin, județul Satu Mare”</w:t>
            </w:r>
          </w:p>
          <w:bookmarkEnd w:id="9"/>
          <w:p w14:paraId="38D0D3E4" w14:textId="7A3BA19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3E5D9C88" w14:textId="1BD3F347"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284AEAEB" w14:textId="2D28BB7F"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5D230738"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23D8E4FC"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52D551C4" w14:textId="24168BDF"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27.04.2023</w:t>
            </w:r>
          </w:p>
        </w:tc>
        <w:tc>
          <w:tcPr>
            <w:tcW w:w="1276" w:type="dxa"/>
            <w:tcBorders>
              <w:top w:val="single" w:sz="4" w:space="0" w:color="auto"/>
              <w:left w:val="single" w:sz="4" w:space="0" w:color="auto"/>
              <w:bottom w:val="single" w:sz="4" w:space="0" w:color="auto"/>
              <w:right w:val="single" w:sz="4" w:space="0" w:color="auto"/>
            </w:tcBorders>
          </w:tcPr>
          <w:p w14:paraId="5CAEAB36" w14:textId="424FFB1C"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28</w:t>
            </w:r>
          </w:p>
        </w:tc>
      </w:tr>
      <w:tr w:rsidR="00045DB2" w:rsidRPr="00B23A81" w14:paraId="2238552D"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4EF0AB4B" w14:textId="606CB955"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w:t>
            </w:r>
          </w:p>
        </w:tc>
        <w:tc>
          <w:tcPr>
            <w:tcW w:w="1276" w:type="dxa"/>
            <w:tcBorders>
              <w:top w:val="single" w:sz="4" w:space="0" w:color="auto"/>
              <w:left w:val="single" w:sz="4" w:space="0" w:color="auto"/>
              <w:bottom w:val="single" w:sz="4" w:space="0" w:color="auto"/>
              <w:right w:val="single" w:sz="4" w:space="0" w:color="auto"/>
            </w:tcBorders>
          </w:tcPr>
          <w:p w14:paraId="01E834E4" w14:textId="01052DC5"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20.04.2023</w:t>
            </w:r>
          </w:p>
        </w:tc>
        <w:tc>
          <w:tcPr>
            <w:tcW w:w="1276" w:type="dxa"/>
            <w:tcBorders>
              <w:top w:val="single" w:sz="4" w:space="0" w:color="auto"/>
              <w:left w:val="single" w:sz="4" w:space="0" w:color="auto"/>
              <w:bottom w:val="single" w:sz="4" w:space="0" w:color="auto"/>
              <w:right w:val="single" w:sz="4" w:space="0" w:color="auto"/>
            </w:tcBorders>
          </w:tcPr>
          <w:p w14:paraId="4441BDBC" w14:textId="46C85C84"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2918A3E7" w14:textId="7EDE5B7A"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hAnsi="Times New Roman" w:cs="Times New Roman"/>
                <w:color w:val="000000" w:themeColor="text1"/>
              </w:rPr>
              <w:t xml:space="preserve">Privind aprobarea  Documentatiei Tehnice,a indicatorilor tehnico-economici si a Proiectului Tehnic  in cadrul Programului </w:t>
            </w:r>
            <w:r w:rsidRPr="00B23A81">
              <w:rPr>
                <w:rFonts w:ascii="Times New Roman" w:hAnsi="Times New Roman" w:cs="Times New Roman"/>
                <w:color w:val="000000" w:themeColor="text1"/>
              </w:rPr>
              <w:lastRenderedPageBreak/>
              <w:t>privind creșterea eficienţei energetice a infrastructurii de iluminat public</w:t>
            </w:r>
          </w:p>
        </w:tc>
        <w:tc>
          <w:tcPr>
            <w:tcW w:w="993" w:type="dxa"/>
            <w:tcBorders>
              <w:top w:val="single" w:sz="4" w:space="0" w:color="auto"/>
              <w:left w:val="single" w:sz="4" w:space="0" w:color="auto"/>
              <w:bottom w:val="single" w:sz="4" w:space="0" w:color="auto"/>
              <w:right w:val="single" w:sz="4" w:space="0" w:color="auto"/>
            </w:tcBorders>
          </w:tcPr>
          <w:p w14:paraId="31548DCA" w14:textId="6EA96018"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w:t>
            </w:r>
          </w:p>
        </w:tc>
        <w:tc>
          <w:tcPr>
            <w:tcW w:w="1701" w:type="dxa"/>
            <w:tcBorders>
              <w:top w:val="single" w:sz="4" w:space="0" w:color="auto"/>
              <w:left w:val="single" w:sz="4" w:space="0" w:color="auto"/>
              <w:bottom w:val="single" w:sz="4" w:space="0" w:color="auto"/>
              <w:right w:val="single" w:sz="4" w:space="0" w:color="auto"/>
            </w:tcBorders>
          </w:tcPr>
          <w:p w14:paraId="13D0530E" w14:textId="4F1EE582"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3A0EFD4E"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6C185C2B"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7D94DEB8" w14:textId="73FF8AB7"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27.04.2023</w:t>
            </w:r>
          </w:p>
        </w:tc>
        <w:tc>
          <w:tcPr>
            <w:tcW w:w="1276" w:type="dxa"/>
            <w:tcBorders>
              <w:top w:val="single" w:sz="4" w:space="0" w:color="auto"/>
              <w:left w:val="single" w:sz="4" w:space="0" w:color="auto"/>
              <w:bottom w:val="single" w:sz="4" w:space="0" w:color="auto"/>
              <w:right w:val="single" w:sz="4" w:space="0" w:color="auto"/>
            </w:tcBorders>
          </w:tcPr>
          <w:p w14:paraId="533137D9" w14:textId="5C101D84"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w:t>
            </w:r>
          </w:p>
        </w:tc>
      </w:tr>
      <w:tr w:rsidR="00045DB2" w:rsidRPr="00B23A81" w14:paraId="2119B9DD"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3856BE2D" w14:textId="40CCA1F7"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31</w:t>
            </w:r>
          </w:p>
        </w:tc>
        <w:tc>
          <w:tcPr>
            <w:tcW w:w="1276" w:type="dxa"/>
            <w:tcBorders>
              <w:top w:val="single" w:sz="4" w:space="0" w:color="auto"/>
              <w:left w:val="single" w:sz="4" w:space="0" w:color="auto"/>
              <w:bottom w:val="single" w:sz="4" w:space="0" w:color="auto"/>
              <w:right w:val="single" w:sz="4" w:space="0" w:color="auto"/>
            </w:tcBorders>
          </w:tcPr>
          <w:p w14:paraId="72CA8C33" w14:textId="097D6242"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15.05.2023</w:t>
            </w:r>
          </w:p>
        </w:tc>
        <w:tc>
          <w:tcPr>
            <w:tcW w:w="1276" w:type="dxa"/>
            <w:tcBorders>
              <w:top w:val="single" w:sz="4" w:space="0" w:color="auto"/>
              <w:left w:val="single" w:sz="4" w:space="0" w:color="auto"/>
              <w:bottom w:val="single" w:sz="4" w:space="0" w:color="auto"/>
              <w:right w:val="single" w:sz="4" w:space="0" w:color="auto"/>
            </w:tcBorders>
          </w:tcPr>
          <w:p w14:paraId="5F718825" w14:textId="310DF56C"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5FB06902" w14:textId="77777777" w:rsidR="00045DB2" w:rsidRPr="00B23A81" w:rsidRDefault="00045DB2" w:rsidP="00045DB2">
            <w:pPr>
              <w:spacing w:after="0" w:line="276" w:lineRule="auto"/>
              <w:jc w:val="center"/>
              <w:rPr>
                <w:rFonts w:ascii="Times New Roman" w:hAnsi="Times New Roman" w:cs="Times New Roman"/>
              </w:rPr>
            </w:pPr>
            <w:bookmarkStart w:id="10" w:name="_Hlk135219670"/>
            <w:r w:rsidRPr="00B23A81">
              <w:rPr>
                <w:rFonts w:ascii="Times New Roman" w:hAnsi="Times New Roman" w:cs="Times New Roman"/>
              </w:rPr>
              <w:t>Privind aprobarea aderării Comunei Moftin, județul Satu Mare la Parteneriatul LEADER cu denumirea Grup de Acţiune Locală Sud-Vest Satu Mare</w:t>
            </w:r>
          </w:p>
          <w:bookmarkEnd w:id="10"/>
          <w:p w14:paraId="2180EAF4" w14:textId="78E41DAD"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69C2619D" w14:textId="104F83E8"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6127AF1B" w14:textId="4525E66F"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A758E4D"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1AE1049B"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457A5F9D" w14:textId="56BD86B4"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23.05.2023</w:t>
            </w:r>
          </w:p>
        </w:tc>
        <w:tc>
          <w:tcPr>
            <w:tcW w:w="1276" w:type="dxa"/>
            <w:tcBorders>
              <w:top w:val="single" w:sz="4" w:space="0" w:color="auto"/>
              <w:left w:val="single" w:sz="4" w:space="0" w:color="auto"/>
              <w:bottom w:val="single" w:sz="4" w:space="0" w:color="auto"/>
              <w:right w:val="single" w:sz="4" w:space="0" w:color="auto"/>
            </w:tcBorders>
          </w:tcPr>
          <w:p w14:paraId="02B2D172" w14:textId="21EC9D89"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w:t>
            </w:r>
          </w:p>
        </w:tc>
      </w:tr>
      <w:tr w:rsidR="00045DB2" w:rsidRPr="00B23A81" w14:paraId="112A30E6"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3BFA4B12" w14:textId="2A84D14D"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32</w:t>
            </w:r>
          </w:p>
        </w:tc>
        <w:tc>
          <w:tcPr>
            <w:tcW w:w="1276" w:type="dxa"/>
            <w:tcBorders>
              <w:top w:val="single" w:sz="4" w:space="0" w:color="auto"/>
              <w:left w:val="single" w:sz="4" w:space="0" w:color="auto"/>
              <w:bottom w:val="single" w:sz="4" w:space="0" w:color="auto"/>
              <w:right w:val="single" w:sz="4" w:space="0" w:color="auto"/>
            </w:tcBorders>
          </w:tcPr>
          <w:p w14:paraId="0C1ECE87" w14:textId="312799B5"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17.05.2023</w:t>
            </w:r>
          </w:p>
        </w:tc>
        <w:tc>
          <w:tcPr>
            <w:tcW w:w="1276" w:type="dxa"/>
            <w:tcBorders>
              <w:top w:val="single" w:sz="4" w:space="0" w:color="auto"/>
              <w:left w:val="single" w:sz="4" w:space="0" w:color="auto"/>
              <w:bottom w:val="single" w:sz="4" w:space="0" w:color="auto"/>
              <w:right w:val="single" w:sz="4" w:space="0" w:color="auto"/>
            </w:tcBorders>
          </w:tcPr>
          <w:p w14:paraId="14E5D47B" w14:textId="08D92442"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50153871" w14:textId="244EE403" w:rsidR="00045DB2" w:rsidRPr="00B23A81" w:rsidRDefault="00045DB2" w:rsidP="00045DB2">
            <w:pPr>
              <w:spacing w:after="0" w:line="240" w:lineRule="auto"/>
              <w:jc w:val="both"/>
              <w:rPr>
                <w:rFonts w:ascii="Times New Roman" w:eastAsia="Times New Roman" w:hAnsi="Times New Roman" w:cs="Times New Roman"/>
                <w:lang w:eastAsia="ro-RO"/>
              </w:rPr>
            </w:pPr>
            <w:bookmarkStart w:id="11" w:name="_Hlk135219717"/>
            <w:r w:rsidRPr="00B23A81">
              <w:rPr>
                <w:rFonts w:ascii="Times New Roman" w:hAnsi="Times New Roman" w:cs="Times New Roman"/>
              </w:rPr>
              <w:t>privind</w:t>
            </w:r>
            <w:r w:rsidRPr="00B23A81">
              <w:rPr>
                <w:rFonts w:ascii="Times New Roman" w:hAnsi="Times New Roman" w:cs="Times New Roman"/>
                <w:b/>
              </w:rPr>
              <w:t xml:space="preserve"> </w:t>
            </w:r>
            <w:r w:rsidRPr="00B23A81">
              <w:rPr>
                <w:rFonts w:ascii="Times New Roman" w:hAnsi="Times New Roman" w:cs="Times New Roman"/>
              </w:rPr>
              <w:t>aprobarea inchirierii  apartamentului situat in localitatea  Moftinu Mic, nr. 207, etaj 1, ap.4 Comuna  MOFTIN</w:t>
            </w:r>
            <w:bookmarkEnd w:id="11"/>
          </w:p>
        </w:tc>
        <w:tc>
          <w:tcPr>
            <w:tcW w:w="993" w:type="dxa"/>
            <w:tcBorders>
              <w:top w:val="single" w:sz="4" w:space="0" w:color="auto"/>
              <w:left w:val="single" w:sz="4" w:space="0" w:color="auto"/>
              <w:bottom w:val="single" w:sz="4" w:space="0" w:color="auto"/>
              <w:right w:val="single" w:sz="4" w:space="0" w:color="auto"/>
            </w:tcBorders>
          </w:tcPr>
          <w:p w14:paraId="59232502" w14:textId="2024A1FA"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344FB563" w14:textId="3866C2CC"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70EE73E0"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06E03B36"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634C2A35" w14:textId="51B03C04"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23.05.2023</w:t>
            </w:r>
          </w:p>
        </w:tc>
        <w:tc>
          <w:tcPr>
            <w:tcW w:w="1276" w:type="dxa"/>
            <w:tcBorders>
              <w:top w:val="single" w:sz="4" w:space="0" w:color="auto"/>
              <w:left w:val="single" w:sz="4" w:space="0" w:color="auto"/>
              <w:bottom w:val="single" w:sz="4" w:space="0" w:color="auto"/>
              <w:right w:val="single" w:sz="4" w:space="0" w:color="auto"/>
            </w:tcBorders>
          </w:tcPr>
          <w:p w14:paraId="7BFC17CE" w14:textId="2A556D7B"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31</w:t>
            </w:r>
          </w:p>
        </w:tc>
      </w:tr>
      <w:tr w:rsidR="00045DB2" w:rsidRPr="00B23A81" w14:paraId="6A6E4DD7"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00E8D9C4" w14:textId="71073077"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33</w:t>
            </w:r>
          </w:p>
        </w:tc>
        <w:tc>
          <w:tcPr>
            <w:tcW w:w="1276" w:type="dxa"/>
            <w:tcBorders>
              <w:top w:val="single" w:sz="4" w:space="0" w:color="auto"/>
              <w:left w:val="single" w:sz="4" w:space="0" w:color="auto"/>
              <w:bottom w:val="single" w:sz="4" w:space="0" w:color="auto"/>
              <w:right w:val="single" w:sz="4" w:space="0" w:color="auto"/>
            </w:tcBorders>
          </w:tcPr>
          <w:p w14:paraId="7FF6D53E" w14:textId="61206390"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17.05.2023</w:t>
            </w:r>
          </w:p>
        </w:tc>
        <w:tc>
          <w:tcPr>
            <w:tcW w:w="1276" w:type="dxa"/>
            <w:tcBorders>
              <w:top w:val="single" w:sz="4" w:space="0" w:color="auto"/>
              <w:left w:val="single" w:sz="4" w:space="0" w:color="auto"/>
              <w:bottom w:val="single" w:sz="4" w:space="0" w:color="auto"/>
              <w:right w:val="single" w:sz="4" w:space="0" w:color="auto"/>
            </w:tcBorders>
          </w:tcPr>
          <w:p w14:paraId="3B5FAFB3" w14:textId="27979D09"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60E434ED" w14:textId="384F241E" w:rsidR="00045DB2" w:rsidRPr="00B23A81" w:rsidRDefault="00045DB2" w:rsidP="00045DB2">
            <w:pPr>
              <w:jc w:val="center"/>
              <w:rPr>
                <w:rFonts w:ascii="Times New Roman" w:eastAsia="Times New Roman" w:hAnsi="Times New Roman" w:cs="Times New Roman"/>
                <w:lang w:eastAsia="ro-RO"/>
              </w:rPr>
            </w:pPr>
            <w:bookmarkStart w:id="12" w:name="_Hlk135219764"/>
            <w:r w:rsidRPr="00B23A81">
              <w:rPr>
                <w:rFonts w:ascii="Times New Roman" w:hAnsi="Times New Roman" w:cs="Times New Roman"/>
                <w:bCs/>
              </w:rPr>
              <w:t>privind</w:t>
            </w:r>
            <w:r w:rsidRPr="00B23A81">
              <w:rPr>
                <w:rFonts w:ascii="Times New Roman" w:hAnsi="Times New Roman" w:cs="Times New Roman"/>
                <w:b/>
              </w:rPr>
              <w:t xml:space="preserve"> </w:t>
            </w:r>
            <w:r w:rsidRPr="00B23A81">
              <w:rPr>
                <w:rFonts w:ascii="Times New Roman" w:hAnsi="Times New Roman" w:cs="Times New Roman"/>
              </w:rPr>
              <w:t>aprobarea Contului de executie, pe trimestrul  I, 2023,  al Bugetului local al comunei Moftin</w:t>
            </w:r>
            <w:bookmarkEnd w:id="12"/>
          </w:p>
        </w:tc>
        <w:tc>
          <w:tcPr>
            <w:tcW w:w="993" w:type="dxa"/>
            <w:tcBorders>
              <w:top w:val="single" w:sz="4" w:space="0" w:color="auto"/>
              <w:left w:val="single" w:sz="4" w:space="0" w:color="auto"/>
              <w:bottom w:val="single" w:sz="4" w:space="0" w:color="auto"/>
              <w:right w:val="single" w:sz="4" w:space="0" w:color="auto"/>
            </w:tcBorders>
          </w:tcPr>
          <w:p w14:paraId="2DCF4C34" w14:textId="7F0CDE98"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04AB3425" w14:textId="4688DCDD"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Turcas Carmen</w:t>
            </w:r>
          </w:p>
        </w:tc>
        <w:tc>
          <w:tcPr>
            <w:tcW w:w="1134" w:type="dxa"/>
            <w:tcBorders>
              <w:top w:val="single" w:sz="4" w:space="0" w:color="auto"/>
              <w:left w:val="single" w:sz="4" w:space="0" w:color="auto"/>
              <w:bottom w:val="single" w:sz="4" w:space="0" w:color="auto"/>
              <w:right w:val="single" w:sz="4" w:space="0" w:color="auto"/>
            </w:tcBorders>
          </w:tcPr>
          <w:p w14:paraId="36FC2D55"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0363F112"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2C23F530" w14:textId="70FB4FA0"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23.05.2023</w:t>
            </w:r>
          </w:p>
        </w:tc>
        <w:tc>
          <w:tcPr>
            <w:tcW w:w="1276" w:type="dxa"/>
            <w:tcBorders>
              <w:top w:val="single" w:sz="4" w:space="0" w:color="auto"/>
              <w:left w:val="single" w:sz="4" w:space="0" w:color="auto"/>
              <w:bottom w:val="single" w:sz="4" w:space="0" w:color="auto"/>
              <w:right w:val="single" w:sz="4" w:space="0" w:color="auto"/>
            </w:tcBorders>
          </w:tcPr>
          <w:p w14:paraId="7A820E5F" w14:textId="3783B3D9"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32</w:t>
            </w:r>
          </w:p>
        </w:tc>
      </w:tr>
      <w:tr w:rsidR="00045DB2" w:rsidRPr="00B23A81" w14:paraId="16A638EE"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53C7B930" w14:textId="64237A97"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34</w:t>
            </w:r>
          </w:p>
        </w:tc>
        <w:tc>
          <w:tcPr>
            <w:tcW w:w="1276" w:type="dxa"/>
            <w:tcBorders>
              <w:top w:val="single" w:sz="4" w:space="0" w:color="auto"/>
              <w:left w:val="single" w:sz="4" w:space="0" w:color="auto"/>
              <w:bottom w:val="single" w:sz="4" w:space="0" w:color="auto"/>
              <w:right w:val="single" w:sz="4" w:space="0" w:color="auto"/>
            </w:tcBorders>
          </w:tcPr>
          <w:p w14:paraId="3018564F" w14:textId="06A2C7BC"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17.05.2023</w:t>
            </w:r>
          </w:p>
        </w:tc>
        <w:tc>
          <w:tcPr>
            <w:tcW w:w="1276" w:type="dxa"/>
            <w:tcBorders>
              <w:top w:val="single" w:sz="4" w:space="0" w:color="auto"/>
              <w:left w:val="single" w:sz="4" w:space="0" w:color="auto"/>
              <w:bottom w:val="single" w:sz="4" w:space="0" w:color="auto"/>
              <w:right w:val="single" w:sz="4" w:space="0" w:color="auto"/>
            </w:tcBorders>
          </w:tcPr>
          <w:p w14:paraId="30B3CF72" w14:textId="13C1369B"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009982E9" w14:textId="77777777" w:rsidR="00045DB2" w:rsidRPr="00B23A81" w:rsidRDefault="00045DB2" w:rsidP="00045DB2">
            <w:pPr>
              <w:jc w:val="center"/>
              <w:rPr>
                <w:rFonts w:ascii="Times New Roman" w:hAnsi="Times New Roman" w:cs="Times New Roman"/>
              </w:rPr>
            </w:pPr>
            <w:r w:rsidRPr="00B23A81">
              <w:rPr>
                <w:rFonts w:ascii="Times New Roman" w:hAnsi="Times New Roman" w:cs="Times New Roman"/>
              </w:rPr>
              <w:t xml:space="preserve">privind aprobarea  documentatiei Planului Urbanistic Zonal pentru </w:t>
            </w:r>
            <w:r w:rsidRPr="00B23A81">
              <w:rPr>
                <w:rFonts w:ascii="Times New Roman" w:eastAsia="Times New Roman" w:hAnsi="Times New Roman" w:cs="Times New Roman"/>
                <w:lang w:eastAsia="ro-RO"/>
              </w:rPr>
              <w:t>„</w:t>
            </w:r>
            <w:r w:rsidRPr="00B23A81">
              <w:rPr>
                <w:rFonts w:ascii="Times New Roman" w:hAnsi="Times New Roman" w:cs="Times New Roman"/>
              </w:rPr>
              <w:t>CONSTRUIRE TEREN DE SPORT MULTIFUNCTIONAL IN LOC. DOMĂNEȘTI, COM. MOFTIN, JUD. SATU MARE</w:t>
            </w:r>
            <w:r w:rsidRPr="00B23A81">
              <w:rPr>
                <w:rFonts w:ascii="Times New Roman" w:eastAsia="Times New Roman" w:hAnsi="Times New Roman" w:cs="Times New Roman"/>
                <w:b/>
                <w:lang w:eastAsia="ro-RO"/>
              </w:rPr>
              <w:t>”</w:t>
            </w:r>
          </w:p>
          <w:p w14:paraId="7D2A0B79" w14:textId="5B55709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51071099" w14:textId="02991F83"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1714B04D" w14:textId="1933CD78"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Budai Tunde</w:t>
            </w:r>
          </w:p>
        </w:tc>
        <w:tc>
          <w:tcPr>
            <w:tcW w:w="1134" w:type="dxa"/>
            <w:tcBorders>
              <w:top w:val="single" w:sz="4" w:space="0" w:color="auto"/>
              <w:left w:val="single" w:sz="4" w:space="0" w:color="auto"/>
              <w:bottom w:val="single" w:sz="4" w:space="0" w:color="auto"/>
              <w:right w:val="single" w:sz="4" w:space="0" w:color="auto"/>
            </w:tcBorders>
          </w:tcPr>
          <w:p w14:paraId="0FBC30F9"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1AF805F"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04DC9408" w14:textId="742A95B9"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23.05.2023</w:t>
            </w:r>
          </w:p>
        </w:tc>
        <w:tc>
          <w:tcPr>
            <w:tcW w:w="1276" w:type="dxa"/>
            <w:tcBorders>
              <w:top w:val="single" w:sz="4" w:space="0" w:color="auto"/>
              <w:left w:val="single" w:sz="4" w:space="0" w:color="auto"/>
              <w:bottom w:val="single" w:sz="4" w:space="0" w:color="auto"/>
              <w:right w:val="single" w:sz="4" w:space="0" w:color="auto"/>
            </w:tcBorders>
          </w:tcPr>
          <w:p w14:paraId="1D27B061" w14:textId="16B3D72F"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33</w:t>
            </w:r>
          </w:p>
        </w:tc>
      </w:tr>
      <w:tr w:rsidR="00045DB2" w:rsidRPr="00B23A81" w14:paraId="0D36890A"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5E2354E8" w14:textId="1768FCE9"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35</w:t>
            </w:r>
          </w:p>
        </w:tc>
        <w:tc>
          <w:tcPr>
            <w:tcW w:w="1276" w:type="dxa"/>
            <w:tcBorders>
              <w:top w:val="single" w:sz="4" w:space="0" w:color="auto"/>
              <w:left w:val="single" w:sz="4" w:space="0" w:color="auto"/>
              <w:bottom w:val="single" w:sz="4" w:space="0" w:color="auto"/>
              <w:right w:val="single" w:sz="4" w:space="0" w:color="auto"/>
            </w:tcBorders>
          </w:tcPr>
          <w:p w14:paraId="0C7D2D10" w14:textId="218F59D2"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17.05.2023</w:t>
            </w:r>
          </w:p>
        </w:tc>
        <w:tc>
          <w:tcPr>
            <w:tcW w:w="1276" w:type="dxa"/>
            <w:tcBorders>
              <w:top w:val="single" w:sz="4" w:space="0" w:color="auto"/>
              <w:left w:val="single" w:sz="4" w:space="0" w:color="auto"/>
              <w:bottom w:val="single" w:sz="4" w:space="0" w:color="auto"/>
              <w:right w:val="single" w:sz="4" w:space="0" w:color="auto"/>
            </w:tcBorders>
          </w:tcPr>
          <w:p w14:paraId="39367E0D" w14:textId="69E344F2"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0AB027DA" w14:textId="77777777" w:rsidR="00045DB2" w:rsidRPr="00B23A81" w:rsidRDefault="00045DB2" w:rsidP="00045DB2">
            <w:pPr>
              <w:pStyle w:val="Heading1"/>
              <w:jc w:val="both"/>
              <w:rPr>
                <w:b w:val="0"/>
                <w:bCs w:val="0"/>
                <w:sz w:val="22"/>
                <w:szCs w:val="22"/>
                <w:u w:val="none"/>
                <w:lang w:eastAsia="ro-RO"/>
              </w:rPr>
            </w:pPr>
            <w:r w:rsidRPr="00B23A81">
              <w:rPr>
                <w:b w:val="0"/>
                <w:bCs w:val="0"/>
                <w:sz w:val="22"/>
                <w:szCs w:val="22"/>
                <w:u w:val="none"/>
              </w:rPr>
              <w:t xml:space="preserve">de modificare și completare a HCL nr. 2/22.01.2018 privind stabilirea salariilor de baza şi a coeficienţilor care stau la baza </w:t>
            </w:r>
            <w:r w:rsidRPr="00B23A81">
              <w:rPr>
                <w:b w:val="0"/>
                <w:bCs w:val="0"/>
                <w:sz w:val="22"/>
                <w:szCs w:val="22"/>
                <w:u w:val="none"/>
              </w:rPr>
              <w:lastRenderedPageBreak/>
              <w:t>determinării acestora pentru functionarii publici, personalul contractual din cadrul aparatului de specialitate al Primarului Comunei Moftin si pentru personalul Serviciului Public al Comunei Moftin</w:t>
            </w:r>
          </w:p>
          <w:p w14:paraId="7A8E9E3F"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4C59DBCF" w14:textId="193AADE4"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III</w:t>
            </w:r>
          </w:p>
        </w:tc>
        <w:tc>
          <w:tcPr>
            <w:tcW w:w="1701" w:type="dxa"/>
            <w:tcBorders>
              <w:top w:val="single" w:sz="4" w:space="0" w:color="auto"/>
              <w:left w:val="single" w:sz="4" w:space="0" w:color="auto"/>
              <w:bottom w:val="single" w:sz="4" w:space="0" w:color="auto"/>
              <w:right w:val="single" w:sz="4" w:space="0" w:color="auto"/>
            </w:tcBorders>
          </w:tcPr>
          <w:p w14:paraId="2E527708" w14:textId="25146F0B"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2CAD37C9"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0C41F79C"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59C4CA20" w14:textId="20BEC9ED"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23.05.2023</w:t>
            </w:r>
          </w:p>
        </w:tc>
        <w:tc>
          <w:tcPr>
            <w:tcW w:w="1276" w:type="dxa"/>
            <w:tcBorders>
              <w:top w:val="single" w:sz="4" w:space="0" w:color="auto"/>
              <w:left w:val="single" w:sz="4" w:space="0" w:color="auto"/>
              <w:bottom w:val="single" w:sz="4" w:space="0" w:color="auto"/>
              <w:right w:val="single" w:sz="4" w:space="0" w:color="auto"/>
            </w:tcBorders>
          </w:tcPr>
          <w:p w14:paraId="6D8B1F24" w14:textId="61C42424"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34</w:t>
            </w:r>
          </w:p>
        </w:tc>
      </w:tr>
      <w:tr w:rsidR="006B5371" w:rsidRPr="00B23A81" w14:paraId="1A46AE88"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4CD06E2D" w14:textId="6C9D0DD3" w:rsidR="006B5371" w:rsidRPr="00B23A81" w:rsidRDefault="006B5371" w:rsidP="006B5371">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36</w:t>
            </w:r>
          </w:p>
        </w:tc>
        <w:tc>
          <w:tcPr>
            <w:tcW w:w="1276" w:type="dxa"/>
            <w:tcBorders>
              <w:top w:val="single" w:sz="4" w:space="0" w:color="auto"/>
              <w:left w:val="single" w:sz="4" w:space="0" w:color="auto"/>
              <w:bottom w:val="single" w:sz="4" w:space="0" w:color="auto"/>
              <w:right w:val="single" w:sz="4" w:space="0" w:color="auto"/>
            </w:tcBorders>
          </w:tcPr>
          <w:p w14:paraId="731F9142" w14:textId="2F4349AE" w:rsidR="006B5371" w:rsidRPr="00B23A81" w:rsidRDefault="006B5371" w:rsidP="006B5371">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17.05.2023</w:t>
            </w:r>
          </w:p>
        </w:tc>
        <w:tc>
          <w:tcPr>
            <w:tcW w:w="1276" w:type="dxa"/>
            <w:tcBorders>
              <w:top w:val="single" w:sz="4" w:space="0" w:color="auto"/>
              <w:left w:val="single" w:sz="4" w:space="0" w:color="auto"/>
              <w:bottom w:val="single" w:sz="4" w:space="0" w:color="auto"/>
              <w:right w:val="single" w:sz="4" w:space="0" w:color="auto"/>
            </w:tcBorders>
          </w:tcPr>
          <w:p w14:paraId="1D1473CF" w14:textId="2C21D85A" w:rsidR="006B5371" w:rsidRPr="00B23A81" w:rsidRDefault="006B5371" w:rsidP="006B5371">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450178A8" w14:textId="77777777" w:rsidR="006B5371" w:rsidRPr="00B23A81" w:rsidRDefault="006B5371" w:rsidP="006B5371">
            <w:pPr>
              <w:suppressAutoHyphens/>
              <w:jc w:val="both"/>
              <w:rPr>
                <w:rFonts w:ascii="Times New Roman" w:hAnsi="Times New Roman" w:cs="Times New Roman"/>
                <w:bCs/>
                <w:lang w:eastAsia="ro-RO"/>
              </w:rPr>
            </w:pPr>
            <w:r w:rsidRPr="00B23A81">
              <w:rPr>
                <w:rFonts w:ascii="Times New Roman" w:hAnsi="Times New Roman" w:cs="Times New Roman"/>
                <w:bCs/>
                <w:lang w:eastAsia="ro-RO"/>
              </w:rPr>
              <w:t xml:space="preserve">privind aprobarea studiului de fezabilitate, a indicatorilor tehnico-economici  și a devizului general   pentru obiectivul de investiții </w:t>
            </w:r>
            <w:r w:rsidRPr="00B23A81">
              <w:rPr>
                <w:rFonts w:ascii="Times New Roman" w:hAnsi="Times New Roman" w:cs="Times New Roman"/>
                <w:bCs/>
              </w:rPr>
              <w:t>„</w:t>
            </w:r>
            <w:proofErr w:type="spellStart"/>
            <w:r w:rsidRPr="00B23A81">
              <w:rPr>
                <w:rFonts w:ascii="Times New Roman" w:hAnsi="Times New Roman" w:cs="Times New Roman"/>
                <w:bCs/>
                <w:lang w:val="en-US"/>
              </w:rPr>
              <w:t>Îmbunătățirea</w:t>
            </w:r>
            <w:proofErr w:type="spellEnd"/>
            <w:r w:rsidRPr="00B23A81">
              <w:rPr>
                <w:rFonts w:ascii="Times New Roman" w:hAnsi="Times New Roman" w:cs="Times New Roman"/>
                <w:bCs/>
                <w:lang w:val="en-US"/>
              </w:rPr>
              <w:t xml:space="preserve"> </w:t>
            </w:r>
            <w:proofErr w:type="spellStart"/>
            <w:r w:rsidRPr="00B23A81">
              <w:rPr>
                <w:rFonts w:ascii="Times New Roman" w:hAnsi="Times New Roman" w:cs="Times New Roman"/>
                <w:bCs/>
                <w:lang w:val="en-US"/>
              </w:rPr>
              <w:t>transportului</w:t>
            </w:r>
            <w:proofErr w:type="spellEnd"/>
            <w:r w:rsidRPr="00B23A81">
              <w:rPr>
                <w:rFonts w:ascii="Times New Roman" w:hAnsi="Times New Roman" w:cs="Times New Roman"/>
                <w:bCs/>
                <w:lang w:val="en-US"/>
              </w:rPr>
              <w:t xml:space="preserve"> </w:t>
            </w:r>
            <w:proofErr w:type="spellStart"/>
            <w:r w:rsidRPr="00B23A81">
              <w:rPr>
                <w:rFonts w:ascii="Times New Roman" w:hAnsi="Times New Roman" w:cs="Times New Roman"/>
                <w:bCs/>
                <w:lang w:val="en-US"/>
              </w:rPr>
              <w:t>verde</w:t>
            </w:r>
            <w:proofErr w:type="spellEnd"/>
            <w:r w:rsidRPr="00B23A81">
              <w:rPr>
                <w:rFonts w:ascii="Times New Roman" w:hAnsi="Times New Roman" w:cs="Times New Roman"/>
                <w:bCs/>
                <w:lang w:val="en-US"/>
              </w:rPr>
              <w:t xml:space="preserve"> </w:t>
            </w:r>
            <w:proofErr w:type="spellStart"/>
            <w:r w:rsidRPr="00B23A81">
              <w:rPr>
                <w:rFonts w:ascii="Times New Roman" w:hAnsi="Times New Roman" w:cs="Times New Roman"/>
                <w:bCs/>
                <w:lang w:val="en-US"/>
              </w:rPr>
              <w:t>în</w:t>
            </w:r>
            <w:proofErr w:type="spellEnd"/>
            <w:r w:rsidRPr="00B23A81">
              <w:rPr>
                <w:rFonts w:ascii="Times New Roman" w:hAnsi="Times New Roman" w:cs="Times New Roman"/>
                <w:bCs/>
              </w:rPr>
              <w:t xml:space="preserve"> Comuna Moftin prin construirea unei piste pentru biciclete </w:t>
            </w:r>
            <w:r w:rsidRPr="00B23A81">
              <w:rPr>
                <w:rFonts w:ascii="Times New Roman" w:hAnsi="Times New Roman" w:cs="Times New Roman"/>
                <w:bCs/>
                <w:iCs/>
              </w:rPr>
              <w:t>și alte vehicule electrice ușoare</w:t>
            </w:r>
            <w:r w:rsidRPr="00B23A81">
              <w:rPr>
                <w:rFonts w:ascii="Times New Roman" w:hAnsi="Times New Roman" w:cs="Times New Roman"/>
                <w:bCs/>
              </w:rPr>
              <w:t xml:space="preserve">” aprobat spre finantare în cadrul PNRR/Componenta C10 – Fondul Local, </w:t>
            </w:r>
            <w:r w:rsidRPr="00B23A81">
              <w:rPr>
                <w:rFonts w:ascii="Times New Roman" w:hAnsi="Times New Roman" w:cs="Times New Roman"/>
                <w:bCs/>
                <w:i/>
                <w:iCs/>
              </w:rPr>
              <w:t xml:space="preserve">Investiția I.1 – Mobilitatea urbană durabilă, </w:t>
            </w:r>
            <w:r w:rsidRPr="00B23A81">
              <w:rPr>
                <w:rFonts w:ascii="Times New Roman" w:hAnsi="Times New Roman" w:cs="Times New Roman"/>
                <w:bCs/>
                <w:iCs/>
              </w:rPr>
              <w:t>I.1.4. Asigurarea de piste pentru biciclete și alte vehicule electrice ușoare la nivel local/metropolitan</w:t>
            </w:r>
            <w:r w:rsidRPr="00B23A81">
              <w:rPr>
                <w:rFonts w:ascii="Times New Roman" w:hAnsi="Times New Roman" w:cs="Times New Roman"/>
                <w:bCs/>
                <w:lang w:eastAsia="ro-RO"/>
              </w:rPr>
              <w:t>, precum și a sumei reprezentând categoriile de cheltuieli finanțate de la bugetul local pentru realizarea obiectivului.</w:t>
            </w:r>
          </w:p>
          <w:p w14:paraId="34AB9628" w14:textId="66938927" w:rsidR="006B5371" w:rsidRPr="00B23A81" w:rsidRDefault="006B5371" w:rsidP="006B5371">
            <w:pPr>
              <w:pStyle w:val="Heading1"/>
              <w:jc w:val="both"/>
              <w:rPr>
                <w:sz w:val="22"/>
                <w:szCs w:val="22"/>
                <w:u w:val="none"/>
              </w:rPr>
            </w:pPr>
          </w:p>
        </w:tc>
        <w:tc>
          <w:tcPr>
            <w:tcW w:w="993" w:type="dxa"/>
            <w:tcBorders>
              <w:top w:val="single" w:sz="4" w:space="0" w:color="auto"/>
              <w:left w:val="single" w:sz="4" w:space="0" w:color="auto"/>
              <w:bottom w:val="single" w:sz="4" w:space="0" w:color="auto"/>
              <w:right w:val="single" w:sz="4" w:space="0" w:color="auto"/>
            </w:tcBorders>
          </w:tcPr>
          <w:p w14:paraId="35AC3AB9" w14:textId="67629109" w:rsidR="006B5371" w:rsidRPr="00B23A81" w:rsidRDefault="006B5371" w:rsidP="006B5371">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w:t>
            </w:r>
          </w:p>
        </w:tc>
        <w:tc>
          <w:tcPr>
            <w:tcW w:w="1701" w:type="dxa"/>
            <w:tcBorders>
              <w:top w:val="single" w:sz="4" w:space="0" w:color="auto"/>
              <w:left w:val="single" w:sz="4" w:space="0" w:color="auto"/>
              <w:bottom w:val="single" w:sz="4" w:space="0" w:color="auto"/>
              <w:right w:val="single" w:sz="4" w:space="0" w:color="auto"/>
            </w:tcBorders>
          </w:tcPr>
          <w:p w14:paraId="2B559BE8" w14:textId="307AC773" w:rsidR="006B5371" w:rsidRPr="00B23A81" w:rsidRDefault="006B5371" w:rsidP="006B5371">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0E4ADED0" w14:textId="77777777" w:rsidR="006B5371" w:rsidRPr="00B23A81" w:rsidRDefault="006B5371" w:rsidP="006B5371">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695288A2" w14:textId="77777777" w:rsidR="006B5371" w:rsidRPr="00B23A81" w:rsidRDefault="006B5371" w:rsidP="006B5371">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1E509C19" w14:textId="77777777" w:rsidR="006B5371" w:rsidRPr="00B23A81" w:rsidRDefault="006B5371" w:rsidP="006B5371">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15813E7B" w14:textId="6829C8CA" w:rsidR="006B5371" w:rsidRPr="00B23A81" w:rsidRDefault="006B5371" w:rsidP="006B5371">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nu se aproba</w:t>
            </w:r>
          </w:p>
        </w:tc>
      </w:tr>
      <w:tr w:rsidR="00045DB2" w:rsidRPr="00B23A81" w14:paraId="47E7E5BF"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45B08DE0" w14:textId="4CA84842"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37</w:t>
            </w:r>
          </w:p>
        </w:tc>
        <w:tc>
          <w:tcPr>
            <w:tcW w:w="1276" w:type="dxa"/>
            <w:tcBorders>
              <w:top w:val="single" w:sz="4" w:space="0" w:color="auto"/>
              <w:left w:val="single" w:sz="4" w:space="0" w:color="auto"/>
              <w:bottom w:val="single" w:sz="4" w:space="0" w:color="auto"/>
              <w:right w:val="single" w:sz="4" w:space="0" w:color="auto"/>
            </w:tcBorders>
          </w:tcPr>
          <w:p w14:paraId="213FB453" w14:textId="5217E5E9"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19.05.2023</w:t>
            </w:r>
          </w:p>
        </w:tc>
        <w:tc>
          <w:tcPr>
            <w:tcW w:w="1276" w:type="dxa"/>
            <w:tcBorders>
              <w:top w:val="single" w:sz="4" w:space="0" w:color="auto"/>
              <w:left w:val="single" w:sz="4" w:space="0" w:color="auto"/>
              <w:bottom w:val="single" w:sz="4" w:space="0" w:color="auto"/>
              <w:right w:val="single" w:sz="4" w:space="0" w:color="auto"/>
            </w:tcBorders>
          </w:tcPr>
          <w:p w14:paraId="23F5A7D9" w14:textId="0261B5C3"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26659AB8" w14:textId="77777777" w:rsidR="00045DB2" w:rsidRPr="00B23A81" w:rsidRDefault="00045DB2" w:rsidP="00163C5D">
            <w:pPr>
              <w:tabs>
                <w:tab w:val="left" w:pos="709"/>
              </w:tabs>
              <w:ind w:right="-23"/>
              <w:jc w:val="both"/>
              <w:rPr>
                <w:rFonts w:ascii="Times New Roman" w:hAnsi="Times New Roman" w:cs="Times New Roman"/>
                <w:bCs/>
              </w:rPr>
            </w:pPr>
            <w:r w:rsidRPr="00B23A81">
              <w:rPr>
                <w:rFonts w:ascii="Times New Roman" w:hAnsi="Times New Roman" w:cs="Times New Roman"/>
                <w:lang w:val="de-DE"/>
              </w:rPr>
              <w:t xml:space="preserve">privind aprobarea constituirii cu titlu gratuit a unor drepturi de uz si de servitute in favoarea </w:t>
            </w:r>
            <w:r w:rsidRPr="00B23A81">
              <w:rPr>
                <w:rFonts w:ascii="Times New Roman" w:hAnsi="Times New Roman" w:cs="Times New Roman"/>
                <w:bCs/>
              </w:rPr>
              <w:t>SNTGN TRANSGAZ SA asupra unui teren, aflat in domeniul privat al Comunei Moftin</w:t>
            </w:r>
          </w:p>
          <w:p w14:paraId="2235058D" w14:textId="77777777" w:rsidR="00045DB2" w:rsidRPr="00B23A81" w:rsidRDefault="00045DB2" w:rsidP="00045DB2">
            <w:pPr>
              <w:suppressAutoHyphens/>
              <w:jc w:val="both"/>
              <w:rPr>
                <w:rFonts w:ascii="Times New Roman" w:hAnsi="Times New Roman" w:cs="Times New Roman"/>
                <w:bCs/>
                <w:lang w:eastAsia="ro-RO"/>
              </w:rPr>
            </w:pPr>
          </w:p>
        </w:tc>
        <w:tc>
          <w:tcPr>
            <w:tcW w:w="993" w:type="dxa"/>
            <w:tcBorders>
              <w:top w:val="single" w:sz="4" w:space="0" w:color="auto"/>
              <w:left w:val="single" w:sz="4" w:space="0" w:color="auto"/>
              <w:bottom w:val="single" w:sz="4" w:space="0" w:color="auto"/>
              <w:right w:val="single" w:sz="4" w:space="0" w:color="auto"/>
            </w:tcBorders>
          </w:tcPr>
          <w:p w14:paraId="6722C444" w14:textId="5572C83D"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3BD060EF" w14:textId="44B2C695"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42390CF"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237722D4"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2C7FD963" w14:textId="52555C58"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23.05.2023</w:t>
            </w:r>
          </w:p>
        </w:tc>
        <w:tc>
          <w:tcPr>
            <w:tcW w:w="1276" w:type="dxa"/>
            <w:tcBorders>
              <w:top w:val="single" w:sz="4" w:space="0" w:color="auto"/>
              <w:left w:val="single" w:sz="4" w:space="0" w:color="auto"/>
              <w:bottom w:val="single" w:sz="4" w:space="0" w:color="auto"/>
              <w:right w:val="single" w:sz="4" w:space="0" w:color="auto"/>
            </w:tcBorders>
          </w:tcPr>
          <w:p w14:paraId="3FC3718C" w14:textId="1F97167F"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35</w:t>
            </w:r>
          </w:p>
        </w:tc>
      </w:tr>
      <w:tr w:rsidR="00045DB2" w:rsidRPr="00B23A81" w14:paraId="6685B652"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17F6DFF4" w14:textId="3D9D8DAC"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38</w:t>
            </w:r>
          </w:p>
        </w:tc>
        <w:tc>
          <w:tcPr>
            <w:tcW w:w="1276" w:type="dxa"/>
            <w:tcBorders>
              <w:top w:val="single" w:sz="4" w:space="0" w:color="auto"/>
              <w:left w:val="single" w:sz="4" w:space="0" w:color="auto"/>
              <w:bottom w:val="single" w:sz="4" w:space="0" w:color="auto"/>
              <w:right w:val="single" w:sz="4" w:space="0" w:color="auto"/>
            </w:tcBorders>
          </w:tcPr>
          <w:p w14:paraId="74FA54D3" w14:textId="73E1FF2B"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22.05.2023</w:t>
            </w:r>
          </w:p>
        </w:tc>
        <w:tc>
          <w:tcPr>
            <w:tcW w:w="1276" w:type="dxa"/>
            <w:tcBorders>
              <w:top w:val="single" w:sz="4" w:space="0" w:color="auto"/>
              <w:left w:val="single" w:sz="4" w:space="0" w:color="auto"/>
              <w:bottom w:val="single" w:sz="4" w:space="0" w:color="auto"/>
              <w:right w:val="single" w:sz="4" w:space="0" w:color="auto"/>
            </w:tcBorders>
          </w:tcPr>
          <w:p w14:paraId="429523E7" w14:textId="0D534538"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37C0DA89" w14:textId="77777777" w:rsidR="00045DB2" w:rsidRPr="00B23A81" w:rsidRDefault="00045DB2" w:rsidP="00045DB2">
            <w:pPr>
              <w:spacing w:after="0"/>
              <w:jc w:val="both"/>
              <w:rPr>
                <w:rFonts w:ascii="Times New Roman" w:eastAsia="Times New Roman" w:hAnsi="Times New Roman" w:cs="Times New Roman"/>
                <w:b/>
                <w:lang w:eastAsia="ro-RO"/>
              </w:rPr>
            </w:pPr>
            <w:r w:rsidRPr="00B23A81">
              <w:rPr>
                <w:rFonts w:ascii="Times New Roman" w:eastAsia="Times New Roman" w:hAnsi="Times New Roman" w:cs="Times New Roman"/>
                <w:b/>
                <w:lang w:eastAsia="ro-RO"/>
              </w:rPr>
              <w:t xml:space="preserve">privind aprobarea proiectului </w:t>
            </w:r>
          </w:p>
          <w:p w14:paraId="7C8C891D" w14:textId="77777777" w:rsidR="00045DB2" w:rsidRPr="00B23A81" w:rsidRDefault="00045DB2" w:rsidP="00045DB2">
            <w:pPr>
              <w:spacing w:after="0"/>
              <w:jc w:val="both"/>
              <w:rPr>
                <w:rFonts w:ascii="Times New Roman" w:hAnsi="Times New Roman" w:cs="Times New Roman"/>
                <w:b/>
              </w:rPr>
            </w:pPr>
            <w:r w:rsidRPr="00B23A81">
              <w:rPr>
                <w:rFonts w:ascii="Times New Roman" w:eastAsia="Times New Roman" w:hAnsi="Times New Roman" w:cs="Times New Roman"/>
                <w:b/>
                <w:lang w:eastAsia="ro-RO"/>
              </w:rPr>
              <w:t>„</w:t>
            </w:r>
            <w:r w:rsidRPr="00B23A81">
              <w:rPr>
                <w:rFonts w:ascii="Times New Roman" w:hAnsi="Times New Roman" w:cs="Times New Roman"/>
                <w:b/>
                <w:bCs/>
              </w:rPr>
              <w:t>CONSTRUIRE TEREN DE SPORT MULTIFUNCTIONAL IN LOC. DOMĂNEȘTI, COM. MOFTIN, JUD. SATU MARE</w:t>
            </w:r>
            <w:r w:rsidRPr="00B23A81">
              <w:rPr>
                <w:rFonts w:ascii="Times New Roman" w:eastAsia="Times New Roman" w:hAnsi="Times New Roman" w:cs="Times New Roman"/>
                <w:b/>
                <w:lang w:eastAsia="ro-RO"/>
              </w:rPr>
              <w:t xml:space="preserve">” </w:t>
            </w:r>
          </w:p>
          <w:p w14:paraId="6E8F3B7E" w14:textId="77777777" w:rsidR="00045DB2" w:rsidRPr="00B23A81" w:rsidRDefault="00045DB2" w:rsidP="00045DB2">
            <w:pPr>
              <w:tabs>
                <w:tab w:val="left" w:pos="709"/>
              </w:tabs>
              <w:ind w:left="436" w:right="-23"/>
              <w:jc w:val="both"/>
              <w:rPr>
                <w:rFonts w:ascii="Times New Roman" w:hAnsi="Times New Roman" w:cs="Times New Roman"/>
                <w:lang w:val="de-DE"/>
              </w:rPr>
            </w:pPr>
          </w:p>
        </w:tc>
        <w:tc>
          <w:tcPr>
            <w:tcW w:w="993" w:type="dxa"/>
            <w:tcBorders>
              <w:top w:val="single" w:sz="4" w:space="0" w:color="auto"/>
              <w:left w:val="single" w:sz="4" w:space="0" w:color="auto"/>
              <w:bottom w:val="single" w:sz="4" w:space="0" w:color="auto"/>
              <w:right w:val="single" w:sz="4" w:space="0" w:color="auto"/>
            </w:tcBorders>
          </w:tcPr>
          <w:p w14:paraId="07EA442B" w14:textId="1925E340"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w:t>
            </w:r>
          </w:p>
        </w:tc>
        <w:tc>
          <w:tcPr>
            <w:tcW w:w="1701" w:type="dxa"/>
            <w:tcBorders>
              <w:top w:val="single" w:sz="4" w:space="0" w:color="auto"/>
              <w:left w:val="single" w:sz="4" w:space="0" w:color="auto"/>
              <w:bottom w:val="single" w:sz="4" w:space="0" w:color="auto"/>
              <w:right w:val="single" w:sz="4" w:space="0" w:color="auto"/>
            </w:tcBorders>
          </w:tcPr>
          <w:p w14:paraId="4145CE9B" w14:textId="275D8234"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2E13F7DC"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F188DCF"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7C0524B3" w14:textId="2FC46E3E"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23.05.2023</w:t>
            </w:r>
          </w:p>
        </w:tc>
        <w:tc>
          <w:tcPr>
            <w:tcW w:w="1276" w:type="dxa"/>
            <w:tcBorders>
              <w:top w:val="single" w:sz="4" w:space="0" w:color="auto"/>
              <w:left w:val="single" w:sz="4" w:space="0" w:color="auto"/>
              <w:bottom w:val="single" w:sz="4" w:space="0" w:color="auto"/>
              <w:right w:val="single" w:sz="4" w:space="0" w:color="auto"/>
            </w:tcBorders>
          </w:tcPr>
          <w:p w14:paraId="6C5DD372" w14:textId="712E4C78"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36</w:t>
            </w:r>
          </w:p>
        </w:tc>
      </w:tr>
      <w:tr w:rsidR="00045DB2" w:rsidRPr="00B23A81" w14:paraId="6D3C2769"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2A609A8B" w14:textId="2B6FC717"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39</w:t>
            </w:r>
          </w:p>
        </w:tc>
        <w:tc>
          <w:tcPr>
            <w:tcW w:w="1276" w:type="dxa"/>
            <w:tcBorders>
              <w:top w:val="single" w:sz="4" w:space="0" w:color="auto"/>
              <w:left w:val="single" w:sz="4" w:space="0" w:color="auto"/>
              <w:bottom w:val="single" w:sz="4" w:space="0" w:color="auto"/>
              <w:right w:val="single" w:sz="4" w:space="0" w:color="auto"/>
            </w:tcBorders>
          </w:tcPr>
          <w:p w14:paraId="571598EB" w14:textId="6293AAEC"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22.05.2023</w:t>
            </w:r>
          </w:p>
        </w:tc>
        <w:tc>
          <w:tcPr>
            <w:tcW w:w="1276" w:type="dxa"/>
            <w:tcBorders>
              <w:top w:val="single" w:sz="4" w:space="0" w:color="auto"/>
              <w:left w:val="single" w:sz="4" w:space="0" w:color="auto"/>
              <w:bottom w:val="single" w:sz="4" w:space="0" w:color="auto"/>
              <w:right w:val="single" w:sz="4" w:space="0" w:color="auto"/>
            </w:tcBorders>
          </w:tcPr>
          <w:p w14:paraId="729841B7" w14:textId="32DCAD31"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0B6832B9" w14:textId="77777777" w:rsidR="00045DB2" w:rsidRPr="00B23A81" w:rsidRDefault="00045DB2" w:rsidP="00045DB2">
            <w:pPr>
              <w:spacing w:after="0"/>
              <w:jc w:val="both"/>
              <w:rPr>
                <w:rFonts w:ascii="Times New Roman" w:eastAsia="Times New Roman" w:hAnsi="Times New Roman" w:cs="Times New Roman"/>
                <w:b/>
                <w:lang w:eastAsia="ro-RO"/>
              </w:rPr>
            </w:pPr>
            <w:r w:rsidRPr="00B23A81">
              <w:rPr>
                <w:rFonts w:ascii="Times New Roman" w:eastAsia="Times New Roman" w:hAnsi="Times New Roman" w:cs="Times New Roman"/>
                <w:b/>
                <w:lang w:eastAsia="ro-RO"/>
              </w:rPr>
              <w:t>privind implementarea proiectului „</w:t>
            </w:r>
            <w:r w:rsidRPr="00B23A81">
              <w:rPr>
                <w:rFonts w:ascii="Times New Roman" w:hAnsi="Times New Roman" w:cs="Times New Roman"/>
                <w:b/>
                <w:bCs/>
              </w:rPr>
              <w:t>CONSTRUIRE TEREN DE SPORT MULTIFUNCTIONAL IN LOC. DOMĂNEȘTI, COM. MOFTIN, JUD. SATU MARE</w:t>
            </w:r>
            <w:r w:rsidRPr="00B23A81">
              <w:rPr>
                <w:rFonts w:ascii="Times New Roman" w:eastAsia="Times New Roman" w:hAnsi="Times New Roman" w:cs="Times New Roman"/>
                <w:b/>
                <w:lang w:eastAsia="ro-RO"/>
              </w:rPr>
              <w:t>”</w:t>
            </w:r>
          </w:p>
          <w:p w14:paraId="561DFB38" w14:textId="77777777" w:rsidR="00045DB2" w:rsidRPr="00B23A81" w:rsidRDefault="00045DB2" w:rsidP="00045DB2">
            <w:pPr>
              <w:tabs>
                <w:tab w:val="left" w:pos="709"/>
              </w:tabs>
              <w:ind w:left="436" w:right="-23"/>
              <w:jc w:val="both"/>
              <w:rPr>
                <w:rFonts w:ascii="Times New Roman" w:hAnsi="Times New Roman" w:cs="Times New Roman"/>
                <w:lang w:val="de-DE"/>
              </w:rPr>
            </w:pPr>
          </w:p>
        </w:tc>
        <w:tc>
          <w:tcPr>
            <w:tcW w:w="993" w:type="dxa"/>
            <w:tcBorders>
              <w:top w:val="single" w:sz="4" w:space="0" w:color="auto"/>
              <w:left w:val="single" w:sz="4" w:space="0" w:color="auto"/>
              <w:bottom w:val="single" w:sz="4" w:space="0" w:color="auto"/>
              <w:right w:val="single" w:sz="4" w:space="0" w:color="auto"/>
            </w:tcBorders>
          </w:tcPr>
          <w:p w14:paraId="573B895B" w14:textId="3843D68D"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w:t>
            </w:r>
          </w:p>
        </w:tc>
        <w:tc>
          <w:tcPr>
            <w:tcW w:w="1701" w:type="dxa"/>
            <w:tcBorders>
              <w:top w:val="single" w:sz="4" w:space="0" w:color="auto"/>
              <w:left w:val="single" w:sz="4" w:space="0" w:color="auto"/>
              <w:bottom w:val="single" w:sz="4" w:space="0" w:color="auto"/>
              <w:right w:val="single" w:sz="4" w:space="0" w:color="auto"/>
            </w:tcBorders>
          </w:tcPr>
          <w:p w14:paraId="2211451F" w14:textId="1D8AC1C1"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0B9580AB"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0175E1C3"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2262ADD0" w14:textId="1DC604EF"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23.05.2023</w:t>
            </w:r>
          </w:p>
        </w:tc>
        <w:tc>
          <w:tcPr>
            <w:tcW w:w="1276" w:type="dxa"/>
            <w:tcBorders>
              <w:top w:val="single" w:sz="4" w:space="0" w:color="auto"/>
              <w:left w:val="single" w:sz="4" w:space="0" w:color="auto"/>
              <w:bottom w:val="single" w:sz="4" w:space="0" w:color="auto"/>
              <w:right w:val="single" w:sz="4" w:space="0" w:color="auto"/>
            </w:tcBorders>
          </w:tcPr>
          <w:p w14:paraId="3EB2D257" w14:textId="4A951EDB"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37</w:t>
            </w:r>
          </w:p>
        </w:tc>
      </w:tr>
      <w:tr w:rsidR="00045DB2" w:rsidRPr="00B23A81" w14:paraId="066F5C51"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7B94E1E2" w14:textId="6BB979A3"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40</w:t>
            </w:r>
          </w:p>
        </w:tc>
        <w:tc>
          <w:tcPr>
            <w:tcW w:w="1276" w:type="dxa"/>
            <w:tcBorders>
              <w:top w:val="single" w:sz="4" w:space="0" w:color="auto"/>
              <w:left w:val="single" w:sz="4" w:space="0" w:color="auto"/>
              <w:bottom w:val="single" w:sz="4" w:space="0" w:color="auto"/>
              <w:right w:val="single" w:sz="4" w:space="0" w:color="auto"/>
            </w:tcBorders>
          </w:tcPr>
          <w:p w14:paraId="19AA9C0E" w14:textId="79253ED8"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22.05.2023</w:t>
            </w:r>
          </w:p>
        </w:tc>
        <w:tc>
          <w:tcPr>
            <w:tcW w:w="1276" w:type="dxa"/>
            <w:tcBorders>
              <w:top w:val="single" w:sz="4" w:space="0" w:color="auto"/>
              <w:left w:val="single" w:sz="4" w:space="0" w:color="auto"/>
              <w:bottom w:val="single" w:sz="4" w:space="0" w:color="auto"/>
              <w:right w:val="single" w:sz="4" w:space="0" w:color="auto"/>
            </w:tcBorders>
          </w:tcPr>
          <w:p w14:paraId="41318FCA" w14:textId="282F069A"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79354E5D" w14:textId="77777777" w:rsidR="00045DB2" w:rsidRPr="00B23A81" w:rsidRDefault="00045DB2" w:rsidP="00045DB2">
            <w:pPr>
              <w:pStyle w:val="BodyText"/>
              <w:jc w:val="both"/>
              <w:rPr>
                <w:sz w:val="22"/>
                <w:szCs w:val="22"/>
              </w:rPr>
            </w:pPr>
            <w:r w:rsidRPr="00B23A81">
              <w:rPr>
                <w:sz w:val="22"/>
                <w:szCs w:val="22"/>
              </w:rPr>
              <w:t xml:space="preserve">privind aprobarea studiului de fezabilitate, a devizului general actualizat si a indicatorilor tehnico-economici actualizati ai proiectului </w:t>
            </w:r>
            <w:r w:rsidRPr="00B23A81">
              <w:rPr>
                <w:b/>
                <w:bCs/>
                <w:i/>
                <w:iCs/>
                <w:sz w:val="22"/>
                <w:szCs w:val="22"/>
              </w:rPr>
              <w:t xml:space="preserve">„Dezvoltarea </w:t>
            </w:r>
            <w:r w:rsidRPr="00B23A81">
              <w:rPr>
                <w:b/>
                <w:bCs/>
                <w:i/>
                <w:iCs/>
                <w:sz w:val="22"/>
                <w:szCs w:val="22"/>
              </w:rPr>
              <w:lastRenderedPageBreak/>
              <w:t>rețelei de gaze naturale din zona de nord-vest prin implementarea</w:t>
            </w:r>
            <w:r w:rsidRPr="00B23A81">
              <w:rPr>
                <w:b/>
                <w:bCs/>
                <w:i/>
                <w:iCs/>
                <w:color w:val="000000"/>
                <w:sz w:val="22"/>
                <w:szCs w:val="22"/>
              </w:rPr>
              <w:t xml:space="preserve"> unor soluții inteligente de distribuție a gazelor naturale în Comuna Moftin”</w:t>
            </w:r>
          </w:p>
          <w:p w14:paraId="256615E5" w14:textId="5D521581" w:rsidR="00045DB2" w:rsidRPr="00B23A81" w:rsidRDefault="00045DB2" w:rsidP="00045DB2">
            <w:pPr>
              <w:jc w:val="both"/>
              <w:rPr>
                <w:rFonts w:ascii="Times New Roman" w:eastAsia="Times New Roman" w:hAnsi="Times New Roman" w:cs="Times New Roman"/>
                <w:b/>
                <w:lang w:eastAsia="ro-RO"/>
              </w:rPr>
            </w:pPr>
          </w:p>
        </w:tc>
        <w:tc>
          <w:tcPr>
            <w:tcW w:w="993" w:type="dxa"/>
            <w:tcBorders>
              <w:top w:val="single" w:sz="4" w:space="0" w:color="auto"/>
              <w:left w:val="single" w:sz="4" w:space="0" w:color="auto"/>
              <w:bottom w:val="single" w:sz="4" w:space="0" w:color="auto"/>
              <w:right w:val="single" w:sz="4" w:space="0" w:color="auto"/>
            </w:tcBorders>
          </w:tcPr>
          <w:p w14:paraId="5862C00A" w14:textId="78BEAA36"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w:t>
            </w:r>
          </w:p>
        </w:tc>
        <w:tc>
          <w:tcPr>
            <w:tcW w:w="1701" w:type="dxa"/>
            <w:tcBorders>
              <w:top w:val="single" w:sz="4" w:space="0" w:color="auto"/>
              <w:left w:val="single" w:sz="4" w:space="0" w:color="auto"/>
              <w:bottom w:val="single" w:sz="4" w:space="0" w:color="auto"/>
              <w:right w:val="single" w:sz="4" w:space="0" w:color="auto"/>
            </w:tcBorders>
          </w:tcPr>
          <w:p w14:paraId="5F6E3545" w14:textId="41A53076"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21FE78A7"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3A675750"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298D7E31" w14:textId="50B81872"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23.05.2023</w:t>
            </w:r>
          </w:p>
        </w:tc>
        <w:tc>
          <w:tcPr>
            <w:tcW w:w="1276" w:type="dxa"/>
            <w:tcBorders>
              <w:top w:val="single" w:sz="4" w:space="0" w:color="auto"/>
              <w:left w:val="single" w:sz="4" w:space="0" w:color="auto"/>
              <w:bottom w:val="single" w:sz="4" w:space="0" w:color="auto"/>
              <w:right w:val="single" w:sz="4" w:space="0" w:color="auto"/>
            </w:tcBorders>
          </w:tcPr>
          <w:p w14:paraId="342EE762" w14:textId="4A3BA8A2"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38</w:t>
            </w:r>
          </w:p>
        </w:tc>
      </w:tr>
      <w:tr w:rsidR="00045DB2" w:rsidRPr="00B23A81" w14:paraId="004C7E46"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1B2400E2" w14:textId="4AB758A1"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41</w:t>
            </w:r>
          </w:p>
        </w:tc>
        <w:tc>
          <w:tcPr>
            <w:tcW w:w="1276" w:type="dxa"/>
            <w:tcBorders>
              <w:top w:val="single" w:sz="4" w:space="0" w:color="auto"/>
              <w:left w:val="single" w:sz="4" w:space="0" w:color="auto"/>
              <w:bottom w:val="single" w:sz="4" w:space="0" w:color="auto"/>
              <w:right w:val="single" w:sz="4" w:space="0" w:color="auto"/>
            </w:tcBorders>
          </w:tcPr>
          <w:p w14:paraId="4F42A8F4" w14:textId="5825C99A"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26.05.2023</w:t>
            </w:r>
          </w:p>
        </w:tc>
        <w:tc>
          <w:tcPr>
            <w:tcW w:w="1276" w:type="dxa"/>
            <w:tcBorders>
              <w:top w:val="single" w:sz="4" w:space="0" w:color="auto"/>
              <w:left w:val="single" w:sz="4" w:space="0" w:color="auto"/>
              <w:bottom w:val="single" w:sz="4" w:space="0" w:color="auto"/>
              <w:right w:val="single" w:sz="4" w:space="0" w:color="auto"/>
            </w:tcBorders>
          </w:tcPr>
          <w:p w14:paraId="4B588416" w14:textId="16F3B1A1"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449C9E87" w14:textId="77777777" w:rsidR="00045DB2" w:rsidRPr="00B23A81" w:rsidRDefault="00045DB2" w:rsidP="00045DB2">
            <w:pPr>
              <w:jc w:val="both"/>
              <w:rPr>
                <w:rFonts w:ascii="Times New Roman" w:hAnsi="Times New Roman" w:cs="Times New Roman"/>
                <w:iCs/>
              </w:rPr>
            </w:pPr>
            <w:r w:rsidRPr="00B23A81">
              <w:rPr>
                <w:rFonts w:ascii="Times New Roman" w:eastAsia="Calibri" w:hAnsi="Times New Roman" w:cs="Times New Roman"/>
                <w:b/>
              </w:rPr>
              <w:t xml:space="preserve">privind aprobarea proiectului </w:t>
            </w:r>
            <w:r w:rsidRPr="00B23A81">
              <w:rPr>
                <w:rFonts w:ascii="Times New Roman" w:eastAsia="Calibri" w:hAnsi="Times New Roman" w:cs="Times New Roman"/>
                <w:b/>
                <w:bCs/>
              </w:rPr>
              <w:t>,,Microbuze electrice pentru elevii din județul Satu Mare</w:t>
            </w:r>
            <w:r w:rsidRPr="00B23A81">
              <w:rPr>
                <w:rFonts w:ascii="Times New Roman" w:eastAsia="Calibri" w:hAnsi="Times New Roman" w:cs="Times New Roman"/>
                <w:b/>
              </w:rPr>
              <w:t>”,</w:t>
            </w:r>
            <w:r w:rsidRPr="00B23A81">
              <w:rPr>
                <w:rFonts w:ascii="Times New Roman" w:hAnsi="Times New Roman" w:cs="Times New Roman"/>
                <w:iCs/>
              </w:rPr>
              <w:t xml:space="preserve"> </w:t>
            </w:r>
            <w:r w:rsidRPr="00B23A81">
              <w:rPr>
                <w:rFonts w:ascii="Times New Roman" w:eastAsia="Calibri" w:hAnsi="Times New Roman" w:cs="Times New Roman"/>
                <w:b/>
              </w:rPr>
              <w:t xml:space="preserve">a cheltuielilor legate de proiect și a protocolului de colaborare aferent proiectului, în vederea finanțării acestuia în cadrul </w:t>
            </w:r>
            <w:r w:rsidRPr="00B23A81">
              <w:rPr>
                <w:rFonts w:ascii="Times New Roman" w:eastAsia="Calibri" w:hAnsi="Times New Roman" w:cs="Times New Roman"/>
                <w:b/>
                <w:iCs/>
              </w:rPr>
              <w:t>Planului Național de Redresare și Reziliență</w:t>
            </w:r>
          </w:p>
          <w:p w14:paraId="1DD02BF7" w14:textId="77777777" w:rsidR="00045DB2" w:rsidRPr="00B23A81" w:rsidRDefault="00045DB2" w:rsidP="00045DB2">
            <w:pPr>
              <w:pStyle w:val="BodyText"/>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563372C1" w14:textId="61414555"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0EC62FA8" w14:textId="4C2C32DD"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641EF5D4"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12C9AFE4"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5E6D8A8E" w14:textId="5F00154A"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30.05.2023</w:t>
            </w:r>
          </w:p>
        </w:tc>
        <w:tc>
          <w:tcPr>
            <w:tcW w:w="1276" w:type="dxa"/>
            <w:tcBorders>
              <w:top w:val="single" w:sz="4" w:space="0" w:color="auto"/>
              <w:left w:val="single" w:sz="4" w:space="0" w:color="auto"/>
              <w:bottom w:val="single" w:sz="4" w:space="0" w:color="auto"/>
              <w:right w:val="single" w:sz="4" w:space="0" w:color="auto"/>
            </w:tcBorders>
          </w:tcPr>
          <w:p w14:paraId="2B69436D" w14:textId="24C4912D"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39</w:t>
            </w:r>
          </w:p>
        </w:tc>
      </w:tr>
      <w:tr w:rsidR="00045DB2" w:rsidRPr="00B23A81" w14:paraId="48B4D2C4"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69310751" w14:textId="652A70D9"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42</w:t>
            </w:r>
          </w:p>
        </w:tc>
        <w:tc>
          <w:tcPr>
            <w:tcW w:w="1276" w:type="dxa"/>
            <w:tcBorders>
              <w:top w:val="single" w:sz="4" w:space="0" w:color="auto"/>
              <w:left w:val="single" w:sz="4" w:space="0" w:color="auto"/>
              <w:bottom w:val="single" w:sz="4" w:space="0" w:color="auto"/>
              <w:right w:val="single" w:sz="4" w:space="0" w:color="auto"/>
            </w:tcBorders>
          </w:tcPr>
          <w:p w14:paraId="18F2A0FE" w14:textId="663FF7E8"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26.05.2023</w:t>
            </w:r>
          </w:p>
        </w:tc>
        <w:tc>
          <w:tcPr>
            <w:tcW w:w="1276" w:type="dxa"/>
            <w:tcBorders>
              <w:top w:val="single" w:sz="4" w:space="0" w:color="auto"/>
              <w:left w:val="single" w:sz="4" w:space="0" w:color="auto"/>
              <w:bottom w:val="single" w:sz="4" w:space="0" w:color="auto"/>
              <w:right w:val="single" w:sz="4" w:space="0" w:color="auto"/>
            </w:tcBorders>
          </w:tcPr>
          <w:p w14:paraId="2F16FFB3" w14:textId="52F6CC24"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60DA9A14" w14:textId="77777777" w:rsidR="00045DB2" w:rsidRPr="00B23A81" w:rsidRDefault="00045DB2" w:rsidP="00045DB2">
            <w:pPr>
              <w:spacing w:after="0" w:line="240" w:lineRule="auto"/>
              <w:jc w:val="both"/>
              <w:rPr>
                <w:rFonts w:ascii="Times New Roman" w:hAnsi="Times New Roman" w:cs="Times New Roman"/>
              </w:rPr>
            </w:pPr>
            <w:r w:rsidRPr="00B23A81">
              <w:rPr>
                <w:rFonts w:ascii="Times New Roman" w:hAnsi="Times New Roman" w:cs="Times New Roman"/>
              </w:rPr>
              <w:t xml:space="preserve">privind aprobarea încheierii unui Protocol de colaborare între </w:t>
            </w:r>
            <w:r w:rsidRPr="00B23A81">
              <w:rPr>
                <w:rFonts w:ascii="Times New Roman" w:hAnsi="Times New Roman" w:cs="Times New Roman"/>
                <w:b/>
                <w:bCs/>
              </w:rPr>
              <w:t>I.S.U. ,,Someș</w:t>
            </w:r>
            <w:r w:rsidRPr="00B23A81">
              <w:rPr>
                <w:rFonts w:ascii="Times New Roman" w:hAnsi="Times New Roman" w:cs="Times New Roman"/>
                <w:b/>
                <w:bCs/>
                <w:lang w:val="it-IT"/>
              </w:rPr>
              <w:t>”</w:t>
            </w:r>
            <w:r w:rsidRPr="00B23A81">
              <w:rPr>
                <w:rFonts w:ascii="Times New Roman" w:hAnsi="Times New Roman" w:cs="Times New Roman"/>
                <w:b/>
                <w:bCs/>
              </w:rPr>
              <w:t xml:space="preserve"> Satu Mare</w:t>
            </w:r>
            <w:r w:rsidRPr="00B23A81">
              <w:rPr>
                <w:rFonts w:ascii="Times New Roman" w:hAnsi="Times New Roman" w:cs="Times New Roman"/>
              </w:rPr>
              <w:t xml:space="preserve"> și U.A.T. Comuna Moftin Satu Mare în vederea asigurării sustenabilității proiectului </w:t>
            </w:r>
            <w:r w:rsidRPr="00B23A81">
              <w:rPr>
                <w:rFonts w:ascii="Times New Roman" w:hAnsi="Times New Roman" w:cs="Times New Roman"/>
                <w:bCs/>
              </w:rPr>
              <w:t xml:space="preserve">,,Cross-border harmonized response to risks and disasters” – HUSKROUA/1901/8.1/0089, finanțat în cadrul Programului HUSKROUA ENI CBC 2014-2020 (Joint Operational Programme </w:t>
            </w:r>
            <w:r w:rsidRPr="00B23A81">
              <w:rPr>
                <w:rFonts w:ascii="Times New Roman" w:hAnsi="Times New Roman" w:cs="Times New Roman"/>
                <w:bCs/>
              </w:rPr>
              <w:lastRenderedPageBreak/>
              <w:t>Hungary-Slovakia-Romania-Ukraine, ENI CBC Programme).</w:t>
            </w:r>
          </w:p>
          <w:p w14:paraId="205C3E30" w14:textId="77777777" w:rsidR="00045DB2" w:rsidRPr="00B23A81" w:rsidRDefault="00045DB2" w:rsidP="00045DB2">
            <w:pPr>
              <w:jc w:val="both"/>
              <w:rPr>
                <w:rFonts w:ascii="Times New Roman" w:eastAsia="Calibri"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tcPr>
          <w:p w14:paraId="0DCA67D8" w14:textId="5ECAFF08"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III</w:t>
            </w:r>
          </w:p>
        </w:tc>
        <w:tc>
          <w:tcPr>
            <w:tcW w:w="1701" w:type="dxa"/>
            <w:tcBorders>
              <w:top w:val="single" w:sz="4" w:space="0" w:color="auto"/>
              <w:left w:val="single" w:sz="4" w:space="0" w:color="auto"/>
              <w:bottom w:val="single" w:sz="4" w:space="0" w:color="auto"/>
              <w:right w:val="single" w:sz="4" w:space="0" w:color="auto"/>
            </w:tcBorders>
          </w:tcPr>
          <w:p w14:paraId="28FE89FC" w14:textId="130714AC"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8004B15"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E4D49DB"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06173F9D" w14:textId="262E7F88"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30.05.2023</w:t>
            </w:r>
          </w:p>
        </w:tc>
        <w:tc>
          <w:tcPr>
            <w:tcW w:w="1276" w:type="dxa"/>
            <w:tcBorders>
              <w:top w:val="single" w:sz="4" w:space="0" w:color="auto"/>
              <w:left w:val="single" w:sz="4" w:space="0" w:color="auto"/>
              <w:bottom w:val="single" w:sz="4" w:space="0" w:color="auto"/>
              <w:right w:val="single" w:sz="4" w:space="0" w:color="auto"/>
            </w:tcBorders>
          </w:tcPr>
          <w:p w14:paraId="44F01079" w14:textId="1709CD6E"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40</w:t>
            </w:r>
          </w:p>
        </w:tc>
      </w:tr>
      <w:tr w:rsidR="00045DB2" w:rsidRPr="00B23A81" w14:paraId="01EF571D"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15A5F88A" w14:textId="16A62CDD"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43</w:t>
            </w:r>
          </w:p>
        </w:tc>
        <w:tc>
          <w:tcPr>
            <w:tcW w:w="1276" w:type="dxa"/>
            <w:tcBorders>
              <w:top w:val="single" w:sz="4" w:space="0" w:color="auto"/>
              <w:left w:val="single" w:sz="4" w:space="0" w:color="auto"/>
              <w:bottom w:val="single" w:sz="4" w:space="0" w:color="auto"/>
              <w:right w:val="single" w:sz="4" w:space="0" w:color="auto"/>
            </w:tcBorders>
          </w:tcPr>
          <w:p w14:paraId="1B3C7125" w14:textId="7D8AFBAD"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26.05.2023</w:t>
            </w:r>
          </w:p>
        </w:tc>
        <w:tc>
          <w:tcPr>
            <w:tcW w:w="1276" w:type="dxa"/>
            <w:tcBorders>
              <w:top w:val="single" w:sz="4" w:space="0" w:color="auto"/>
              <w:left w:val="single" w:sz="4" w:space="0" w:color="auto"/>
              <w:bottom w:val="single" w:sz="4" w:space="0" w:color="auto"/>
              <w:right w:val="single" w:sz="4" w:space="0" w:color="auto"/>
            </w:tcBorders>
          </w:tcPr>
          <w:p w14:paraId="78CD55F4" w14:textId="76771647"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585352BE" w14:textId="77777777" w:rsidR="00045DB2" w:rsidRPr="00B23A81" w:rsidRDefault="00045DB2" w:rsidP="00045DB2">
            <w:pPr>
              <w:spacing w:after="0" w:line="240" w:lineRule="auto"/>
              <w:jc w:val="center"/>
              <w:rPr>
                <w:rFonts w:ascii="Times New Roman" w:hAnsi="Times New Roman" w:cs="Times New Roman"/>
              </w:rPr>
            </w:pPr>
            <w:bookmarkStart w:id="13" w:name="_Hlk136006257"/>
            <w:r w:rsidRPr="00B23A81">
              <w:rPr>
                <w:rFonts w:ascii="Times New Roman" w:hAnsi="Times New Roman" w:cs="Times New Roman"/>
              </w:rPr>
              <w:t xml:space="preserve">privind aprobarea încheierii unui Acord de parteneriat între U.A.T. Comuna Moftin  si  U.A.T.-uri din  județul Satu Mare, precum si cu </w:t>
            </w:r>
            <w:r w:rsidRPr="00B23A81">
              <w:rPr>
                <w:rFonts w:ascii="Times New Roman" w:hAnsi="Times New Roman" w:cs="Times New Roman"/>
                <w:lang w:eastAsia="ro-RO"/>
              </w:rPr>
              <w:t>Ocolul Silvic Asociatia Salcamul Ciumesti</w:t>
            </w:r>
            <w:r w:rsidRPr="00B23A81">
              <w:rPr>
                <w:rFonts w:ascii="Times New Roman" w:hAnsi="Times New Roman" w:cs="Times New Roman"/>
              </w:rPr>
              <w:t>,  în vederea asigurării sustenabilității proiectului ,,Cross-border harmonized response to risks and disasters” – HUSKROUA/1901/8.1/0089, finanțat în cadrul Programului HUSKROUA ENI CBC 2014-2020 (Joint Operational Programme Hungary-Slovakia-Romania-Ukraine, ENI CBC Programme).</w:t>
            </w:r>
          </w:p>
          <w:bookmarkEnd w:id="13"/>
          <w:p w14:paraId="0F9A1B84" w14:textId="77777777" w:rsidR="00045DB2" w:rsidRPr="00B23A81" w:rsidRDefault="00045DB2" w:rsidP="00045DB2">
            <w:pPr>
              <w:spacing w:line="276" w:lineRule="auto"/>
              <w:ind w:left="113" w:right="-57"/>
              <w:jc w:val="center"/>
              <w:rPr>
                <w:rFonts w:ascii="Times New Roman" w:hAnsi="Times New Roman" w:cs="Times New Roman"/>
                <w:lang w:val="en-GB"/>
              </w:rPr>
            </w:pPr>
          </w:p>
          <w:p w14:paraId="786776B6" w14:textId="77777777" w:rsidR="00045DB2" w:rsidRPr="00B23A81" w:rsidRDefault="00045DB2" w:rsidP="00045DB2">
            <w:pPr>
              <w:spacing w:after="0" w:line="24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344214BC" w14:textId="3584B5DC"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66224A6F" w14:textId="4EF073CF"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C8E71DE"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0FB340EC"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6ACE4718" w14:textId="09B2B108"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30.05.2023</w:t>
            </w:r>
          </w:p>
        </w:tc>
        <w:tc>
          <w:tcPr>
            <w:tcW w:w="1276" w:type="dxa"/>
            <w:tcBorders>
              <w:top w:val="single" w:sz="4" w:space="0" w:color="auto"/>
              <w:left w:val="single" w:sz="4" w:space="0" w:color="auto"/>
              <w:bottom w:val="single" w:sz="4" w:space="0" w:color="auto"/>
              <w:right w:val="single" w:sz="4" w:space="0" w:color="auto"/>
            </w:tcBorders>
          </w:tcPr>
          <w:p w14:paraId="068A47C0" w14:textId="73942F8A"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41</w:t>
            </w:r>
          </w:p>
        </w:tc>
      </w:tr>
      <w:tr w:rsidR="00045DB2" w:rsidRPr="00B23A81" w14:paraId="3C2B8FB2"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7A360C21" w14:textId="130A7292"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44</w:t>
            </w:r>
          </w:p>
        </w:tc>
        <w:tc>
          <w:tcPr>
            <w:tcW w:w="1276" w:type="dxa"/>
            <w:tcBorders>
              <w:top w:val="single" w:sz="4" w:space="0" w:color="auto"/>
              <w:left w:val="single" w:sz="4" w:space="0" w:color="auto"/>
              <w:bottom w:val="single" w:sz="4" w:space="0" w:color="auto"/>
              <w:right w:val="single" w:sz="4" w:space="0" w:color="auto"/>
            </w:tcBorders>
          </w:tcPr>
          <w:p w14:paraId="067C4F8B" w14:textId="1CBFCB0D"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21.06.2023</w:t>
            </w:r>
          </w:p>
        </w:tc>
        <w:tc>
          <w:tcPr>
            <w:tcW w:w="1276" w:type="dxa"/>
            <w:tcBorders>
              <w:top w:val="single" w:sz="4" w:space="0" w:color="auto"/>
              <w:left w:val="single" w:sz="4" w:space="0" w:color="auto"/>
              <w:bottom w:val="single" w:sz="4" w:space="0" w:color="auto"/>
              <w:right w:val="single" w:sz="4" w:space="0" w:color="auto"/>
            </w:tcBorders>
          </w:tcPr>
          <w:p w14:paraId="6A043D38" w14:textId="639DA550"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31DBDEFB" w14:textId="77777777" w:rsidR="00045DB2" w:rsidRPr="00B23A81" w:rsidRDefault="00045DB2" w:rsidP="00045DB2">
            <w:pPr>
              <w:suppressAutoHyphens/>
              <w:jc w:val="both"/>
              <w:rPr>
                <w:rFonts w:ascii="Times New Roman" w:hAnsi="Times New Roman" w:cs="Times New Roman"/>
                <w:bCs/>
                <w:lang w:eastAsia="ro-RO"/>
              </w:rPr>
            </w:pPr>
            <w:r w:rsidRPr="00B23A81">
              <w:rPr>
                <w:rFonts w:ascii="Times New Roman" w:hAnsi="Times New Roman" w:cs="Times New Roman"/>
                <w:bCs/>
                <w:lang w:eastAsia="ro-RO"/>
              </w:rPr>
              <w:t xml:space="preserve">privind aprobarea studiului de fezabilitate, a indicatorilor tehnico-economici  și a devizului general   pentru obiectivul de investiții </w:t>
            </w:r>
            <w:r w:rsidRPr="00B23A81">
              <w:rPr>
                <w:rFonts w:ascii="Times New Roman" w:hAnsi="Times New Roman" w:cs="Times New Roman"/>
                <w:bCs/>
              </w:rPr>
              <w:t>„</w:t>
            </w:r>
            <w:proofErr w:type="spellStart"/>
            <w:r w:rsidRPr="00B23A81">
              <w:rPr>
                <w:rFonts w:ascii="Times New Roman" w:hAnsi="Times New Roman" w:cs="Times New Roman"/>
                <w:bCs/>
                <w:lang w:val="en-US"/>
              </w:rPr>
              <w:t>Îmbunătățirea</w:t>
            </w:r>
            <w:proofErr w:type="spellEnd"/>
            <w:r w:rsidRPr="00B23A81">
              <w:rPr>
                <w:rFonts w:ascii="Times New Roman" w:hAnsi="Times New Roman" w:cs="Times New Roman"/>
                <w:bCs/>
                <w:lang w:val="en-US"/>
              </w:rPr>
              <w:t xml:space="preserve"> </w:t>
            </w:r>
            <w:proofErr w:type="spellStart"/>
            <w:r w:rsidRPr="00B23A81">
              <w:rPr>
                <w:rFonts w:ascii="Times New Roman" w:hAnsi="Times New Roman" w:cs="Times New Roman"/>
                <w:bCs/>
                <w:lang w:val="en-US"/>
              </w:rPr>
              <w:t>transportului</w:t>
            </w:r>
            <w:proofErr w:type="spellEnd"/>
            <w:r w:rsidRPr="00B23A81">
              <w:rPr>
                <w:rFonts w:ascii="Times New Roman" w:hAnsi="Times New Roman" w:cs="Times New Roman"/>
                <w:bCs/>
                <w:lang w:val="en-US"/>
              </w:rPr>
              <w:t xml:space="preserve"> </w:t>
            </w:r>
            <w:proofErr w:type="spellStart"/>
            <w:r w:rsidRPr="00B23A81">
              <w:rPr>
                <w:rFonts w:ascii="Times New Roman" w:hAnsi="Times New Roman" w:cs="Times New Roman"/>
                <w:bCs/>
                <w:lang w:val="en-US"/>
              </w:rPr>
              <w:t>verde</w:t>
            </w:r>
            <w:proofErr w:type="spellEnd"/>
            <w:r w:rsidRPr="00B23A81">
              <w:rPr>
                <w:rFonts w:ascii="Times New Roman" w:hAnsi="Times New Roman" w:cs="Times New Roman"/>
                <w:bCs/>
                <w:lang w:val="en-US"/>
              </w:rPr>
              <w:t xml:space="preserve"> </w:t>
            </w:r>
            <w:proofErr w:type="spellStart"/>
            <w:r w:rsidRPr="00B23A81">
              <w:rPr>
                <w:rFonts w:ascii="Times New Roman" w:hAnsi="Times New Roman" w:cs="Times New Roman"/>
                <w:bCs/>
                <w:lang w:val="en-US"/>
              </w:rPr>
              <w:t>în</w:t>
            </w:r>
            <w:proofErr w:type="spellEnd"/>
            <w:r w:rsidRPr="00B23A81">
              <w:rPr>
                <w:rFonts w:ascii="Times New Roman" w:hAnsi="Times New Roman" w:cs="Times New Roman"/>
                <w:bCs/>
              </w:rPr>
              <w:t xml:space="preserve"> Comuna Moftin prin construirea unei piste pentru biciclete </w:t>
            </w:r>
            <w:r w:rsidRPr="00B23A81">
              <w:rPr>
                <w:rFonts w:ascii="Times New Roman" w:hAnsi="Times New Roman" w:cs="Times New Roman"/>
                <w:bCs/>
                <w:iCs/>
              </w:rPr>
              <w:t xml:space="preserve">și alte </w:t>
            </w:r>
            <w:r w:rsidRPr="00B23A81">
              <w:rPr>
                <w:rFonts w:ascii="Times New Roman" w:hAnsi="Times New Roman" w:cs="Times New Roman"/>
                <w:bCs/>
                <w:iCs/>
              </w:rPr>
              <w:lastRenderedPageBreak/>
              <w:t>vehicule electrice ușoare</w:t>
            </w:r>
            <w:r w:rsidRPr="00B23A81">
              <w:rPr>
                <w:rFonts w:ascii="Times New Roman" w:hAnsi="Times New Roman" w:cs="Times New Roman"/>
                <w:bCs/>
              </w:rPr>
              <w:t xml:space="preserve">” aprobat spre finantare în cadrul PNRR/Componenta C10 – Fondul Local, </w:t>
            </w:r>
            <w:r w:rsidRPr="00B23A81">
              <w:rPr>
                <w:rFonts w:ascii="Times New Roman" w:hAnsi="Times New Roman" w:cs="Times New Roman"/>
                <w:bCs/>
                <w:i/>
                <w:iCs/>
              </w:rPr>
              <w:t xml:space="preserve">Investiția I.1 – Mobilitatea urbană durabilă, </w:t>
            </w:r>
            <w:r w:rsidRPr="00B23A81">
              <w:rPr>
                <w:rFonts w:ascii="Times New Roman" w:hAnsi="Times New Roman" w:cs="Times New Roman"/>
                <w:bCs/>
                <w:iCs/>
              </w:rPr>
              <w:t>I.1.4. Asigurarea de piste pentru biciclete și alte vehicule electrice ușoare la nivel local/metropolitan</w:t>
            </w:r>
            <w:r w:rsidRPr="00B23A81">
              <w:rPr>
                <w:rFonts w:ascii="Times New Roman" w:hAnsi="Times New Roman" w:cs="Times New Roman"/>
                <w:bCs/>
                <w:lang w:eastAsia="ro-RO"/>
              </w:rPr>
              <w:t>, precum și a sumei reprezentând categoriile de cheltuieli finanțate de la bugetul local pentru realizarea obiectivului.</w:t>
            </w:r>
          </w:p>
          <w:p w14:paraId="3FAD7040" w14:textId="77777777" w:rsidR="00045DB2" w:rsidRPr="00B23A81" w:rsidRDefault="00045DB2" w:rsidP="00045DB2">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7BB81818" w14:textId="1C5C0DDF"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w:t>
            </w:r>
          </w:p>
        </w:tc>
        <w:tc>
          <w:tcPr>
            <w:tcW w:w="1701" w:type="dxa"/>
            <w:tcBorders>
              <w:top w:val="single" w:sz="4" w:space="0" w:color="auto"/>
              <w:left w:val="single" w:sz="4" w:space="0" w:color="auto"/>
              <w:bottom w:val="single" w:sz="4" w:space="0" w:color="auto"/>
              <w:right w:val="single" w:sz="4" w:space="0" w:color="auto"/>
            </w:tcBorders>
          </w:tcPr>
          <w:p w14:paraId="6081508B" w14:textId="389C6D69" w:rsidR="00045DB2" w:rsidRPr="00B23A81" w:rsidRDefault="00045DB2"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5BFBE034"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68D50075" w14:textId="77777777" w:rsidR="00045DB2" w:rsidRPr="00B23A81" w:rsidRDefault="00045DB2"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4E7F72FA" w14:textId="028EF025"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27.06.2023</w:t>
            </w:r>
          </w:p>
        </w:tc>
        <w:tc>
          <w:tcPr>
            <w:tcW w:w="1276" w:type="dxa"/>
            <w:tcBorders>
              <w:top w:val="single" w:sz="4" w:space="0" w:color="auto"/>
              <w:left w:val="single" w:sz="4" w:space="0" w:color="auto"/>
              <w:bottom w:val="single" w:sz="4" w:space="0" w:color="auto"/>
              <w:right w:val="single" w:sz="4" w:space="0" w:color="auto"/>
            </w:tcBorders>
          </w:tcPr>
          <w:p w14:paraId="0A6ABEEF" w14:textId="3D107A55" w:rsidR="00045DB2" w:rsidRPr="00B23A81" w:rsidRDefault="00163C5D"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42</w:t>
            </w:r>
          </w:p>
        </w:tc>
      </w:tr>
      <w:tr w:rsidR="00E63103" w:rsidRPr="00B23A81" w14:paraId="586406EC"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03F3D66B" w14:textId="5E823628" w:rsidR="00E63103" w:rsidRPr="00B23A81" w:rsidRDefault="00E63103"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45</w:t>
            </w:r>
          </w:p>
        </w:tc>
        <w:tc>
          <w:tcPr>
            <w:tcW w:w="1276" w:type="dxa"/>
            <w:tcBorders>
              <w:top w:val="single" w:sz="4" w:space="0" w:color="auto"/>
              <w:left w:val="single" w:sz="4" w:space="0" w:color="auto"/>
              <w:bottom w:val="single" w:sz="4" w:space="0" w:color="auto"/>
              <w:right w:val="single" w:sz="4" w:space="0" w:color="auto"/>
            </w:tcBorders>
          </w:tcPr>
          <w:p w14:paraId="3C7568BD" w14:textId="2D8BA575" w:rsidR="00E63103" w:rsidRPr="00B23A81" w:rsidRDefault="00E63103"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04.07.2023</w:t>
            </w:r>
          </w:p>
        </w:tc>
        <w:tc>
          <w:tcPr>
            <w:tcW w:w="1276" w:type="dxa"/>
            <w:tcBorders>
              <w:top w:val="single" w:sz="4" w:space="0" w:color="auto"/>
              <w:left w:val="single" w:sz="4" w:space="0" w:color="auto"/>
              <w:bottom w:val="single" w:sz="4" w:space="0" w:color="auto"/>
              <w:right w:val="single" w:sz="4" w:space="0" w:color="auto"/>
            </w:tcBorders>
          </w:tcPr>
          <w:p w14:paraId="7F3FF864" w14:textId="07C344C8" w:rsidR="00E63103" w:rsidRPr="00B23A81" w:rsidRDefault="00E63103"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69326932" w14:textId="77777777" w:rsidR="00E63103" w:rsidRPr="00B23A81" w:rsidRDefault="00E63103" w:rsidP="006B1A04">
            <w:pPr>
              <w:suppressAutoHyphens/>
              <w:jc w:val="both"/>
              <w:rPr>
                <w:rFonts w:ascii="Times New Roman" w:hAnsi="Times New Roman" w:cs="Times New Roman"/>
                <w:lang w:eastAsia="ro-RO"/>
              </w:rPr>
            </w:pPr>
            <w:r w:rsidRPr="00B23A81">
              <w:rPr>
                <w:rFonts w:ascii="Times New Roman" w:hAnsi="Times New Roman" w:cs="Times New Roman"/>
              </w:rPr>
              <w:t xml:space="preserve">de modificare a H.C.L. nr. 26/27.04.2023 </w:t>
            </w:r>
            <w:r w:rsidRPr="00B23A81">
              <w:rPr>
                <w:rFonts w:ascii="Times New Roman" w:hAnsi="Times New Roman" w:cs="Times New Roman"/>
                <w:lang w:eastAsia="ro-RO"/>
              </w:rPr>
              <w:t xml:space="preserve">privind aprobarea studiului de fezabilitate, a indicatorilor tehnico-economici  actualizați și a devizului general  actualizat pentru obiectivul de investiții „MODERNIZARE DRUMURI PUBLICE DIN INTERIORUL LOCALITATILOR, COMUNA MOFTIN, JUDETUL SATU MARE” aprobat pentru finanțare prin Programul național de investiții „Anghel Saligny”, precum și a sumei </w:t>
            </w:r>
            <w:r w:rsidRPr="00B23A81">
              <w:rPr>
                <w:rFonts w:ascii="Times New Roman" w:hAnsi="Times New Roman" w:cs="Times New Roman"/>
                <w:lang w:eastAsia="ro-RO"/>
              </w:rPr>
              <w:lastRenderedPageBreak/>
              <w:t>reprezentând categoriile de cheltuieli finanțate de la bugetul local pentru realizarea obiectivului.</w:t>
            </w:r>
          </w:p>
          <w:p w14:paraId="54291D72" w14:textId="77777777" w:rsidR="00E63103" w:rsidRPr="00B23A81" w:rsidRDefault="00E63103" w:rsidP="006B1A04">
            <w:pPr>
              <w:suppressAutoHyphens/>
              <w:jc w:val="both"/>
              <w:rPr>
                <w:rFonts w:ascii="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485B87D7" w14:textId="25EE0EB6" w:rsidR="00E63103" w:rsidRPr="00B23A81" w:rsidRDefault="00E63103"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w:t>
            </w:r>
          </w:p>
        </w:tc>
        <w:tc>
          <w:tcPr>
            <w:tcW w:w="1701" w:type="dxa"/>
            <w:tcBorders>
              <w:top w:val="single" w:sz="4" w:space="0" w:color="auto"/>
              <w:left w:val="single" w:sz="4" w:space="0" w:color="auto"/>
              <w:bottom w:val="single" w:sz="4" w:space="0" w:color="auto"/>
              <w:right w:val="single" w:sz="4" w:space="0" w:color="auto"/>
            </w:tcBorders>
          </w:tcPr>
          <w:p w14:paraId="7A770C62" w14:textId="362D1F90" w:rsidR="00E63103" w:rsidRPr="00B23A81" w:rsidRDefault="00E63103"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4422FE2B" w14:textId="77777777" w:rsidR="00E63103" w:rsidRPr="00B23A81" w:rsidRDefault="00E63103"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0D7D8720" w14:textId="77777777" w:rsidR="00E63103" w:rsidRPr="00B23A81" w:rsidRDefault="00E63103"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23B57F63" w14:textId="431864B5" w:rsidR="00E63103" w:rsidRPr="00B23A81" w:rsidRDefault="006B1A04"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05.07.2023</w:t>
            </w:r>
          </w:p>
        </w:tc>
        <w:tc>
          <w:tcPr>
            <w:tcW w:w="1276" w:type="dxa"/>
            <w:tcBorders>
              <w:top w:val="single" w:sz="4" w:space="0" w:color="auto"/>
              <w:left w:val="single" w:sz="4" w:space="0" w:color="auto"/>
              <w:bottom w:val="single" w:sz="4" w:space="0" w:color="auto"/>
              <w:right w:val="single" w:sz="4" w:space="0" w:color="auto"/>
            </w:tcBorders>
          </w:tcPr>
          <w:p w14:paraId="04E4CB9D" w14:textId="4A54E700" w:rsidR="00E63103" w:rsidRPr="00B23A81" w:rsidRDefault="006B1A04"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43</w:t>
            </w:r>
          </w:p>
        </w:tc>
      </w:tr>
      <w:tr w:rsidR="00B05090" w:rsidRPr="00B23A81" w14:paraId="1FF104C0"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5F8B819B" w14:textId="6D6E6329" w:rsidR="00B05090" w:rsidRPr="00B23A81" w:rsidRDefault="00B05090"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46</w:t>
            </w:r>
          </w:p>
        </w:tc>
        <w:tc>
          <w:tcPr>
            <w:tcW w:w="1276" w:type="dxa"/>
            <w:tcBorders>
              <w:top w:val="single" w:sz="4" w:space="0" w:color="auto"/>
              <w:left w:val="single" w:sz="4" w:space="0" w:color="auto"/>
              <w:bottom w:val="single" w:sz="4" w:space="0" w:color="auto"/>
              <w:right w:val="single" w:sz="4" w:space="0" w:color="auto"/>
            </w:tcBorders>
          </w:tcPr>
          <w:p w14:paraId="05F802C2" w14:textId="0E1C1319" w:rsidR="00B05090" w:rsidRPr="00B23A81" w:rsidRDefault="006B5371"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04.07.2023</w:t>
            </w:r>
          </w:p>
        </w:tc>
        <w:tc>
          <w:tcPr>
            <w:tcW w:w="1276" w:type="dxa"/>
            <w:tcBorders>
              <w:top w:val="single" w:sz="4" w:space="0" w:color="auto"/>
              <w:left w:val="single" w:sz="4" w:space="0" w:color="auto"/>
              <w:bottom w:val="single" w:sz="4" w:space="0" w:color="auto"/>
              <w:right w:val="single" w:sz="4" w:space="0" w:color="auto"/>
            </w:tcBorders>
          </w:tcPr>
          <w:p w14:paraId="168E9216" w14:textId="51D37672" w:rsidR="00B05090" w:rsidRPr="00B23A81" w:rsidRDefault="006B5371"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4F77FE75" w14:textId="77777777" w:rsidR="006B5371" w:rsidRPr="00B23A81" w:rsidRDefault="006B5371" w:rsidP="006B1A04">
            <w:pPr>
              <w:pStyle w:val="NormalWeb"/>
              <w:spacing w:before="0" w:beforeAutospacing="0" w:after="0" w:afterAutospacing="0"/>
              <w:jc w:val="both"/>
              <w:textAlignment w:val="baseline"/>
              <w:rPr>
                <w:sz w:val="22"/>
                <w:szCs w:val="22"/>
              </w:rPr>
            </w:pPr>
            <w:r w:rsidRPr="00B23A81">
              <w:rPr>
                <w:rStyle w:val="Strong"/>
                <w:b w:val="0"/>
                <w:bCs w:val="0"/>
                <w:sz w:val="22"/>
                <w:szCs w:val="22"/>
                <w:bdr w:val="none" w:sz="0" w:space="0" w:color="auto" w:frame="1"/>
              </w:rPr>
              <w:t>privind aprobarea limitelor intravilanului si zonificarea funcțională în vederea demarării procedurilor de avizare a noului Plan Urbanistic General al Comunei Moftin</w:t>
            </w:r>
          </w:p>
          <w:p w14:paraId="76872603" w14:textId="554931AF" w:rsidR="00B05090" w:rsidRPr="00B23A81" w:rsidRDefault="00B05090" w:rsidP="006B1A04">
            <w:pPr>
              <w:suppressAutoHyphens/>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39CA40FE" w14:textId="3477BB6F" w:rsidR="00B05090" w:rsidRPr="00B23A81" w:rsidRDefault="006B5371"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1F2C2C83" w14:textId="4F4CD467" w:rsidR="00B05090" w:rsidRPr="00B23A81" w:rsidRDefault="006B5371"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Budai Tunde</w:t>
            </w:r>
          </w:p>
        </w:tc>
        <w:tc>
          <w:tcPr>
            <w:tcW w:w="1134" w:type="dxa"/>
            <w:tcBorders>
              <w:top w:val="single" w:sz="4" w:space="0" w:color="auto"/>
              <w:left w:val="single" w:sz="4" w:space="0" w:color="auto"/>
              <w:bottom w:val="single" w:sz="4" w:space="0" w:color="auto"/>
              <w:right w:val="single" w:sz="4" w:space="0" w:color="auto"/>
            </w:tcBorders>
          </w:tcPr>
          <w:p w14:paraId="7CB46811" w14:textId="77777777" w:rsidR="00B05090" w:rsidRPr="00B23A81" w:rsidRDefault="00B05090"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30094325" w14:textId="77777777" w:rsidR="00B05090" w:rsidRPr="00B23A81" w:rsidRDefault="00B05090"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6E61BCBA" w14:textId="530F025A" w:rsidR="00B05090" w:rsidRPr="00B23A81" w:rsidRDefault="00426743"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27.07.2023</w:t>
            </w:r>
          </w:p>
        </w:tc>
        <w:tc>
          <w:tcPr>
            <w:tcW w:w="1276" w:type="dxa"/>
            <w:tcBorders>
              <w:top w:val="single" w:sz="4" w:space="0" w:color="auto"/>
              <w:left w:val="single" w:sz="4" w:space="0" w:color="auto"/>
              <w:bottom w:val="single" w:sz="4" w:space="0" w:color="auto"/>
              <w:right w:val="single" w:sz="4" w:space="0" w:color="auto"/>
            </w:tcBorders>
          </w:tcPr>
          <w:p w14:paraId="3692270E" w14:textId="478D74F8" w:rsidR="00B05090" w:rsidRPr="00B23A81" w:rsidRDefault="00426743"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44</w:t>
            </w:r>
          </w:p>
        </w:tc>
      </w:tr>
      <w:tr w:rsidR="00E65F3B" w:rsidRPr="00B23A81" w14:paraId="4147DD51"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7D134D45" w14:textId="34B0DB62" w:rsidR="00E65F3B" w:rsidRPr="00B23A81" w:rsidRDefault="00E65F3B"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47</w:t>
            </w:r>
          </w:p>
        </w:tc>
        <w:tc>
          <w:tcPr>
            <w:tcW w:w="1276" w:type="dxa"/>
            <w:tcBorders>
              <w:top w:val="single" w:sz="4" w:space="0" w:color="auto"/>
              <w:left w:val="single" w:sz="4" w:space="0" w:color="auto"/>
              <w:bottom w:val="single" w:sz="4" w:space="0" w:color="auto"/>
              <w:right w:val="single" w:sz="4" w:space="0" w:color="auto"/>
            </w:tcBorders>
          </w:tcPr>
          <w:p w14:paraId="68883DAF" w14:textId="0D270C6F" w:rsidR="00E65F3B" w:rsidRPr="00B23A81" w:rsidRDefault="00E65F3B"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13.07.2023</w:t>
            </w:r>
          </w:p>
        </w:tc>
        <w:tc>
          <w:tcPr>
            <w:tcW w:w="1276" w:type="dxa"/>
            <w:tcBorders>
              <w:top w:val="single" w:sz="4" w:space="0" w:color="auto"/>
              <w:left w:val="single" w:sz="4" w:space="0" w:color="auto"/>
              <w:bottom w:val="single" w:sz="4" w:space="0" w:color="auto"/>
              <w:right w:val="single" w:sz="4" w:space="0" w:color="auto"/>
            </w:tcBorders>
          </w:tcPr>
          <w:p w14:paraId="4DB358E3" w14:textId="598DB5DC" w:rsidR="00E65F3B" w:rsidRPr="00B23A81" w:rsidRDefault="00E65F3B"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Viceprimar</w:t>
            </w:r>
          </w:p>
        </w:tc>
        <w:tc>
          <w:tcPr>
            <w:tcW w:w="2409" w:type="dxa"/>
            <w:tcBorders>
              <w:top w:val="single" w:sz="4" w:space="0" w:color="auto"/>
              <w:left w:val="single" w:sz="4" w:space="0" w:color="auto"/>
              <w:bottom w:val="single" w:sz="4" w:space="0" w:color="auto"/>
              <w:right w:val="single" w:sz="4" w:space="0" w:color="auto"/>
            </w:tcBorders>
            <w:vAlign w:val="center"/>
          </w:tcPr>
          <w:p w14:paraId="7465CF08" w14:textId="7D02345B" w:rsidR="00E65F3B" w:rsidRPr="00B23A81" w:rsidRDefault="00E65F3B" w:rsidP="006B1A04">
            <w:pPr>
              <w:pStyle w:val="NormalWeb"/>
              <w:spacing w:before="0" w:beforeAutospacing="0" w:after="0" w:afterAutospacing="0"/>
              <w:jc w:val="both"/>
              <w:textAlignment w:val="baseline"/>
              <w:rPr>
                <w:rStyle w:val="Strong"/>
                <w:sz w:val="22"/>
                <w:szCs w:val="22"/>
                <w:bdr w:val="none" w:sz="0" w:space="0" w:color="auto" w:frame="1"/>
              </w:rPr>
            </w:pPr>
            <w:r w:rsidRPr="00B23A81">
              <w:rPr>
                <w:sz w:val="22"/>
                <w:szCs w:val="22"/>
              </w:rPr>
              <w:t>privind aprobarea Actului adițional nr. 13 la Contractul de delegare al gestiunii serviciilor publice de alimentare cu apă şi de canalizare nr.12.313/19.11.2009</w:t>
            </w:r>
          </w:p>
        </w:tc>
        <w:tc>
          <w:tcPr>
            <w:tcW w:w="993" w:type="dxa"/>
            <w:tcBorders>
              <w:top w:val="single" w:sz="4" w:space="0" w:color="auto"/>
              <w:left w:val="single" w:sz="4" w:space="0" w:color="auto"/>
              <w:bottom w:val="single" w:sz="4" w:space="0" w:color="auto"/>
              <w:right w:val="single" w:sz="4" w:space="0" w:color="auto"/>
            </w:tcBorders>
          </w:tcPr>
          <w:p w14:paraId="00C46C8E" w14:textId="5B4AE3A6" w:rsidR="00E65F3B" w:rsidRPr="00B23A81" w:rsidRDefault="00E65F3B"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0A8546CD" w14:textId="68894A4C" w:rsidR="00E65F3B" w:rsidRPr="00B23A81" w:rsidRDefault="00E65F3B"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35F9D754" w14:textId="77777777" w:rsidR="00E65F3B" w:rsidRPr="00B23A81" w:rsidRDefault="00E65F3B"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CC680FA" w14:textId="77777777" w:rsidR="00E65F3B" w:rsidRPr="00B23A81" w:rsidRDefault="00E65F3B"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764ED5AD" w14:textId="2FFF8A48" w:rsidR="00E65F3B" w:rsidRPr="00B23A81" w:rsidRDefault="00426743"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27.07.2023</w:t>
            </w:r>
          </w:p>
        </w:tc>
        <w:tc>
          <w:tcPr>
            <w:tcW w:w="1276" w:type="dxa"/>
            <w:tcBorders>
              <w:top w:val="single" w:sz="4" w:space="0" w:color="auto"/>
              <w:left w:val="single" w:sz="4" w:space="0" w:color="auto"/>
              <w:bottom w:val="single" w:sz="4" w:space="0" w:color="auto"/>
              <w:right w:val="single" w:sz="4" w:space="0" w:color="auto"/>
            </w:tcBorders>
          </w:tcPr>
          <w:p w14:paraId="49684C67" w14:textId="243ADAA5" w:rsidR="00E65F3B" w:rsidRPr="00B23A81" w:rsidRDefault="00426743"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45</w:t>
            </w:r>
          </w:p>
        </w:tc>
      </w:tr>
      <w:tr w:rsidR="00B84AEC" w:rsidRPr="00B23A81" w14:paraId="2F02B21A"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58379DB8" w14:textId="21C11F2D" w:rsidR="00B84AEC" w:rsidRPr="00B23A81" w:rsidRDefault="00B84AEC"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48</w:t>
            </w:r>
          </w:p>
        </w:tc>
        <w:tc>
          <w:tcPr>
            <w:tcW w:w="1276" w:type="dxa"/>
            <w:tcBorders>
              <w:top w:val="single" w:sz="4" w:space="0" w:color="auto"/>
              <w:left w:val="single" w:sz="4" w:space="0" w:color="auto"/>
              <w:bottom w:val="single" w:sz="4" w:space="0" w:color="auto"/>
              <w:right w:val="single" w:sz="4" w:space="0" w:color="auto"/>
            </w:tcBorders>
          </w:tcPr>
          <w:p w14:paraId="68AA6F50" w14:textId="3D432205" w:rsidR="00B84AEC" w:rsidRPr="00B23A81" w:rsidRDefault="00B84AEC"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17.07.2023</w:t>
            </w:r>
          </w:p>
        </w:tc>
        <w:tc>
          <w:tcPr>
            <w:tcW w:w="1276" w:type="dxa"/>
            <w:tcBorders>
              <w:top w:val="single" w:sz="4" w:space="0" w:color="auto"/>
              <w:left w:val="single" w:sz="4" w:space="0" w:color="auto"/>
              <w:bottom w:val="single" w:sz="4" w:space="0" w:color="auto"/>
              <w:right w:val="single" w:sz="4" w:space="0" w:color="auto"/>
            </w:tcBorders>
          </w:tcPr>
          <w:p w14:paraId="6D7D373C" w14:textId="5C7B009F" w:rsidR="00B84AEC" w:rsidRPr="00B23A81" w:rsidRDefault="008D0855"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4CD74BCB" w14:textId="77777777" w:rsidR="008D0855" w:rsidRPr="00B23A81" w:rsidRDefault="008D0855" w:rsidP="006B1A04">
            <w:pPr>
              <w:spacing w:line="240" w:lineRule="auto"/>
              <w:contextualSpacing/>
              <w:jc w:val="both"/>
              <w:rPr>
                <w:rFonts w:ascii="Times New Roman" w:hAnsi="Times New Roman" w:cs="Times New Roman"/>
              </w:rPr>
            </w:pPr>
            <w:r w:rsidRPr="00B23A81">
              <w:rPr>
                <w:rFonts w:ascii="Times New Roman" w:hAnsi="Times New Roman" w:cs="Times New Roman"/>
              </w:rPr>
              <w:t>privind aprobarea încheierii Acordului de Parteneriat în vederea realizării proiectului</w:t>
            </w:r>
          </w:p>
          <w:p w14:paraId="7A838FF9" w14:textId="7C944B43" w:rsidR="008D0855" w:rsidRPr="00B23A81" w:rsidRDefault="008D0855" w:rsidP="006B1A04">
            <w:pPr>
              <w:spacing w:line="240" w:lineRule="auto"/>
              <w:contextualSpacing/>
              <w:jc w:val="both"/>
              <w:rPr>
                <w:rFonts w:ascii="Times New Roman" w:hAnsi="Times New Roman" w:cs="Times New Roman"/>
              </w:rPr>
            </w:pPr>
            <w:r w:rsidRPr="00B23A81">
              <w:rPr>
                <w:rFonts w:ascii="Times New Roman" w:hAnsi="Times New Roman" w:cs="Times New Roman"/>
              </w:rPr>
              <w:t xml:space="preserve">”Realizarea, implementarea, utilizarea și administrarea sistemelor informatice de înaltă performanță, la nivelul județului Satu Mare, dezvoltate și găzduite prin sistemul </w:t>
            </w:r>
          </w:p>
          <w:p w14:paraId="24372C82" w14:textId="77777777" w:rsidR="008D0855" w:rsidRPr="00B23A81" w:rsidRDefault="008D0855" w:rsidP="006B1A04">
            <w:pPr>
              <w:spacing w:line="240" w:lineRule="auto"/>
              <w:contextualSpacing/>
              <w:jc w:val="both"/>
              <w:rPr>
                <w:rFonts w:ascii="Times New Roman" w:hAnsi="Times New Roman" w:cs="Times New Roman"/>
              </w:rPr>
            </w:pPr>
            <w:r w:rsidRPr="00B23A81">
              <w:rPr>
                <w:rFonts w:ascii="Times New Roman" w:hAnsi="Times New Roman" w:cs="Times New Roman"/>
              </w:rPr>
              <w:t xml:space="preserve">Cloud Regional Nord-Vest”  </w:t>
            </w:r>
          </w:p>
          <w:p w14:paraId="77BCFD91" w14:textId="77777777" w:rsidR="00B84AEC" w:rsidRPr="00B23A81" w:rsidRDefault="00B84AEC" w:rsidP="006B1A04">
            <w:pPr>
              <w:pStyle w:val="NormalWeb"/>
              <w:spacing w:before="0" w:beforeAutospacing="0" w:after="0" w:afterAutospacing="0"/>
              <w:jc w:val="both"/>
              <w:textAlignment w:val="baseline"/>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28589EC9" w14:textId="1D649BFA" w:rsidR="00B84AEC" w:rsidRPr="00B23A81" w:rsidRDefault="008D0855"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6AD04947" w14:textId="7277F68C" w:rsidR="00B84AEC" w:rsidRPr="00B23A81" w:rsidRDefault="008D0855"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539814D7" w14:textId="77777777" w:rsidR="00B84AEC" w:rsidRPr="00B23A81" w:rsidRDefault="00B84AEC"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0C645340" w14:textId="77777777" w:rsidR="00B84AEC" w:rsidRPr="00B23A81" w:rsidRDefault="00B84AEC"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7FDA7B3D" w14:textId="7968CBB0" w:rsidR="00B84AEC" w:rsidRPr="00B23A81" w:rsidRDefault="00426743"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27.07.2023</w:t>
            </w:r>
          </w:p>
        </w:tc>
        <w:tc>
          <w:tcPr>
            <w:tcW w:w="1276" w:type="dxa"/>
            <w:tcBorders>
              <w:top w:val="single" w:sz="4" w:space="0" w:color="auto"/>
              <w:left w:val="single" w:sz="4" w:space="0" w:color="auto"/>
              <w:bottom w:val="single" w:sz="4" w:space="0" w:color="auto"/>
              <w:right w:val="single" w:sz="4" w:space="0" w:color="auto"/>
            </w:tcBorders>
          </w:tcPr>
          <w:p w14:paraId="7BB6CDD1" w14:textId="12A00250" w:rsidR="00B84AEC" w:rsidRPr="00B23A81" w:rsidRDefault="00426743"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46</w:t>
            </w:r>
          </w:p>
        </w:tc>
      </w:tr>
      <w:tr w:rsidR="00141014" w:rsidRPr="00B23A81" w14:paraId="433113FB"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6C944EDE" w14:textId="29BD7D3C" w:rsidR="00141014" w:rsidRPr="00B23A81" w:rsidRDefault="00141014"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49</w:t>
            </w:r>
          </w:p>
        </w:tc>
        <w:tc>
          <w:tcPr>
            <w:tcW w:w="1276" w:type="dxa"/>
            <w:tcBorders>
              <w:top w:val="single" w:sz="4" w:space="0" w:color="auto"/>
              <w:left w:val="single" w:sz="4" w:space="0" w:color="auto"/>
              <w:bottom w:val="single" w:sz="4" w:space="0" w:color="auto"/>
              <w:right w:val="single" w:sz="4" w:space="0" w:color="auto"/>
            </w:tcBorders>
          </w:tcPr>
          <w:p w14:paraId="10A27D1C" w14:textId="3ABAC2DC" w:rsidR="00141014" w:rsidRPr="00B23A81" w:rsidRDefault="00141014"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19.07.2023</w:t>
            </w:r>
          </w:p>
        </w:tc>
        <w:tc>
          <w:tcPr>
            <w:tcW w:w="1276" w:type="dxa"/>
            <w:tcBorders>
              <w:top w:val="single" w:sz="4" w:space="0" w:color="auto"/>
              <w:left w:val="single" w:sz="4" w:space="0" w:color="auto"/>
              <w:bottom w:val="single" w:sz="4" w:space="0" w:color="auto"/>
              <w:right w:val="single" w:sz="4" w:space="0" w:color="auto"/>
            </w:tcBorders>
          </w:tcPr>
          <w:p w14:paraId="44A6425C" w14:textId="52E52F39" w:rsidR="00141014" w:rsidRPr="00B23A81" w:rsidRDefault="00141014"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4CD84DC3" w14:textId="77777777" w:rsidR="00141014" w:rsidRPr="00B23A81" w:rsidRDefault="00141014" w:rsidP="006B1A04">
            <w:pPr>
              <w:spacing w:after="0"/>
              <w:jc w:val="both"/>
              <w:rPr>
                <w:rFonts w:ascii="Times New Roman" w:hAnsi="Times New Roman" w:cs="Times New Roman"/>
              </w:rPr>
            </w:pPr>
            <w:r w:rsidRPr="00B23A81">
              <w:rPr>
                <w:rFonts w:ascii="Times New Roman" w:hAnsi="Times New Roman" w:cs="Times New Roman"/>
              </w:rPr>
              <w:t xml:space="preserve">privind achizitionarea serviciilor juridice de </w:t>
            </w:r>
            <w:r w:rsidRPr="00B23A81">
              <w:rPr>
                <w:rFonts w:ascii="Times New Roman" w:hAnsi="Times New Roman" w:cs="Times New Roman"/>
              </w:rPr>
              <w:lastRenderedPageBreak/>
              <w:t xml:space="preserve">consultanta, asistenta si reprezentare juridica in Dosarul nr. 1034/83/2023, având ca obiect anulare act administrativ  </w:t>
            </w:r>
          </w:p>
          <w:p w14:paraId="394C9D30" w14:textId="77777777" w:rsidR="00141014" w:rsidRPr="00B23A81" w:rsidRDefault="00141014" w:rsidP="006B1A04">
            <w:pPr>
              <w:spacing w:line="240" w:lineRule="auto"/>
              <w:contextualSpacing/>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4B370524" w14:textId="576EBA9E" w:rsidR="00141014" w:rsidRPr="00B23A81" w:rsidRDefault="00141014"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III</w:t>
            </w:r>
          </w:p>
        </w:tc>
        <w:tc>
          <w:tcPr>
            <w:tcW w:w="1701" w:type="dxa"/>
            <w:tcBorders>
              <w:top w:val="single" w:sz="4" w:space="0" w:color="auto"/>
              <w:left w:val="single" w:sz="4" w:space="0" w:color="auto"/>
              <w:bottom w:val="single" w:sz="4" w:space="0" w:color="auto"/>
              <w:right w:val="single" w:sz="4" w:space="0" w:color="auto"/>
            </w:tcBorders>
          </w:tcPr>
          <w:p w14:paraId="18CD1397" w14:textId="0E900BDF" w:rsidR="00141014" w:rsidRPr="00B23A81" w:rsidRDefault="00141014"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0E7555B6" w14:textId="77777777" w:rsidR="00141014" w:rsidRPr="00B23A81" w:rsidRDefault="00141014" w:rsidP="00045DB2">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665D007" w14:textId="77777777" w:rsidR="00141014" w:rsidRPr="00B23A81" w:rsidRDefault="00141014" w:rsidP="00045DB2">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4AEA7D20" w14:textId="445B0F7B" w:rsidR="00141014" w:rsidRPr="00B23A81" w:rsidRDefault="00426743"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27.07.2023</w:t>
            </w:r>
          </w:p>
        </w:tc>
        <w:tc>
          <w:tcPr>
            <w:tcW w:w="1276" w:type="dxa"/>
            <w:tcBorders>
              <w:top w:val="single" w:sz="4" w:space="0" w:color="auto"/>
              <w:left w:val="single" w:sz="4" w:space="0" w:color="auto"/>
              <w:bottom w:val="single" w:sz="4" w:space="0" w:color="auto"/>
              <w:right w:val="single" w:sz="4" w:space="0" w:color="auto"/>
            </w:tcBorders>
          </w:tcPr>
          <w:p w14:paraId="20CF13A3" w14:textId="5FD02537" w:rsidR="00141014" w:rsidRPr="00B23A81" w:rsidRDefault="00426743" w:rsidP="00045DB2">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47</w:t>
            </w:r>
          </w:p>
        </w:tc>
      </w:tr>
      <w:tr w:rsidR="001B4329" w:rsidRPr="00B23A81" w14:paraId="328AED31"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5D5940E3" w14:textId="7F4D9B1B" w:rsidR="001B4329" w:rsidRPr="00B23A81" w:rsidRDefault="001B432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50</w:t>
            </w:r>
          </w:p>
        </w:tc>
        <w:tc>
          <w:tcPr>
            <w:tcW w:w="1276" w:type="dxa"/>
            <w:tcBorders>
              <w:top w:val="single" w:sz="4" w:space="0" w:color="auto"/>
              <w:left w:val="single" w:sz="4" w:space="0" w:color="auto"/>
              <w:bottom w:val="single" w:sz="4" w:space="0" w:color="auto"/>
              <w:right w:val="single" w:sz="4" w:space="0" w:color="auto"/>
            </w:tcBorders>
          </w:tcPr>
          <w:p w14:paraId="441B29EB" w14:textId="5CA10CFB" w:rsidR="001B4329" w:rsidRPr="00B23A81" w:rsidRDefault="001B432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19.07.2023</w:t>
            </w:r>
          </w:p>
        </w:tc>
        <w:tc>
          <w:tcPr>
            <w:tcW w:w="1276" w:type="dxa"/>
            <w:tcBorders>
              <w:top w:val="single" w:sz="4" w:space="0" w:color="auto"/>
              <w:left w:val="single" w:sz="4" w:space="0" w:color="auto"/>
              <w:bottom w:val="single" w:sz="4" w:space="0" w:color="auto"/>
              <w:right w:val="single" w:sz="4" w:space="0" w:color="auto"/>
            </w:tcBorders>
          </w:tcPr>
          <w:p w14:paraId="6123F3F6" w14:textId="36B30AB2" w:rsidR="001B4329" w:rsidRPr="00B23A81" w:rsidRDefault="001B432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3B530B2B" w14:textId="297BE65B" w:rsidR="001B4329" w:rsidRPr="00B23A81" w:rsidRDefault="001B4329" w:rsidP="00AB2C5D">
            <w:pPr>
              <w:spacing w:after="0"/>
              <w:jc w:val="both"/>
              <w:rPr>
                <w:rFonts w:ascii="Times New Roman" w:hAnsi="Times New Roman" w:cs="Times New Roman"/>
              </w:rPr>
            </w:pPr>
            <w:r w:rsidRPr="00B23A81">
              <w:rPr>
                <w:rFonts w:ascii="Times New Roman" w:hAnsi="Times New Roman" w:cs="Times New Roman"/>
                <w:bCs/>
              </w:rPr>
              <w:t>privind</w:t>
            </w:r>
            <w:r w:rsidRPr="00B23A81">
              <w:rPr>
                <w:rFonts w:ascii="Times New Roman" w:hAnsi="Times New Roman" w:cs="Times New Roman"/>
                <w:b/>
              </w:rPr>
              <w:t xml:space="preserve"> </w:t>
            </w:r>
            <w:r w:rsidRPr="00B23A81">
              <w:rPr>
                <w:rFonts w:ascii="Times New Roman" w:hAnsi="Times New Roman" w:cs="Times New Roman"/>
              </w:rPr>
              <w:t>aprobarea Contului de executie, pe trimestrul  II, 2023,  al Bugetului local al comunei Moftin</w:t>
            </w:r>
          </w:p>
        </w:tc>
        <w:tc>
          <w:tcPr>
            <w:tcW w:w="993" w:type="dxa"/>
            <w:tcBorders>
              <w:top w:val="single" w:sz="4" w:space="0" w:color="auto"/>
              <w:left w:val="single" w:sz="4" w:space="0" w:color="auto"/>
              <w:bottom w:val="single" w:sz="4" w:space="0" w:color="auto"/>
              <w:right w:val="single" w:sz="4" w:space="0" w:color="auto"/>
            </w:tcBorders>
          </w:tcPr>
          <w:p w14:paraId="7BE0528D" w14:textId="6C29BBFC" w:rsidR="001B4329" w:rsidRPr="00B23A81" w:rsidRDefault="001B432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67CBD492" w14:textId="181D9288" w:rsidR="001B4329" w:rsidRPr="00B23A81" w:rsidRDefault="001B432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Turcas Carmen</w:t>
            </w:r>
          </w:p>
        </w:tc>
        <w:tc>
          <w:tcPr>
            <w:tcW w:w="1134" w:type="dxa"/>
            <w:tcBorders>
              <w:top w:val="single" w:sz="4" w:space="0" w:color="auto"/>
              <w:left w:val="single" w:sz="4" w:space="0" w:color="auto"/>
              <w:bottom w:val="single" w:sz="4" w:space="0" w:color="auto"/>
              <w:right w:val="single" w:sz="4" w:space="0" w:color="auto"/>
            </w:tcBorders>
          </w:tcPr>
          <w:p w14:paraId="11A6CDDE" w14:textId="77777777" w:rsidR="001B4329" w:rsidRPr="00B23A81" w:rsidRDefault="001B4329"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734758B" w14:textId="77777777" w:rsidR="001B4329" w:rsidRPr="00B23A81" w:rsidRDefault="001B4329"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428E42AB" w14:textId="746DB4ED" w:rsidR="001B4329" w:rsidRPr="00B23A81" w:rsidRDefault="00426743"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27.07.2023</w:t>
            </w:r>
          </w:p>
        </w:tc>
        <w:tc>
          <w:tcPr>
            <w:tcW w:w="1276" w:type="dxa"/>
            <w:tcBorders>
              <w:top w:val="single" w:sz="4" w:space="0" w:color="auto"/>
              <w:left w:val="single" w:sz="4" w:space="0" w:color="auto"/>
              <w:bottom w:val="single" w:sz="4" w:space="0" w:color="auto"/>
              <w:right w:val="single" w:sz="4" w:space="0" w:color="auto"/>
            </w:tcBorders>
          </w:tcPr>
          <w:p w14:paraId="66A0668C" w14:textId="1463BD69" w:rsidR="001B4329" w:rsidRPr="00B23A81" w:rsidRDefault="00426743" w:rsidP="001B432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48</w:t>
            </w:r>
          </w:p>
        </w:tc>
      </w:tr>
      <w:tr w:rsidR="001337F6" w:rsidRPr="00B23A81" w14:paraId="7BD55C70"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7326A987" w14:textId="2FDCB920" w:rsidR="001337F6" w:rsidRPr="00B23A81" w:rsidRDefault="001337F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51</w:t>
            </w:r>
          </w:p>
        </w:tc>
        <w:tc>
          <w:tcPr>
            <w:tcW w:w="1276" w:type="dxa"/>
            <w:tcBorders>
              <w:top w:val="single" w:sz="4" w:space="0" w:color="auto"/>
              <w:left w:val="single" w:sz="4" w:space="0" w:color="auto"/>
              <w:bottom w:val="single" w:sz="4" w:space="0" w:color="auto"/>
              <w:right w:val="single" w:sz="4" w:space="0" w:color="auto"/>
            </w:tcBorders>
          </w:tcPr>
          <w:p w14:paraId="2D429B60" w14:textId="719DD7E4" w:rsidR="001337F6" w:rsidRPr="00B23A81" w:rsidRDefault="001337F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21.09.2023</w:t>
            </w:r>
          </w:p>
        </w:tc>
        <w:tc>
          <w:tcPr>
            <w:tcW w:w="1276" w:type="dxa"/>
            <w:tcBorders>
              <w:top w:val="single" w:sz="4" w:space="0" w:color="auto"/>
              <w:left w:val="single" w:sz="4" w:space="0" w:color="auto"/>
              <w:bottom w:val="single" w:sz="4" w:space="0" w:color="auto"/>
              <w:right w:val="single" w:sz="4" w:space="0" w:color="auto"/>
            </w:tcBorders>
          </w:tcPr>
          <w:p w14:paraId="6F4F8B1D" w14:textId="4AD3CB8B" w:rsidR="001337F6" w:rsidRPr="00B23A81" w:rsidRDefault="00C7758E"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5998BE30" w14:textId="40213E02" w:rsidR="001337F6" w:rsidRPr="00B23A81" w:rsidRDefault="001337F6" w:rsidP="00AB2C5D">
            <w:pPr>
              <w:spacing w:after="0"/>
              <w:jc w:val="both"/>
              <w:rPr>
                <w:rFonts w:ascii="Times New Roman" w:hAnsi="Times New Roman" w:cs="Times New Roman"/>
                <w:bCs/>
              </w:rPr>
            </w:pPr>
            <w:bookmarkStart w:id="14" w:name="_Hlk109293992"/>
            <w:r w:rsidRPr="00B23A81">
              <w:rPr>
                <w:rFonts w:ascii="Times New Roman" w:hAnsi="Times New Roman" w:cs="Times New Roman"/>
              </w:rPr>
              <w:t>privind aprobarea bugetului de venituri si cheltuieli al Comunei Moftin pe anul 2023, rectificat</w:t>
            </w:r>
            <w:r w:rsidRPr="00B23A81">
              <w:rPr>
                <w:rFonts w:ascii="Times New Roman" w:eastAsia="Microsoft YaHei UI" w:hAnsi="Times New Roman" w:cs="Times New Roman"/>
                <w:bCs/>
              </w:rPr>
              <w:t>.</w:t>
            </w:r>
            <w:bookmarkEnd w:id="14"/>
          </w:p>
        </w:tc>
        <w:tc>
          <w:tcPr>
            <w:tcW w:w="993" w:type="dxa"/>
            <w:tcBorders>
              <w:top w:val="single" w:sz="4" w:space="0" w:color="auto"/>
              <w:left w:val="single" w:sz="4" w:space="0" w:color="auto"/>
              <w:bottom w:val="single" w:sz="4" w:space="0" w:color="auto"/>
              <w:right w:val="single" w:sz="4" w:space="0" w:color="auto"/>
            </w:tcBorders>
          </w:tcPr>
          <w:p w14:paraId="53C50B95" w14:textId="4342B6FC" w:rsidR="001337F6" w:rsidRPr="00B23A81" w:rsidRDefault="0050523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495A2C4B" w14:textId="47C2A869" w:rsidR="001337F6" w:rsidRPr="00B23A81" w:rsidRDefault="0050523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Turcas Carmen</w:t>
            </w:r>
          </w:p>
        </w:tc>
        <w:tc>
          <w:tcPr>
            <w:tcW w:w="1134" w:type="dxa"/>
            <w:tcBorders>
              <w:top w:val="single" w:sz="4" w:space="0" w:color="auto"/>
              <w:left w:val="single" w:sz="4" w:space="0" w:color="auto"/>
              <w:bottom w:val="single" w:sz="4" w:space="0" w:color="auto"/>
              <w:right w:val="single" w:sz="4" w:space="0" w:color="auto"/>
            </w:tcBorders>
          </w:tcPr>
          <w:p w14:paraId="236218EE" w14:textId="77777777" w:rsidR="001337F6" w:rsidRPr="00B23A81" w:rsidRDefault="001337F6"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05633A95" w14:textId="77777777" w:rsidR="001337F6" w:rsidRPr="00B23A81" w:rsidRDefault="001337F6"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4ACB0A9E" w14:textId="7165EE0C" w:rsidR="001337F6" w:rsidRPr="00B23A81" w:rsidRDefault="006A3DBF"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27.09.2023</w:t>
            </w:r>
          </w:p>
        </w:tc>
        <w:tc>
          <w:tcPr>
            <w:tcW w:w="1276" w:type="dxa"/>
            <w:tcBorders>
              <w:top w:val="single" w:sz="4" w:space="0" w:color="auto"/>
              <w:left w:val="single" w:sz="4" w:space="0" w:color="auto"/>
              <w:bottom w:val="single" w:sz="4" w:space="0" w:color="auto"/>
              <w:right w:val="single" w:sz="4" w:space="0" w:color="auto"/>
            </w:tcBorders>
          </w:tcPr>
          <w:p w14:paraId="6A633AD8" w14:textId="7B5AB925" w:rsidR="001337F6" w:rsidRPr="00B23A81" w:rsidRDefault="006A3DBF" w:rsidP="001B432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49</w:t>
            </w:r>
          </w:p>
        </w:tc>
      </w:tr>
      <w:tr w:rsidR="001337F6" w:rsidRPr="00B23A81" w14:paraId="4DC37418"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51EFECE7" w14:textId="1D3B8C2D" w:rsidR="001337F6" w:rsidRPr="00B23A81" w:rsidRDefault="001337F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52</w:t>
            </w:r>
          </w:p>
        </w:tc>
        <w:tc>
          <w:tcPr>
            <w:tcW w:w="1276" w:type="dxa"/>
            <w:tcBorders>
              <w:top w:val="single" w:sz="4" w:space="0" w:color="auto"/>
              <w:left w:val="single" w:sz="4" w:space="0" w:color="auto"/>
              <w:bottom w:val="single" w:sz="4" w:space="0" w:color="auto"/>
              <w:right w:val="single" w:sz="4" w:space="0" w:color="auto"/>
            </w:tcBorders>
          </w:tcPr>
          <w:p w14:paraId="7C604C08" w14:textId="10C004BA" w:rsidR="001337F6" w:rsidRPr="00B23A81" w:rsidRDefault="001337F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21.09.2023</w:t>
            </w:r>
          </w:p>
        </w:tc>
        <w:tc>
          <w:tcPr>
            <w:tcW w:w="1276" w:type="dxa"/>
            <w:tcBorders>
              <w:top w:val="single" w:sz="4" w:space="0" w:color="auto"/>
              <w:left w:val="single" w:sz="4" w:space="0" w:color="auto"/>
              <w:bottom w:val="single" w:sz="4" w:space="0" w:color="auto"/>
              <w:right w:val="single" w:sz="4" w:space="0" w:color="auto"/>
            </w:tcBorders>
          </w:tcPr>
          <w:p w14:paraId="1551C140" w14:textId="3A34640B" w:rsidR="001337F6" w:rsidRPr="00B23A81" w:rsidRDefault="00C7758E"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2D4245A2" w14:textId="77777777" w:rsidR="001337F6" w:rsidRPr="00B23A81" w:rsidRDefault="001337F6" w:rsidP="00AB2C5D">
            <w:pPr>
              <w:pStyle w:val="BodyText"/>
              <w:jc w:val="both"/>
              <w:rPr>
                <w:sz w:val="22"/>
                <w:szCs w:val="22"/>
              </w:rPr>
            </w:pPr>
            <w:bookmarkStart w:id="15" w:name="_Hlk146204528"/>
            <w:r w:rsidRPr="00B23A81">
              <w:rPr>
                <w:sz w:val="22"/>
                <w:szCs w:val="22"/>
              </w:rPr>
              <w:t xml:space="preserve">privind aprobarea proiectului tehnic, a devizului general  si a principalilor indicatori tehnico-economici ai proiectului </w:t>
            </w:r>
          </w:p>
          <w:p w14:paraId="627616CA" w14:textId="77777777" w:rsidR="001337F6" w:rsidRPr="00B23A81" w:rsidRDefault="001337F6" w:rsidP="00AB2C5D">
            <w:pPr>
              <w:pStyle w:val="BodyText"/>
              <w:jc w:val="both"/>
              <w:rPr>
                <w:sz w:val="22"/>
                <w:szCs w:val="22"/>
              </w:rPr>
            </w:pPr>
            <w:r w:rsidRPr="00B23A81">
              <w:rPr>
                <w:b/>
                <w:bCs/>
                <w:sz w:val="22"/>
                <w:szCs w:val="22"/>
              </w:rPr>
              <w:t>„CONDUCTĂ DE RACORD ȘI S.R.M.P. MOFTIN, JUDEȚUL SATU MARE”</w:t>
            </w:r>
          </w:p>
          <w:bookmarkEnd w:id="15"/>
          <w:p w14:paraId="7C6F6EEA" w14:textId="77777777" w:rsidR="001337F6" w:rsidRPr="00B23A81" w:rsidRDefault="001337F6" w:rsidP="00AB2C5D">
            <w:pPr>
              <w:spacing w:after="0"/>
              <w:jc w:val="both"/>
              <w:rPr>
                <w:rFonts w:ascii="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tcPr>
          <w:p w14:paraId="59FF0FD3" w14:textId="01038D47" w:rsidR="001337F6" w:rsidRPr="00B23A81" w:rsidRDefault="0050523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290F0591" w14:textId="2C851955" w:rsidR="001337F6" w:rsidRPr="00B23A81" w:rsidRDefault="0050523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40556571" w14:textId="77777777" w:rsidR="001337F6" w:rsidRPr="00B23A81" w:rsidRDefault="001337F6"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27216AC2" w14:textId="77777777" w:rsidR="001337F6" w:rsidRPr="00B23A81" w:rsidRDefault="001337F6"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48094BA0" w14:textId="0847E39E" w:rsidR="001337F6" w:rsidRPr="00B23A81" w:rsidRDefault="006A3DBF"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27.09.2023</w:t>
            </w:r>
          </w:p>
        </w:tc>
        <w:tc>
          <w:tcPr>
            <w:tcW w:w="1276" w:type="dxa"/>
            <w:tcBorders>
              <w:top w:val="single" w:sz="4" w:space="0" w:color="auto"/>
              <w:left w:val="single" w:sz="4" w:space="0" w:color="auto"/>
              <w:bottom w:val="single" w:sz="4" w:space="0" w:color="auto"/>
              <w:right w:val="single" w:sz="4" w:space="0" w:color="auto"/>
            </w:tcBorders>
          </w:tcPr>
          <w:p w14:paraId="27A706FA" w14:textId="4C4ED953" w:rsidR="001337F6" w:rsidRPr="00B23A81" w:rsidRDefault="006A3DBF" w:rsidP="001B432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50</w:t>
            </w:r>
          </w:p>
        </w:tc>
      </w:tr>
      <w:tr w:rsidR="001337F6" w:rsidRPr="00B23A81" w14:paraId="677D3B05"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48B1130B" w14:textId="3216C9B7" w:rsidR="001337F6" w:rsidRPr="00B23A81" w:rsidRDefault="001337F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53</w:t>
            </w:r>
          </w:p>
        </w:tc>
        <w:tc>
          <w:tcPr>
            <w:tcW w:w="1276" w:type="dxa"/>
            <w:tcBorders>
              <w:top w:val="single" w:sz="4" w:space="0" w:color="auto"/>
              <w:left w:val="single" w:sz="4" w:space="0" w:color="auto"/>
              <w:bottom w:val="single" w:sz="4" w:space="0" w:color="auto"/>
              <w:right w:val="single" w:sz="4" w:space="0" w:color="auto"/>
            </w:tcBorders>
          </w:tcPr>
          <w:p w14:paraId="4C345993" w14:textId="41599D59" w:rsidR="001337F6" w:rsidRPr="00B23A81" w:rsidRDefault="00C7758E"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21.09.2023</w:t>
            </w:r>
          </w:p>
        </w:tc>
        <w:tc>
          <w:tcPr>
            <w:tcW w:w="1276" w:type="dxa"/>
            <w:tcBorders>
              <w:top w:val="single" w:sz="4" w:space="0" w:color="auto"/>
              <w:left w:val="single" w:sz="4" w:space="0" w:color="auto"/>
              <w:bottom w:val="single" w:sz="4" w:space="0" w:color="auto"/>
              <w:right w:val="single" w:sz="4" w:space="0" w:color="auto"/>
            </w:tcBorders>
          </w:tcPr>
          <w:p w14:paraId="0F5D284F" w14:textId="06EEDDF4" w:rsidR="001337F6" w:rsidRPr="00B23A81" w:rsidRDefault="00C7758E"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127BF272" w14:textId="77777777" w:rsidR="00505238" w:rsidRPr="00B23A81" w:rsidRDefault="00505238" w:rsidP="00AB2C5D">
            <w:pPr>
              <w:jc w:val="both"/>
              <w:rPr>
                <w:rFonts w:ascii="Times New Roman" w:hAnsi="Times New Roman" w:cs="Times New Roman"/>
                <w:bCs/>
              </w:rPr>
            </w:pPr>
            <w:r w:rsidRPr="00B23A81">
              <w:rPr>
                <w:rFonts w:ascii="Times New Roman" w:hAnsi="Times New Roman" w:cs="Times New Roman"/>
              </w:rPr>
              <w:t xml:space="preserve">privind </w:t>
            </w:r>
            <w:r w:rsidRPr="00B23A81">
              <w:rPr>
                <w:rFonts w:ascii="Times New Roman" w:hAnsi="Times New Roman" w:cs="Times New Roman"/>
                <w:bCs/>
              </w:rPr>
              <w:t>alocarea sumelor repartizate din bugetul local al Comunei Moftin, in anul 2023, la capitolul 6706 – Servicii religioase</w:t>
            </w:r>
          </w:p>
          <w:p w14:paraId="03E01241" w14:textId="77777777" w:rsidR="001337F6" w:rsidRPr="00B23A81" w:rsidRDefault="001337F6" w:rsidP="00AB2C5D">
            <w:pPr>
              <w:spacing w:after="0"/>
              <w:jc w:val="both"/>
              <w:rPr>
                <w:rFonts w:ascii="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tcPr>
          <w:p w14:paraId="4628F9E4" w14:textId="3EE51088" w:rsidR="001337F6" w:rsidRPr="00B23A81" w:rsidRDefault="0050523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2D077519" w14:textId="7532D161" w:rsidR="001337F6" w:rsidRPr="00B23A81" w:rsidRDefault="0050523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Turcas Carmen</w:t>
            </w:r>
          </w:p>
        </w:tc>
        <w:tc>
          <w:tcPr>
            <w:tcW w:w="1134" w:type="dxa"/>
            <w:tcBorders>
              <w:top w:val="single" w:sz="4" w:space="0" w:color="auto"/>
              <w:left w:val="single" w:sz="4" w:space="0" w:color="auto"/>
              <w:bottom w:val="single" w:sz="4" w:space="0" w:color="auto"/>
              <w:right w:val="single" w:sz="4" w:space="0" w:color="auto"/>
            </w:tcBorders>
          </w:tcPr>
          <w:p w14:paraId="12240EAF" w14:textId="77777777" w:rsidR="001337F6" w:rsidRPr="00B23A81" w:rsidRDefault="001337F6"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0C5417CF" w14:textId="77777777" w:rsidR="001337F6" w:rsidRPr="00B23A81" w:rsidRDefault="001337F6"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11221793" w14:textId="7962A6BA" w:rsidR="001337F6" w:rsidRPr="00B23A81" w:rsidRDefault="00AE4477"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27.09.2023</w:t>
            </w:r>
          </w:p>
        </w:tc>
        <w:tc>
          <w:tcPr>
            <w:tcW w:w="1276" w:type="dxa"/>
            <w:tcBorders>
              <w:top w:val="single" w:sz="4" w:space="0" w:color="auto"/>
              <w:left w:val="single" w:sz="4" w:space="0" w:color="auto"/>
              <w:bottom w:val="single" w:sz="4" w:space="0" w:color="auto"/>
              <w:right w:val="single" w:sz="4" w:space="0" w:color="auto"/>
            </w:tcBorders>
          </w:tcPr>
          <w:p w14:paraId="63EF1ECB" w14:textId="74F94849" w:rsidR="001337F6" w:rsidRPr="00B23A81" w:rsidRDefault="00AE4477" w:rsidP="001B432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51</w:t>
            </w:r>
          </w:p>
        </w:tc>
      </w:tr>
      <w:tr w:rsidR="00505238" w:rsidRPr="00B23A81" w14:paraId="3DDC0D69"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1C587F1F" w14:textId="533DC54A" w:rsidR="00505238" w:rsidRPr="00B23A81" w:rsidRDefault="00C7758E"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54</w:t>
            </w:r>
          </w:p>
        </w:tc>
        <w:tc>
          <w:tcPr>
            <w:tcW w:w="1276" w:type="dxa"/>
            <w:tcBorders>
              <w:top w:val="single" w:sz="4" w:space="0" w:color="auto"/>
              <w:left w:val="single" w:sz="4" w:space="0" w:color="auto"/>
              <w:bottom w:val="single" w:sz="4" w:space="0" w:color="auto"/>
              <w:right w:val="single" w:sz="4" w:space="0" w:color="auto"/>
            </w:tcBorders>
          </w:tcPr>
          <w:p w14:paraId="0A117E2D" w14:textId="58D66424" w:rsidR="00505238" w:rsidRPr="00B23A81" w:rsidRDefault="00C7758E"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21.09.2023</w:t>
            </w:r>
          </w:p>
        </w:tc>
        <w:tc>
          <w:tcPr>
            <w:tcW w:w="1276" w:type="dxa"/>
            <w:tcBorders>
              <w:top w:val="single" w:sz="4" w:space="0" w:color="auto"/>
              <w:left w:val="single" w:sz="4" w:space="0" w:color="auto"/>
              <w:bottom w:val="single" w:sz="4" w:space="0" w:color="auto"/>
              <w:right w:val="single" w:sz="4" w:space="0" w:color="auto"/>
            </w:tcBorders>
          </w:tcPr>
          <w:p w14:paraId="5C223F21" w14:textId="77777777" w:rsidR="00505238" w:rsidRPr="00B23A81" w:rsidRDefault="00505238" w:rsidP="00AB2C5D">
            <w:pPr>
              <w:spacing w:after="0" w:line="240" w:lineRule="auto"/>
              <w:jc w:val="both"/>
              <w:rPr>
                <w:rFonts w:ascii="Times New Roman" w:eastAsia="Times New Roman" w:hAnsi="Times New Roman" w:cs="Times New Roman"/>
                <w:lang w:eastAsia="ro-RO"/>
              </w:rPr>
            </w:pPr>
          </w:p>
        </w:tc>
        <w:tc>
          <w:tcPr>
            <w:tcW w:w="2409" w:type="dxa"/>
            <w:tcBorders>
              <w:top w:val="single" w:sz="4" w:space="0" w:color="auto"/>
              <w:left w:val="single" w:sz="4" w:space="0" w:color="auto"/>
              <w:bottom w:val="single" w:sz="4" w:space="0" w:color="auto"/>
              <w:right w:val="single" w:sz="4" w:space="0" w:color="auto"/>
            </w:tcBorders>
            <w:vAlign w:val="center"/>
          </w:tcPr>
          <w:p w14:paraId="5B7BFB8E" w14:textId="77777777" w:rsidR="00C7758E" w:rsidRPr="00B23A81" w:rsidRDefault="00C7758E" w:rsidP="00AB2C5D">
            <w:pPr>
              <w:jc w:val="both"/>
              <w:rPr>
                <w:rFonts w:ascii="Times New Roman" w:hAnsi="Times New Roman" w:cs="Times New Roman"/>
              </w:rPr>
            </w:pPr>
            <w:r w:rsidRPr="00B23A81">
              <w:rPr>
                <w:rFonts w:ascii="Times New Roman" w:hAnsi="Times New Roman" w:cs="Times New Roman"/>
              </w:rPr>
              <w:t xml:space="preserve">privind predarea Monumentului "Szatmári béke" si a terenului aferent din </w:t>
            </w:r>
            <w:r w:rsidRPr="00B23A81">
              <w:rPr>
                <w:rFonts w:ascii="Times New Roman" w:hAnsi="Times New Roman" w:cs="Times New Roman"/>
              </w:rPr>
              <w:lastRenderedPageBreak/>
              <w:t xml:space="preserve">localitatea Moftinu Mic în vederea executării lucrărilor de reabilitare </w:t>
            </w:r>
          </w:p>
          <w:p w14:paraId="28DCAEB7" w14:textId="77777777" w:rsidR="00505238" w:rsidRPr="00B23A81" w:rsidRDefault="00505238" w:rsidP="00AB2C5D">
            <w:pPr>
              <w:spacing w:after="0"/>
              <w:jc w:val="both"/>
              <w:rPr>
                <w:rFonts w:ascii="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tcPr>
          <w:p w14:paraId="35277CD8" w14:textId="56BD82AC" w:rsidR="00505238" w:rsidRPr="00B23A81" w:rsidRDefault="00C7758E"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III</w:t>
            </w:r>
          </w:p>
        </w:tc>
        <w:tc>
          <w:tcPr>
            <w:tcW w:w="1701" w:type="dxa"/>
            <w:tcBorders>
              <w:top w:val="single" w:sz="4" w:space="0" w:color="auto"/>
              <w:left w:val="single" w:sz="4" w:space="0" w:color="auto"/>
              <w:bottom w:val="single" w:sz="4" w:space="0" w:color="auto"/>
              <w:right w:val="single" w:sz="4" w:space="0" w:color="auto"/>
            </w:tcBorders>
          </w:tcPr>
          <w:p w14:paraId="46ED468E" w14:textId="3724C2A0" w:rsidR="00505238" w:rsidRPr="00B23A81" w:rsidRDefault="00C7758E"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17B8987E" w14:textId="77777777" w:rsidR="00505238" w:rsidRPr="00B23A81" w:rsidRDefault="00505238"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1FBEEAA0" w14:textId="77777777" w:rsidR="00505238" w:rsidRPr="00B23A81" w:rsidRDefault="00505238"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7A3BAF39" w14:textId="05DFF9D6" w:rsidR="00505238" w:rsidRPr="00B23A81" w:rsidRDefault="00AE4477"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27.09.2023</w:t>
            </w:r>
          </w:p>
        </w:tc>
        <w:tc>
          <w:tcPr>
            <w:tcW w:w="1276" w:type="dxa"/>
            <w:tcBorders>
              <w:top w:val="single" w:sz="4" w:space="0" w:color="auto"/>
              <w:left w:val="single" w:sz="4" w:space="0" w:color="auto"/>
              <w:bottom w:val="single" w:sz="4" w:space="0" w:color="auto"/>
              <w:right w:val="single" w:sz="4" w:space="0" w:color="auto"/>
            </w:tcBorders>
          </w:tcPr>
          <w:p w14:paraId="5EBE1943" w14:textId="1A876117" w:rsidR="00505238" w:rsidRPr="00B23A81" w:rsidRDefault="00AE4477" w:rsidP="001B432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52</w:t>
            </w:r>
          </w:p>
        </w:tc>
      </w:tr>
      <w:tr w:rsidR="008A291F" w:rsidRPr="00B23A81" w14:paraId="087293A8"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6383D7C6" w14:textId="4F402067" w:rsidR="008A291F" w:rsidRPr="00B23A81" w:rsidRDefault="008A291F"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55</w:t>
            </w:r>
          </w:p>
        </w:tc>
        <w:tc>
          <w:tcPr>
            <w:tcW w:w="1276" w:type="dxa"/>
            <w:tcBorders>
              <w:top w:val="single" w:sz="4" w:space="0" w:color="auto"/>
              <w:left w:val="single" w:sz="4" w:space="0" w:color="auto"/>
              <w:bottom w:val="single" w:sz="4" w:space="0" w:color="auto"/>
              <w:right w:val="single" w:sz="4" w:space="0" w:color="auto"/>
            </w:tcBorders>
          </w:tcPr>
          <w:p w14:paraId="53F9B9CB" w14:textId="125BC482" w:rsidR="008A291F" w:rsidRPr="00B23A81" w:rsidRDefault="008A291F"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10.10.2023</w:t>
            </w:r>
          </w:p>
        </w:tc>
        <w:tc>
          <w:tcPr>
            <w:tcW w:w="1276" w:type="dxa"/>
            <w:tcBorders>
              <w:top w:val="single" w:sz="4" w:space="0" w:color="auto"/>
              <w:left w:val="single" w:sz="4" w:space="0" w:color="auto"/>
              <w:bottom w:val="single" w:sz="4" w:space="0" w:color="auto"/>
              <w:right w:val="single" w:sz="4" w:space="0" w:color="auto"/>
            </w:tcBorders>
          </w:tcPr>
          <w:p w14:paraId="2E598C0B" w14:textId="096BF183" w:rsidR="008A291F" w:rsidRPr="00B23A81" w:rsidRDefault="008A291F"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1A6D437C" w14:textId="77777777" w:rsidR="00430735" w:rsidRPr="00B23A81" w:rsidRDefault="00430735" w:rsidP="00AB2C5D">
            <w:pPr>
              <w:pStyle w:val="BodyText"/>
              <w:jc w:val="both"/>
              <w:rPr>
                <w:bCs/>
                <w:sz w:val="22"/>
                <w:szCs w:val="22"/>
                <w:lang w:val="fr-FR"/>
              </w:rPr>
            </w:pPr>
            <w:r w:rsidRPr="00B23A81">
              <w:rPr>
                <w:iCs/>
                <w:sz w:val="22"/>
                <w:szCs w:val="22"/>
              </w:rPr>
              <w:t>privind desemnarea reprezentanţilor Consiliului local  al Comunei Moftin</w:t>
            </w:r>
            <w:r w:rsidRPr="00B23A81">
              <w:rPr>
                <w:bCs/>
                <w:sz w:val="22"/>
                <w:szCs w:val="22"/>
                <w:lang w:val="fr-FR"/>
              </w:rPr>
              <w:t xml:space="preserve"> </w:t>
            </w:r>
            <w:proofErr w:type="spellStart"/>
            <w:r w:rsidRPr="00B23A81">
              <w:rPr>
                <w:bCs/>
                <w:sz w:val="22"/>
                <w:szCs w:val="22"/>
                <w:lang w:val="fr-FR"/>
              </w:rPr>
              <w:t>în</w:t>
            </w:r>
            <w:proofErr w:type="spellEnd"/>
            <w:r w:rsidRPr="00B23A81">
              <w:rPr>
                <w:bCs/>
                <w:sz w:val="22"/>
                <w:szCs w:val="22"/>
                <w:lang w:val="fr-FR"/>
              </w:rPr>
              <w:t xml:space="preserve"> </w:t>
            </w:r>
            <w:proofErr w:type="spellStart"/>
            <w:r w:rsidRPr="00B23A81">
              <w:rPr>
                <w:bCs/>
                <w:sz w:val="22"/>
                <w:szCs w:val="22"/>
                <w:lang w:val="fr-FR"/>
              </w:rPr>
              <w:t>Consiliul</w:t>
            </w:r>
            <w:proofErr w:type="spellEnd"/>
            <w:r w:rsidRPr="00B23A81">
              <w:rPr>
                <w:bCs/>
                <w:sz w:val="22"/>
                <w:szCs w:val="22"/>
                <w:lang w:val="fr-FR"/>
              </w:rPr>
              <w:t xml:space="preserve"> de </w:t>
            </w:r>
            <w:proofErr w:type="spellStart"/>
            <w:r w:rsidRPr="00B23A81">
              <w:rPr>
                <w:bCs/>
                <w:sz w:val="22"/>
                <w:szCs w:val="22"/>
                <w:lang w:val="fr-FR"/>
              </w:rPr>
              <w:t>Administratie</w:t>
            </w:r>
            <w:proofErr w:type="spellEnd"/>
            <w:r w:rsidRPr="00B23A81">
              <w:rPr>
                <w:bCs/>
                <w:sz w:val="22"/>
                <w:szCs w:val="22"/>
                <w:lang w:val="fr-FR"/>
              </w:rPr>
              <w:t xml:space="preserve"> al </w:t>
            </w:r>
            <w:proofErr w:type="spellStart"/>
            <w:r w:rsidRPr="00B23A81">
              <w:rPr>
                <w:bCs/>
                <w:sz w:val="22"/>
                <w:szCs w:val="22"/>
                <w:lang w:val="fr-FR"/>
              </w:rPr>
              <w:t>Scolii</w:t>
            </w:r>
            <w:proofErr w:type="spellEnd"/>
            <w:r w:rsidRPr="00B23A81">
              <w:rPr>
                <w:bCs/>
                <w:sz w:val="22"/>
                <w:szCs w:val="22"/>
                <w:lang w:val="fr-FR"/>
              </w:rPr>
              <w:t xml:space="preserve"> </w:t>
            </w:r>
            <w:proofErr w:type="spellStart"/>
            <w:r w:rsidRPr="00B23A81">
              <w:rPr>
                <w:bCs/>
                <w:sz w:val="22"/>
                <w:szCs w:val="22"/>
                <w:lang w:val="fr-FR"/>
              </w:rPr>
              <w:t>Gimnaziale</w:t>
            </w:r>
            <w:proofErr w:type="spellEnd"/>
            <w:r w:rsidRPr="00B23A81">
              <w:rPr>
                <w:bCs/>
                <w:sz w:val="22"/>
                <w:szCs w:val="22"/>
                <w:lang w:val="fr-FR"/>
              </w:rPr>
              <w:t xml:space="preserve"> « Mihai </w:t>
            </w:r>
            <w:proofErr w:type="spellStart"/>
            <w:r w:rsidRPr="00B23A81">
              <w:rPr>
                <w:bCs/>
                <w:sz w:val="22"/>
                <w:szCs w:val="22"/>
                <w:lang w:val="fr-FR"/>
              </w:rPr>
              <w:t>Viteazul</w:t>
            </w:r>
            <w:proofErr w:type="spellEnd"/>
            <w:r w:rsidRPr="00B23A81">
              <w:rPr>
                <w:bCs/>
                <w:sz w:val="22"/>
                <w:szCs w:val="22"/>
                <w:lang w:val="fr-FR"/>
              </w:rPr>
              <w:t xml:space="preserve"> » </w:t>
            </w:r>
            <w:proofErr w:type="spellStart"/>
            <w:r w:rsidRPr="00B23A81">
              <w:rPr>
                <w:bCs/>
                <w:sz w:val="22"/>
                <w:szCs w:val="22"/>
                <w:lang w:val="fr-FR"/>
              </w:rPr>
              <w:t>Moftinu</w:t>
            </w:r>
            <w:proofErr w:type="spellEnd"/>
            <w:r w:rsidRPr="00B23A81">
              <w:rPr>
                <w:bCs/>
                <w:sz w:val="22"/>
                <w:szCs w:val="22"/>
                <w:lang w:val="fr-FR"/>
              </w:rPr>
              <w:t xml:space="preserve"> </w:t>
            </w:r>
            <w:proofErr w:type="spellStart"/>
            <w:r w:rsidRPr="00B23A81">
              <w:rPr>
                <w:bCs/>
                <w:sz w:val="22"/>
                <w:szCs w:val="22"/>
                <w:lang w:val="fr-FR"/>
              </w:rPr>
              <w:t>Mic</w:t>
            </w:r>
            <w:proofErr w:type="spellEnd"/>
            <w:r w:rsidRPr="00B23A81">
              <w:rPr>
                <w:sz w:val="22"/>
                <w:szCs w:val="22"/>
              </w:rPr>
              <w:t xml:space="preserve"> și în Comisia pentru evaluarea şi asigurarea calităţii educaţiei în unitatea de învatamânt</w:t>
            </w:r>
          </w:p>
          <w:p w14:paraId="3C5E6008" w14:textId="77777777" w:rsidR="008A291F" w:rsidRPr="00B23A81" w:rsidRDefault="008A291F" w:rsidP="00AB2C5D">
            <w:pPr>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0B96EB2D" w14:textId="226F3D7A" w:rsidR="008A291F" w:rsidRPr="00B23A81" w:rsidRDefault="008A291F"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w:t>
            </w:r>
          </w:p>
        </w:tc>
        <w:tc>
          <w:tcPr>
            <w:tcW w:w="1701" w:type="dxa"/>
            <w:tcBorders>
              <w:top w:val="single" w:sz="4" w:space="0" w:color="auto"/>
              <w:left w:val="single" w:sz="4" w:space="0" w:color="auto"/>
              <w:bottom w:val="single" w:sz="4" w:space="0" w:color="auto"/>
              <w:right w:val="single" w:sz="4" w:space="0" w:color="auto"/>
            </w:tcBorders>
          </w:tcPr>
          <w:p w14:paraId="37C8CFC6" w14:textId="3DAC39A6" w:rsidR="008A291F" w:rsidRPr="00B23A81" w:rsidRDefault="008A291F"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2DD7C223" w14:textId="77777777" w:rsidR="008A291F" w:rsidRPr="00B23A81" w:rsidRDefault="008A291F"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93F7F13" w14:textId="77777777" w:rsidR="008A291F" w:rsidRPr="00B23A81" w:rsidRDefault="008A291F"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23FAC4E2" w14:textId="7F094AA4" w:rsidR="008A291F" w:rsidRPr="00B23A81" w:rsidRDefault="00AE4477"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20.10.2023</w:t>
            </w:r>
          </w:p>
        </w:tc>
        <w:tc>
          <w:tcPr>
            <w:tcW w:w="1276" w:type="dxa"/>
            <w:tcBorders>
              <w:top w:val="single" w:sz="4" w:space="0" w:color="auto"/>
              <w:left w:val="single" w:sz="4" w:space="0" w:color="auto"/>
              <w:bottom w:val="single" w:sz="4" w:space="0" w:color="auto"/>
              <w:right w:val="single" w:sz="4" w:space="0" w:color="auto"/>
            </w:tcBorders>
          </w:tcPr>
          <w:p w14:paraId="665FE8CB" w14:textId="58826E94" w:rsidR="008A291F" w:rsidRPr="00B23A81" w:rsidRDefault="00AE4477" w:rsidP="001B432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53</w:t>
            </w:r>
          </w:p>
        </w:tc>
      </w:tr>
      <w:tr w:rsidR="00463B35" w:rsidRPr="00B23A81" w14:paraId="37665836"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2D02BAE1" w14:textId="47FAB798"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56</w:t>
            </w:r>
          </w:p>
        </w:tc>
        <w:tc>
          <w:tcPr>
            <w:tcW w:w="1276" w:type="dxa"/>
            <w:tcBorders>
              <w:top w:val="single" w:sz="4" w:space="0" w:color="auto"/>
              <w:left w:val="single" w:sz="4" w:space="0" w:color="auto"/>
              <w:bottom w:val="single" w:sz="4" w:space="0" w:color="auto"/>
              <w:right w:val="single" w:sz="4" w:space="0" w:color="auto"/>
            </w:tcBorders>
          </w:tcPr>
          <w:p w14:paraId="5CC805C1" w14:textId="01747D14"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12.10.2023</w:t>
            </w:r>
          </w:p>
        </w:tc>
        <w:tc>
          <w:tcPr>
            <w:tcW w:w="1276" w:type="dxa"/>
            <w:tcBorders>
              <w:top w:val="single" w:sz="4" w:space="0" w:color="auto"/>
              <w:left w:val="single" w:sz="4" w:space="0" w:color="auto"/>
              <w:bottom w:val="single" w:sz="4" w:space="0" w:color="auto"/>
              <w:right w:val="single" w:sz="4" w:space="0" w:color="auto"/>
            </w:tcBorders>
          </w:tcPr>
          <w:p w14:paraId="0091A9EA" w14:textId="1159DAE6"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5A4E0134" w14:textId="77777777" w:rsidR="00463B35" w:rsidRPr="00B23A81" w:rsidRDefault="00463B35" w:rsidP="00463B35">
            <w:pPr>
              <w:jc w:val="both"/>
              <w:rPr>
                <w:rFonts w:ascii="Times New Roman" w:hAnsi="Times New Roman" w:cs="Times New Roman"/>
              </w:rPr>
            </w:pPr>
            <w:r w:rsidRPr="00B23A81">
              <w:rPr>
                <w:rFonts w:ascii="Times New Roman" w:hAnsi="Times New Roman" w:cs="Times New Roman"/>
              </w:rPr>
              <w:t>privind darea în folosinţă gratuită  a microbuzului marca Opel 16+1 locuri, către Şcoala Gimnazială „Mihai Viteazul” Moftinu Mic</w:t>
            </w:r>
          </w:p>
          <w:p w14:paraId="6F301F97" w14:textId="77777777" w:rsidR="00463B35" w:rsidRPr="00B23A81" w:rsidRDefault="00463B35" w:rsidP="00463B35">
            <w:pPr>
              <w:pStyle w:val="BodyText"/>
              <w:jc w:val="both"/>
              <w:rPr>
                <w:iCs/>
                <w:sz w:val="22"/>
                <w:szCs w:val="22"/>
              </w:rPr>
            </w:pPr>
          </w:p>
        </w:tc>
        <w:tc>
          <w:tcPr>
            <w:tcW w:w="993" w:type="dxa"/>
            <w:tcBorders>
              <w:top w:val="single" w:sz="4" w:space="0" w:color="auto"/>
              <w:left w:val="single" w:sz="4" w:space="0" w:color="auto"/>
              <w:bottom w:val="single" w:sz="4" w:space="0" w:color="auto"/>
              <w:right w:val="single" w:sz="4" w:space="0" w:color="auto"/>
            </w:tcBorders>
          </w:tcPr>
          <w:p w14:paraId="2438DCCB" w14:textId="75E6E80B"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w:t>
            </w:r>
          </w:p>
        </w:tc>
        <w:tc>
          <w:tcPr>
            <w:tcW w:w="1701" w:type="dxa"/>
            <w:tcBorders>
              <w:top w:val="single" w:sz="4" w:space="0" w:color="auto"/>
              <w:left w:val="single" w:sz="4" w:space="0" w:color="auto"/>
              <w:bottom w:val="single" w:sz="4" w:space="0" w:color="auto"/>
              <w:right w:val="single" w:sz="4" w:space="0" w:color="auto"/>
            </w:tcBorders>
          </w:tcPr>
          <w:p w14:paraId="347B1D35" w14:textId="3CF88ACC"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721C3C57"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043B763"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00DF2C75" w14:textId="61B043E7"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20.10.2023</w:t>
            </w:r>
          </w:p>
        </w:tc>
        <w:tc>
          <w:tcPr>
            <w:tcW w:w="1276" w:type="dxa"/>
            <w:tcBorders>
              <w:top w:val="single" w:sz="4" w:space="0" w:color="auto"/>
              <w:left w:val="single" w:sz="4" w:space="0" w:color="auto"/>
              <w:bottom w:val="single" w:sz="4" w:space="0" w:color="auto"/>
              <w:right w:val="single" w:sz="4" w:space="0" w:color="auto"/>
            </w:tcBorders>
          </w:tcPr>
          <w:p w14:paraId="0CB92FAB" w14:textId="07C1FB40"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54</w:t>
            </w:r>
          </w:p>
        </w:tc>
      </w:tr>
      <w:tr w:rsidR="00463B35" w:rsidRPr="00B23A81" w14:paraId="32280AB9"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0A0C6DC2" w14:textId="67739644"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57</w:t>
            </w:r>
          </w:p>
        </w:tc>
        <w:tc>
          <w:tcPr>
            <w:tcW w:w="1276" w:type="dxa"/>
            <w:tcBorders>
              <w:top w:val="single" w:sz="4" w:space="0" w:color="auto"/>
              <w:left w:val="single" w:sz="4" w:space="0" w:color="auto"/>
              <w:bottom w:val="single" w:sz="4" w:space="0" w:color="auto"/>
              <w:right w:val="single" w:sz="4" w:space="0" w:color="auto"/>
            </w:tcBorders>
          </w:tcPr>
          <w:p w14:paraId="19DB5AAF" w14:textId="2C9D70E1"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12.10.2023</w:t>
            </w:r>
          </w:p>
        </w:tc>
        <w:tc>
          <w:tcPr>
            <w:tcW w:w="1276" w:type="dxa"/>
            <w:tcBorders>
              <w:top w:val="single" w:sz="4" w:space="0" w:color="auto"/>
              <w:left w:val="single" w:sz="4" w:space="0" w:color="auto"/>
              <w:bottom w:val="single" w:sz="4" w:space="0" w:color="auto"/>
              <w:right w:val="single" w:sz="4" w:space="0" w:color="auto"/>
            </w:tcBorders>
          </w:tcPr>
          <w:p w14:paraId="0F32AFB0" w14:textId="2B290CAA"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45301E91" w14:textId="77777777" w:rsidR="00463B35" w:rsidRPr="00B23A81" w:rsidRDefault="00463B35" w:rsidP="00463B35">
            <w:pPr>
              <w:spacing w:after="0"/>
              <w:jc w:val="both"/>
              <w:rPr>
                <w:rFonts w:ascii="Times New Roman" w:hAnsi="Times New Roman" w:cs="Times New Roman"/>
                <w:bCs/>
              </w:rPr>
            </w:pPr>
            <w:bookmarkStart w:id="16" w:name="_Hlk148087906"/>
            <w:r w:rsidRPr="00B23A81">
              <w:rPr>
                <w:rFonts w:ascii="Times New Roman" w:hAnsi="Times New Roman" w:cs="Times New Roman"/>
                <w:bCs/>
              </w:rPr>
              <w:t>privind aprobarea</w:t>
            </w:r>
            <w:r w:rsidRPr="00B23A81">
              <w:rPr>
                <w:rFonts w:ascii="Times New Roman" w:eastAsia="Times New Roman" w:hAnsi="Times New Roman" w:cs="Times New Roman"/>
                <w:bCs/>
                <w:lang w:eastAsia="ro-RO"/>
              </w:rPr>
              <w:t xml:space="preserve"> </w:t>
            </w:r>
            <w:r w:rsidRPr="00B23A81">
              <w:rPr>
                <w:rFonts w:ascii="Times New Roman" w:hAnsi="Times New Roman" w:cs="Times New Roman"/>
                <w:bCs/>
              </w:rPr>
              <w:t xml:space="preserve"> schimbarii destinatiei constructiei si a terenului aferent, in care a functionat Scoala Generala cu clasele I-IV , sat Sânmiclăuș, Comuna Moftin , judetul Satu Mare</w:t>
            </w:r>
          </w:p>
          <w:bookmarkEnd w:id="16"/>
          <w:p w14:paraId="268AAAB0" w14:textId="77777777" w:rsidR="00463B35" w:rsidRPr="00B23A81" w:rsidRDefault="00463B35" w:rsidP="00463B35">
            <w:pPr>
              <w:pStyle w:val="BodyText"/>
              <w:jc w:val="both"/>
              <w:rPr>
                <w:iCs/>
                <w:sz w:val="22"/>
                <w:szCs w:val="22"/>
              </w:rPr>
            </w:pPr>
          </w:p>
        </w:tc>
        <w:tc>
          <w:tcPr>
            <w:tcW w:w="993" w:type="dxa"/>
            <w:tcBorders>
              <w:top w:val="single" w:sz="4" w:space="0" w:color="auto"/>
              <w:left w:val="single" w:sz="4" w:space="0" w:color="auto"/>
              <w:bottom w:val="single" w:sz="4" w:space="0" w:color="auto"/>
              <w:right w:val="single" w:sz="4" w:space="0" w:color="auto"/>
            </w:tcBorders>
          </w:tcPr>
          <w:p w14:paraId="30C2DACF" w14:textId="610544A7"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w:t>
            </w:r>
          </w:p>
        </w:tc>
        <w:tc>
          <w:tcPr>
            <w:tcW w:w="1701" w:type="dxa"/>
            <w:tcBorders>
              <w:top w:val="single" w:sz="4" w:space="0" w:color="auto"/>
              <w:left w:val="single" w:sz="4" w:space="0" w:color="auto"/>
              <w:bottom w:val="single" w:sz="4" w:space="0" w:color="auto"/>
              <w:right w:val="single" w:sz="4" w:space="0" w:color="auto"/>
            </w:tcBorders>
          </w:tcPr>
          <w:p w14:paraId="3E510BDE" w14:textId="675BA426"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641273A"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C8AC545"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02BEC2CF" w14:textId="4229EC21"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20.10.2023</w:t>
            </w:r>
          </w:p>
        </w:tc>
        <w:tc>
          <w:tcPr>
            <w:tcW w:w="1276" w:type="dxa"/>
            <w:tcBorders>
              <w:top w:val="single" w:sz="4" w:space="0" w:color="auto"/>
              <w:left w:val="single" w:sz="4" w:space="0" w:color="auto"/>
              <w:bottom w:val="single" w:sz="4" w:space="0" w:color="auto"/>
              <w:right w:val="single" w:sz="4" w:space="0" w:color="auto"/>
            </w:tcBorders>
          </w:tcPr>
          <w:p w14:paraId="6B443166" w14:textId="519E9FFA"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55</w:t>
            </w:r>
          </w:p>
        </w:tc>
      </w:tr>
      <w:tr w:rsidR="00463B35" w:rsidRPr="00B23A81" w14:paraId="1E9538C1"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18D72994" w14:textId="319BA00C"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58</w:t>
            </w:r>
          </w:p>
        </w:tc>
        <w:tc>
          <w:tcPr>
            <w:tcW w:w="1276" w:type="dxa"/>
            <w:tcBorders>
              <w:top w:val="single" w:sz="4" w:space="0" w:color="auto"/>
              <w:left w:val="single" w:sz="4" w:space="0" w:color="auto"/>
              <w:bottom w:val="single" w:sz="4" w:space="0" w:color="auto"/>
              <w:right w:val="single" w:sz="4" w:space="0" w:color="auto"/>
            </w:tcBorders>
          </w:tcPr>
          <w:p w14:paraId="1162D920" w14:textId="616663D7"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12.10.2023</w:t>
            </w:r>
          </w:p>
        </w:tc>
        <w:tc>
          <w:tcPr>
            <w:tcW w:w="1276" w:type="dxa"/>
            <w:tcBorders>
              <w:top w:val="single" w:sz="4" w:space="0" w:color="auto"/>
              <w:left w:val="single" w:sz="4" w:space="0" w:color="auto"/>
              <w:bottom w:val="single" w:sz="4" w:space="0" w:color="auto"/>
              <w:right w:val="single" w:sz="4" w:space="0" w:color="auto"/>
            </w:tcBorders>
          </w:tcPr>
          <w:p w14:paraId="1830699C" w14:textId="2F511A8A"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0F9E95B8" w14:textId="66BF847E" w:rsidR="00463B35" w:rsidRPr="00B23A81" w:rsidRDefault="00463B35" w:rsidP="00463B35">
            <w:pPr>
              <w:shd w:val="clear" w:color="auto" w:fill="FFFFFF"/>
              <w:spacing w:before="100" w:beforeAutospacing="1" w:after="100" w:afterAutospacing="1" w:line="210" w:lineRule="atLeast"/>
              <w:jc w:val="both"/>
              <w:rPr>
                <w:rFonts w:ascii="Times New Roman" w:hAnsi="Times New Roman" w:cs="Times New Roman"/>
                <w:lang w:eastAsia="ro-RO"/>
              </w:rPr>
            </w:pPr>
            <w:bookmarkStart w:id="17" w:name="_Hlk148088065"/>
            <w:r w:rsidRPr="00B23A81">
              <w:rPr>
                <w:rFonts w:ascii="Times New Roman" w:hAnsi="Times New Roman" w:cs="Times New Roman"/>
                <w:lang w:eastAsia="ro-RO"/>
              </w:rPr>
              <w:t xml:space="preserve">privind insușirea </w:t>
            </w:r>
            <w:r w:rsidRPr="00B23A81">
              <w:rPr>
                <w:rFonts w:ascii="Times New Roman" w:hAnsi="Times New Roman" w:cs="Times New Roman"/>
              </w:rPr>
              <w:t xml:space="preserve">dreptului de proprietate publica a Comunei Moftin asupra unor imobile – constructii si </w:t>
            </w:r>
            <w:r w:rsidRPr="00B23A81">
              <w:rPr>
                <w:rFonts w:ascii="Times New Roman" w:hAnsi="Times New Roman" w:cs="Times New Roman"/>
              </w:rPr>
              <w:lastRenderedPageBreak/>
              <w:t xml:space="preserve">teren aferent , aprobarea  </w:t>
            </w:r>
            <w:r w:rsidRPr="00B23A81">
              <w:rPr>
                <w:rFonts w:ascii="Times New Roman" w:hAnsi="Times New Roman" w:cs="Times New Roman"/>
                <w:lang w:eastAsia="ro-RO"/>
              </w:rPr>
              <w:t xml:space="preserve">documentatiei </w:t>
            </w:r>
            <w:r w:rsidRPr="00B23A81">
              <w:rPr>
                <w:rFonts w:ascii="Times New Roman" w:hAnsi="Times New Roman" w:cs="Times New Roman"/>
              </w:rPr>
              <w:t xml:space="preserve">tehnico-cadastrale de primă  inscriere în  domeniul public al Comunei Moftin și intabularea în </w:t>
            </w:r>
            <w:r w:rsidRPr="00B23A81">
              <w:rPr>
                <w:rFonts w:ascii="Times New Roman" w:hAnsi="Times New Roman" w:cs="Times New Roman"/>
                <w:lang w:eastAsia="ro-RO"/>
              </w:rPr>
              <w:t xml:space="preserve"> domeniu public al comunei Moftin a acestora  </w:t>
            </w:r>
          </w:p>
          <w:bookmarkEnd w:id="17"/>
          <w:p w14:paraId="14503601" w14:textId="77777777" w:rsidR="00463B35" w:rsidRPr="00B23A81" w:rsidRDefault="00463B35" w:rsidP="00463B35">
            <w:pPr>
              <w:spacing w:after="0"/>
              <w:jc w:val="both"/>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tcPr>
          <w:p w14:paraId="64347DE8" w14:textId="5D1EE03D"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III</w:t>
            </w:r>
          </w:p>
        </w:tc>
        <w:tc>
          <w:tcPr>
            <w:tcW w:w="1701" w:type="dxa"/>
            <w:tcBorders>
              <w:top w:val="single" w:sz="4" w:space="0" w:color="auto"/>
              <w:left w:val="single" w:sz="4" w:space="0" w:color="auto"/>
              <w:bottom w:val="single" w:sz="4" w:space="0" w:color="auto"/>
              <w:right w:val="single" w:sz="4" w:space="0" w:color="auto"/>
            </w:tcBorders>
          </w:tcPr>
          <w:p w14:paraId="4CCF1A4D" w14:textId="41C5D05B"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030E0D4"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2E2DEB3A"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32A5CB1D" w14:textId="5D548774"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20.10.2023</w:t>
            </w:r>
          </w:p>
        </w:tc>
        <w:tc>
          <w:tcPr>
            <w:tcW w:w="1276" w:type="dxa"/>
            <w:tcBorders>
              <w:top w:val="single" w:sz="4" w:space="0" w:color="auto"/>
              <w:left w:val="single" w:sz="4" w:space="0" w:color="auto"/>
              <w:bottom w:val="single" w:sz="4" w:space="0" w:color="auto"/>
              <w:right w:val="single" w:sz="4" w:space="0" w:color="auto"/>
            </w:tcBorders>
          </w:tcPr>
          <w:p w14:paraId="1D6DF679" w14:textId="485493E2"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56</w:t>
            </w:r>
          </w:p>
        </w:tc>
      </w:tr>
      <w:tr w:rsidR="00463B35" w:rsidRPr="00B23A81" w14:paraId="5D24CFE6"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1C9F693F" w14:textId="03D0B086"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59</w:t>
            </w:r>
          </w:p>
        </w:tc>
        <w:tc>
          <w:tcPr>
            <w:tcW w:w="1276" w:type="dxa"/>
            <w:tcBorders>
              <w:top w:val="single" w:sz="4" w:space="0" w:color="auto"/>
              <w:left w:val="single" w:sz="4" w:space="0" w:color="auto"/>
              <w:bottom w:val="single" w:sz="4" w:space="0" w:color="auto"/>
              <w:right w:val="single" w:sz="4" w:space="0" w:color="auto"/>
            </w:tcBorders>
          </w:tcPr>
          <w:p w14:paraId="2A9559A0" w14:textId="12C5CAE0"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12.10.2023</w:t>
            </w:r>
          </w:p>
        </w:tc>
        <w:tc>
          <w:tcPr>
            <w:tcW w:w="1276" w:type="dxa"/>
            <w:tcBorders>
              <w:top w:val="single" w:sz="4" w:space="0" w:color="auto"/>
              <w:left w:val="single" w:sz="4" w:space="0" w:color="auto"/>
              <w:bottom w:val="single" w:sz="4" w:space="0" w:color="auto"/>
              <w:right w:val="single" w:sz="4" w:space="0" w:color="auto"/>
            </w:tcBorders>
          </w:tcPr>
          <w:p w14:paraId="3E9C0A65" w14:textId="1F5A5C05"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0347922C" w14:textId="68489A7F" w:rsidR="00463B35" w:rsidRPr="00B23A81" w:rsidRDefault="00463B35" w:rsidP="00463B35">
            <w:pPr>
              <w:spacing w:after="0"/>
              <w:jc w:val="both"/>
              <w:rPr>
                <w:rFonts w:ascii="Times New Roman" w:hAnsi="Times New Roman" w:cs="Times New Roman"/>
                <w:b/>
              </w:rPr>
            </w:pPr>
            <w:bookmarkStart w:id="18" w:name="_Hlk148088121"/>
            <w:r w:rsidRPr="00B23A81">
              <w:rPr>
                <w:rFonts w:ascii="Times New Roman" w:hAnsi="Times New Roman" w:cs="Times New Roman"/>
                <w:lang w:eastAsia="ro-RO"/>
              </w:rPr>
              <w:t>privind însușirea  inventarului bunurilor ce alcătuiesc domeniul public al  comunei Moftin</w:t>
            </w:r>
            <w:bookmarkEnd w:id="18"/>
          </w:p>
        </w:tc>
        <w:tc>
          <w:tcPr>
            <w:tcW w:w="993" w:type="dxa"/>
            <w:tcBorders>
              <w:top w:val="single" w:sz="4" w:space="0" w:color="auto"/>
              <w:left w:val="single" w:sz="4" w:space="0" w:color="auto"/>
              <w:bottom w:val="single" w:sz="4" w:space="0" w:color="auto"/>
              <w:right w:val="single" w:sz="4" w:space="0" w:color="auto"/>
            </w:tcBorders>
          </w:tcPr>
          <w:p w14:paraId="6BBF4E6A" w14:textId="7B7DF9D9"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25302DB3" w14:textId="77137F78"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455F9E1"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315FFC03"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4A53DFAC" w14:textId="0EDD4256"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20.10.2023</w:t>
            </w:r>
          </w:p>
        </w:tc>
        <w:tc>
          <w:tcPr>
            <w:tcW w:w="1276" w:type="dxa"/>
            <w:tcBorders>
              <w:top w:val="single" w:sz="4" w:space="0" w:color="auto"/>
              <w:left w:val="single" w:sz="4" w:space="0" w:color="auto"/>
              <w:bottom w:val="single" w:sz="4" w:space="0" w:color="auto"/>
              <w:right w:val="single" w:sz="4" w:space="0" w:color="auto"/>
            </w:tcBorders>
          </w:tcPr>
          <w:p w14:paraId="0EB8A87F" w14:textId="0E08B29C"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57</w:t>
            </w:r>
          </w:p>
        </w:tc>
      </w:tr>
      <w:tr w:rsidR="00463B35" w:rsidRPr="00B23A81" w14:paraId="6C20258F"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37926B6A" w14:textId="308F1671"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60</w:t>
            </w:r>
          </w:p>
        </w:tc>
        <w:tc>
          <w:tcPr>
            <w:tcW w:w="1276" w:type="dxa"/>
            <w:tcBorders>
              <w:top w:val="single" w:sz="4" w:space="0" w:color="auto"/>
              <w:left w:val="single" w:sz="4" w:space="0" w:color="auto"/>
              <w:bottom w:val="single" w:sz="4" w:space="0" w:color="auto"/>
              <w:right w:val="single" w:sz="4" w:space="0" w:color="auto"/>
            </w:tcBorders>
          </w:tcPr>
          <w:p w14:paraId="072FA025" w14:textId="56381A39"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13.10.2023</w:t>
            </w:r>
          </w:p>
        </w:tc>
        <w:tc>
          <w:tcPr>
            <w:tcW w:w="1276" w:type="dxa"/>
            <w:tcBorders>
              <w:top w:val="single" w:sz="4" w:space="0" w:color="auto"/>
              <w:left w:val="single" w:sz="4" w:space="0" w:color="auto"/>
              <w:bottom w:val="single" w:sz="4" w:space="0" w:color="auto"/>
              <w:right w:val="single" w:sz="4" w:space="0" w:color="auto"/>
            </w:tcBorders>
          </w:tcPr>
          <w:p w14:paraId="491F6EBA" w14:textId="47614A84"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55E7B3C1" w14:textId="284DBDE3" w:rsidR="00463B35" w:rsidRPr="00B23A81" w:rsidRDefault="00463B35" w:rsidP="00463B35">
            <w:pPr>
              <w:spacing w:after="0"/>
              <w:jc w:val="both"/>
              <w:rPr>
                <w:rFonts w:ascii="Times New Roman" w:hAnsi="Times New Roman" w:cs="Times New Roman"/>
                <w:iCs/>
                <w:lang w:eastAsia="ro-RO"/>
              </w:rPr>
            </w:pPr>
            <w:bookmarkStart w:id="19" w:name="_Hlk148088137"/>
            <w:r w:rsidRPr="00B23A81">
              <w:rPr>
                <w:rFonts w:ascii="Times New Roman" w:hAnsi="Times New Roman" w:cs="Times New Roman"/>
                <w:iCs/>
              </w:rPr>
              <w:t>privind  însuşirea documentaţiei tehnico - cadastrale în vederea primei inscrieri si atestarea apartentei la domeniul privat al Comunei Moftin a imobilului , teren situat în intravilanul localitatii Domănești</w:t>
            </w:r>
            <w:bookmarkEnd w:id="19"/>
          </w:p>
        </w:tc>
        <w:tc>
          <w:tcPr>
            <w:tcW w:w="993" w:type="dxa"/>
            <w:tcBorders>
              <w:top w:val="single" w:sz="4" w:space="0" w:color="auto"/>
              <w:left w:val="single" w:sz="4" w:space="0" w:color="auto"/>
              <w:bottom w:val="single" w:sz="4" w:space="0" w:color="auto"/>
              <w:right w:val="single" w:sz="4" w:space="0" w:color="auto"/>
            </w:tcBorders>
          </w:tcPr>
          <w:p w14:paraId="34E7D951" w14:textId="4EADD47C"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3D88C8F9" w14:textId="6965CF31"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392DC69"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741E8DD2"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53339DC9" w14:textId="5946A4DF"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20.10.2023</w:t>
            </w:r>
          </w:p>
        </w:tc>
        <w:tc>
          <w:tcPr>
            <w:tcW w:w="1276" w:type="dxa"/>
            <w:tcBorders>
              <w:top w:val="single" w:sz="4" w:space="0" w:color="auto"/>
              <w:left w:val="single" w:sz="4" w:space="0" w:color="auto"/>
              <w:bottom w:val="single" w:sz="4" w:space="0" w:color="auto"/>
              <w:right w:val="single" w:sz="4" w:space="0" w:color="auto"/>
            </w:tcBorders>
          </w:tcPr>
          <w:p w14:paraId="7E390274" w14:textId="300BF5B8"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58</w:t>
            </w:r>
          </w:p>
        </w:tc>
      </w:tr>
      <w:tr w:rsidR="00463B35" w:rsidRPr="00B23A81" w14:paraId="7E1DB78E"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499FAF2F" w14:textId="15C4784D"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61</w:t>
            </w:r>
          </w:p>
        </w:tc>
        <w:tc>
          <w:tcPr>
            <w:tcW w:w="1276" w:type="dxa"/>
            <w:tcBorders>
              <w:top w:val="single" w:sz="4" w:space="0" w:color="auto"/>
              <w:left w:val="single" w:sz="4" w:space="0" w:color="auto"/>
              <w:bottom w:val="single" w:sz="4" w:space="0" w:color="auto"/>
              <w:right w:val="single" w:sz="4" w:space="0" w:color="auto"/>
            </w:tcBorders>
          </w:tcPr>
          <w:p w14:paraId="0E1089D3" w14:textId="4A9D5172"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13.10.2023</w:t>
            </w:r>
          </w:p>
        </w:tc>
        <w:tc>
          <w:tcPr>
            <w:tcW w:w="1276" w:type="dxa"/>
            <w:tcBorders>
              <w:top w:val="single" w:sz="4" w:space="0" w:color="auto"/>
              <w:left w:val="single" w:sz="4" w:space="0" w:color="auto"/>
              <w:bottom w:val="single" w:sz="4" w:space="0" w:color="auto"/>
              <w:right w:val="single" w:sz="4" w:space="0" w:color="auto"/>
            </w:tcBorders>
          </w:tcPr>
          <w:p w14:paraId="2B841EC6" w14:textId="2B7C449B"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069D5179" w14:textId="09B10A6A" w:rsidR="00463B35" w:rsidRPr="00B23A81" w:rsidRDefault="00463B35" w:rsidP="00463B35">
            <w:pPr>
              <w:spacing w:after="0"/>
              <w:jc w:val="both"/>
              <w:rPr>
                <w:rFonts w:ascii="Times New Roman" w:hAnsi="Times New Roman" w:cs="Times New Roman"/>
                <w:iCs/>
              </w:rPr>
            </w:pPr>
            <w:r w:rsidRPr="00B23A81">
              <w:rPr>
                <w:rFonts w:ascii="Times New Roman" w:hAnsi="Times New Roman" w:cs="Times New Roman"/>
                <w:iCs/>
              </w:rPr>
              <w:t>privind aprobarea si atestarea inventarului  bunurilor imobile aparținând domeniului privat al Comunei Moftin</w:t>
            </w:r>
            <w:r w:rsidRPr="00B23A81">
              <w:rPr>
                <w:rFonts w:ascii="Times New Roman" w:hAnsi="Times New Roman" w:cs="Times New Roman"/>
                <w:iCs/>
              </w:rPr>
              <w:t xml:space="preserve"> </w:t>
            </w:r>
          </w:p>
        </w:tc>
        <w:tc>
          <w:tcPr>
            <w:tcW w:w="993" w:type="dxa"/>
            <w:tcBorders>
              <w:top w:val="single" w:sz="4" w:space="0" w:color="auto"/>
              <w:left w:val="single" w:sz="4" w:space="0" w:color="auto"/>
              <w:bottom w:val="single" w:sz="4" w:space="0" w:color="auto"/>
              <w:right w:val="single" w:sz="4" w:space="0" w:color="auto"/>
            </w:tcBorders>
          </w:tcPr>
          <w:p w14:paraId="5C4B43A1" w14:textId="45E46FD7"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4E6E6BED" w14:textId="03F6D77C"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7D2F4746"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19CE4304"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18EDAA3A" w14:textId="062FF1BB"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20.10.2023</w:t>
            </w:r>
          </w:p>
        </w:tc>
        <w:tc>
          <w:tcPr>
            <w:tcW w:w="1276" w:type="dxa"/>
            <w:tcBorders>
              <w:top w:val="single" w:sz="4" w:space="0" w:color="auto"/>
              <w:left w:val="single" w:sz="4" w:space="0" w:color="auto"/>
              <w:bottom w:val="single" w:sz="4" w:space="0" w:color="auto"/>
              <w:right w:val="single" w:sz="4" w:space="0" w:color="auto"/>
            </w:tcBorders>
          </w:tcPr>
          <w:p w14:paraId="70A82844" w14:textId="4EB00070"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59</w:t>
            </w:r>
          </w:p>
        </w:tc>
      </w:tr>
      <w:tr w:rsidR="00463B35" w:rsidRPr="00B23A81" w14:paraId="51FBE8A9"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0A029BFD" w14:textId="292D60C5"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62</w:t>
            </w:r>
          </w:p>
        </w:tc>
        <w:tc>
          <w:tcPr>
            <w:tcW w:w="1276" w:type="dxa"/>
            <w:tcBorders>
              <w:top w:val="single" w:sz="4" w:space="0" w:color="auto"/>
              <w:left w:val="single" w:sz="4" w:space="0" w:color="auto"/>
              <w:bottom w:val="single" w:sz="4" w:space="0" w:color="auto"/>
              <w:right w:val="single" w:sz="4" w:space="0" w:color="auto"/>
            </w:tcBorders>
          </w:tcPr>
          <w:p w14:paraId="2126F57E" w14:textId="17D23371"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13.10.2023</w:t>
            </w:r>
          </w:p>
        </w:tc>
        <w:tc>
          <w:tcPr>
            <w:tcW w:w="1276" w:type="dxa"/>
            <w:tcBorders>
              <w:top w:val="single" w:sz="4" w:space="0" w:color="auto"/>
              <w:left w:val="single" w:sz="4" w:space="0" w:color="auto"/>
              <w:bottom w:val="single" w:sz="4" w:space="0" w:color="auto"/>
              <w:right w:val="single" w:sz="4" w:space="0" w:color="auto"/>
            </w:tcBorders>
          </w:tcPr>
          <w:p w14:paraId="6EA4A3EC" w14:textId="62910B2F"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4819845E" w14:textId="77777777" w:rsidR="00463B35" w:rsidRPr="00B23A81" w:rsidRDefault="00463B35" w:rsidP="00463B35">
            <w:pPr>
              <w:autoSpaceDE w:val="0"/>
              <w:autoSpaceDN w:val="0"/>
              <w:adjustRightInd w:val="0"/>
              <w:spacing w:after="0" w:line="240" w:lineRule="auto"/>
              <w:jc w:val="both"/>
              <w:rPr>
                <w:rFonts w:ascii="Times New Roman" w:hAnsi="Times New Roman" w:cs="Times New Roman"/>
                <w:iCs/>
              </w:rPr>
            </w:pPr>
            <w:bookmarkStart w:id="20" w:name="_Hlk148090463"/>
            <w:proofErr w:type="spellStart"/>
            <w:proofErr w:type="gramStart"/>
            <w:r w:rsidRPr="00B23A81">
              <w:rPr>
                <w:rFonts w:ascii="Times New Roman" w:hAnsi="Times New Roman" w:cs="Times New Roman"/>
                <w:iCs/>
                <w:lang w:val="fr-FR"/>
              </w:rPr>
              <w:t>privind</w:t>
            </w:r>
            <w:proofErr w:type="spellEnd"/>
            <w:proofErr w:type="gramEnd"/>
            <w:r w:rsidRPr="00B23A81">
              <w:rPr>
                <w:rFonts w:ascii="Times New Roman" w:hAnsi="Times New Roman" w:cs="Times New Roman"/>
                <w:iCs/>
                <w:lang w:val="fr-FR"/>
              </w:rPr>
              <w:t xml:space="preserve"> </w:t>
            </w:r>
            <w:proofErr w:type="spellStart"/>
            <w:r w:rsidRPr="00B23A81">
              <w:rPr>
                <w:rFonts w:ascii="Times New Roman" w:hAnsi="Times New Roman" w:cs="Times New Roman"/>
                <w:iCs/>
                <w:lang w:val="fr-FR"/>
              </w:rPr>
              <w:t>aprobarea</w:t>
            </w:r>
            <w:proofErr w:type="spellEnd"/>
            <w:r w:rsidRPr="00B23A81">
              <w:rPr>
                <w:rFonts w:ascii="Times New Roman" w:hAnsi="Times New Roman" w:cs="Times New Roman"/>
                <w:iCs/>
                <w:lang w:val="fr-FR"/>
              </w:rPr>
              <w:t xml:space="preserve"> </w:t>
            </w:r>
            <w:proofErr w:type="spellStart"/>
            <w:r w:rsidRPr="00B23A81">
              <w:rPr>
                <w:rFonts w:ascii="Times New Roman" w:hAnsi="Times New Roman" w:cs="Times New Roman"/>
                <w:iCs/>
                <w:lang w:val="fr-FR"/>
              </w:rPr>
              <w:t>organigramei</w:t>
            </w:r>
            <w:proofErr w:type="spellEnd"/>
            <w:r w:rsidRPr="00B23A81">
              <w:rPr>
                <w:rFonts w:ascii="Times New Roman" w:hAnsi="Times New Roman" w:cs="Times New Roman"/>
                <w:iCs/>
                <w:lang w:val="fr-FR"/>
              </w:rPr>
              <w:t xml:space="preserve"> </w:t>
            </w:r>
            <w:r w:rsidRPr="00B23A81">
              <w:rPr>
                <w:rFonts w:ascii="Times New Roman" w:hAnsi="Times New Roman" w:cs="Times New Roman"/>
                <w:iCs/>
              </w:rPr>
              <w:t>şi a statului de functii din cadrul</w:t>
            </w:r>
          </w:p>
          <w:p w14:paraId="15F7F659" w14:textId="77777777" w:rsidR="00463B35" w:rsidRPr="00B23A81" w:rsidRDefault="00463B35" w:rsidP="00463B35">
            <w:pPr>
              <w:autoSpaceDE w:val="0"/>
              <w:autoSpaceDN w:val="0"/>
              <w:adjustRightInd w:val="0"/>
              <w:spacing w:after="0" w:line="240" w:lineRule="auto"/>
              <w:jc w:val="both"/>
              <w:rPr>
                <w:rFonts w:ascii="Times New Roman" w:hAnsi="Times New Roman" w:cs="Times New Roman"/>
                <w:iCs/>
              </w:rPr>
            </w:pPr>
            <w:r w:rsidRPr="00B23A81">
              <w:rPr>
                <w:rFonts w:ascii="Times New Roman" w:hAnsi="Times New Roman" w:cs="Times New Roman"/>
                <w:iCs/>
              </w:rPr>
              <w:t xml:space="preserve">Primăriei comunei  MOFTIN                                                                                                                                                                                                                                                                                                                                                                                                                                                                                                                                                                                                                                                                                                                                                                                                                                                                                                                                                                                                                                                                                                                                                                                                                                                                                                                                                                                                                                                                                                                                                                                     </w:t>
            </w:r>
          </w:p>
          <w:bookmarkEnd w:id="20"/>
          <w:p w14:paraId="3D317F52" w14:textId="77777777" w:rsidR="00463B35" w:rsidRPr="00B23A81" w:rsidRDefault="00463B35" w:rsidP="00463B35">
            <w:pPr>
              <w:jc w:val="both"/>
              <w:rPr>
                <w:rFonts w:ascii="Times New Roman" w:hAnsi="Times New Roman" w:cs="Times New Roman"/>
                <w:iCs/>
              </w:rPr>
            </w:pPr>
          </w:p>
        </w:tc>
        <w:tc>
          <w:tcPr>
            <w:tcW w:w="993" w:type="dxa"/>
            <w:tcBorders>
              <w:top w:val="single" w:sz="4" w:space="0" w:color="auto"/>
              <w:left w:val="single" w:sz="4" w:space="0" w:color="auto"/>
              <w:bottom w:val="single" w:sz="4" w:space="0" w:color="auto"/>
              <w:right w:val="single" w:sz="4" w:space="0" w:color="auto"/>
            </w:tcBorders>
          </w:tcPr>
          <w:p w14:paraId="2EEE4249" w14:textId="3D8082AB"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0571A7AA" w14:textId="552FDF7B"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7439E09F"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6B6B38FB"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0B75F3E4" w14:textId="785949EE"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20.10.2023</w:t>
            </w:r>
          </w:p>
        </w:tc>
        <w:tc>
          <w:tcPr>
            <w:tcW w:w="1276" w:type="dxa"/>
            <w:tcBorders>
              <w:top w:val="single" w:sz="4" w:space="0" w:color="auto"/>
              <w:left w:val="single" w:sz="4" w:space="0" w:color="auto"/>
              <w:bottom w:val="single" w:sz="4" w:space="0" w:color="auto"/>
              <w:right w:val="single" w:sz="4" w:space="0" w:color="auto"/>
            </w:tcBorders>
          </w:tcPr>
          <w:p w14:paraId="471A2B4C" w14:textId="1C10E873"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60</w:t>
            </w:r>
          </w:p>
        </w:tc>
      </w:tr>
      <w:tr w:rsidR="009C471B" w:rsidRPr="00B23A81" w14:paraId="40C32F2C"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71BC91F4" w14:textId="54EC0B43" w:rsidR="009C471B" w:rsidRPr="00B23A81" w:rsidRDefault="009C471B"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63</w:t>
            </w:r>
          </w:p>
        </w:tc>
        <w:tc>
          <w:tcPr>
            <w:tcW w:w="1276" w:type="dxa"/>
            <w:tcBorders>
              <w:top w:val="single" w:sz="4" w:space="0" w:color="auto"/>
              <w:left w:val="single" w:sz="4" w:space="0" w:color="auto"/>
              <w:bottom w:val="single" w:sz="4" w:space="0" w:color="auto"/>
              <w:right w:val="single" w:sz="4" w:space="0" w:color="auto"/>
            </w:tcBorders>
          </w:tcPr>
          <w:p w14:paraId="6A38433C" w14:textId="26A85A78" w:rsidR="009C471B" w:rsidRPr="00B23A81" w:rsidRDefault="009C471B"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17.10.2023</w:t>
            </w:r>
          </w:p>
        </w:tc>
        <w:tc>
          <w:tcPr>
            <w:tcW w:w="1276" w:type="dxa"/>
            <w:tcBorders>
              <w:top w:val="single" w:sz="4" w:space="0" w:color="auto"/>
              <w:left w:val="single" w:sz="4" w:space="0" w:color="auto"/>
              <w:bottom w:val="single" w:sz="4" w:space="0" w:color="auto"/>
              <w:right w:val="single" w:sz="4" w:space="0" w:color="auto"/>
            </w:tcBorders>
          </w:tcPr>
          <w:p w14:paraId="0B784FE8" w14:textId="0EF5A693" w:rsidR="009C471B" w:rsidRPr="00B23A81" w:rsidRDefault="00A12B8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Viceprimar</w:t>
            </w:r>
          </w:p>
        </w:tc>
        <w:tc>
          <w:tcPr>
            <w:tcW w:w="2409" w:type="dxa"/>
            <w:tcBorders>
              <w:top w:val="single" w:sz="4" w:space="0" w:color="auto"/>
              <w:left w:val="single" w:sz="4" w:space="0" w:color="auto"/>
              <w:bottom w:val="single" w:sz="4" w:space="0" w:color="auto"/>
              <w:right w:val="single" w:sz="4" w:space="0" w:color="auto"/>
            </w:tcBorders>
            <w:vAlign w:val="center"/>
          </w:tcPr>
          <w:p w14:paraId="1AF5856D" w14:textId="77777777" w:rsidR="009C471B" w:rsidRPr="00B23A81" w:rsidRDefault="009C471B" w:rsidP="00AB2C5D">
            <w:pPr>
              <w:ind w:right="-2"/>
              <w:jc w:val="both"/>
              <w:rPr>
                <w:rFonts w:ascii="Times New Roman" w:hAnsi="Times New Roman" w:cs="Times New Roman"/>
                <w:bCs/>
              </w:rPr>
            </w:pPr>
            <w:bookmarkStart w:id="21" w:name="_Hlk151632245"/>
            <w:r w:rsidRPr="00B23A81">
              <w:rPr>
                <w:rFonts w:ascii="Times New Roman" w:hAnsi="Times New Roman" w:cs="Times New Roman"/>
                <w:bCs/>
              </w:rPr>
              <w:t xml:space="preserve">privind aprobarea  taxelor speciale de </w:t>
            </w:r>
            <w:r w:rsidRPr="00B23A81">
              <w:rPr>
                <w:rFonts w:ascii="Times New Roman" w:hAnsi="Times New Roman" w:cs="Times New Roman"/>
                <w:bCs/>
              </w:rPr>
              <w:lastRenderedPageBreak/>
              <w:t>salubrizare și a tarifelor aplicate de Serviciul Public Moftin începând cu 01.01.2024.</w:t>
            </w:r>
          </w:p>
          <w:bookmarkEnd w:id="21"/>
          <w:p w14:paraId="219E3B78" w14:textId="77777777" w:rsidR="009C471B" w:rsidRPr="00B23A81" w:rsidRDefault="009C471B" w:rsidP="00AB2C5D">
            <w:pPr>
              <w:autoSpaceDE w:val="0"/>
              <w:autoSpaceDN w:val="0"/>
              <w:adjustRightInd w:val="0"/>
              <w:spacing w:after="0" w:line="240" w:lineRule="auto"/>
              <w:jc w:val="both"/>
              <w:rPr>
                <w:rFonts w:ascii="Times New Roman" w:hAnsi="Times New Roman" w:cs="Times New Roman"/>
                <w:iCs/>
                <w:lang w:val="fr-FR"/>
              </w:rPr>
            </w:pPr>
          </w:p>
        </w:tc>
        <w:tc>
          <w:tcPr>
            <w:tcW w:w="993" w:type="dxa"/>
            <w:tcBorders>
              <w:top w:val="single" w:sz="4" w:space="0" w:color="auto"/>
              <w:left w:val="single" w:sz="4" w:space="0" w:color="auto"/>
              <w:bottom w:val="single" w:sz="4" w:space="0" w:color="auto"/>
              <w:right w:val="single" w:sz="4" w:space="0" w:color="auto"/>
            </w:tcBorders>
          </w:tcPr>
          <w:p w14:paraId="4E5C294F" w14:textId="0B6FB969" w:rsidR="009C471B" w:rsidRPr="00B23A81" w:rsidRDefault="007E6CE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w:t>
            </w:r>
            <w:r w:rsidR="00FB0EDF" w:rsidRPr="00B23A81">
              <w:rPr>
                <w:rFonts w:ascii="Times New Roman" w:eastAsia="Times New Roman" w:hAnsi="Times New Roman" w:cs="Times New Roman"/>
                <w:lang w:eastAsia="ro-RO"/>
              </w:rPr>
              <w:t>o</w:t>
            </w:r>
            <w:r w:rsidRPr="00B23A81">
              <w:rPr>
                <w:rFonts w:ascii="Times New Roman" w:eastAsia="Times New Roman" w:hAnsi="Times New Roman" w:cs="Times New Roman"/>
                <w:lang w:eastAsia="ro-RO"/>
              </w:rPr>
              <w:t xml:space="preserve">m I, </w:t>
            </w:r>
            <w:r w:rsidR="00A12B81"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40A996D0" w14:textId="11B12AFA" w:rsidR="009C471B" w:rsidRPr="00B23A81" w:rsidRDefault="00A12B8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50B7E9B" w14:textId="77777777" w:rsidR="009C471B" w:rsidRPr="00B23A81" w:rsidRDefault="009C471B"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6504E05D" w14:textId="77777777" w:rsidR="009C471B" w:rsidRPr="00B23A81" w:rsidRDefault="009C471B"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07204ABF" w14:textId="15E48A04" w:rsidR="009C471B" w:rsidRPr="00B23A81" w:rsidRDefault="00463B35"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29.11.2023</w:t>
            </w:r>
          </w:p>
        </w:tc>
        <w:tc>
          <w:tcPr>
            <w:tcW w:w="1276" w:type="dxa"/>
            <w:tcBorders>
              <w:top w:val="single" w:sz="4" w:space="0" w:color="auto"/>
              <w:left w:val="single" w:sz="4" w:space="0" w:color="auto"/>
              <w:bottom w:val="single" w:sz="4" w:space="0" w:color="auto"/>
              <w:right w:val="single" w:sz="4" w:space="0" w:color="auto"/>
            </w:tcBorders>
          </w:tcPr>
          <w:p w14:paraId="7CE037A2" w14:textId="48BF10B6" w:rsidR="009C471B" w:rsidRPr="00B23A81" w:rsidRDefault="00463B35" w:rsidP="001B432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70</w:t>
            </w:r>
          </w:p>
        </w:tc>
      </w:tr>
      <w:tr w:rsidR="00A12B81" w:rsidRPr="00B23A81" w14:paraId="2AD047A9"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4B173C42" w14:textId="75250BB8" w:rsidR="00A12B81" w:rsidRPr="00B23A81" w:rsidRDefault="00A12B8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64</w:t>
            </w:r>
          </w:p>
        </w:tc>
        <w:tc>
          <w:tcPr>
            <w:tcW w:w="1276" w:type="dxa"/>
            <w:tcBorders>
              <w:top w:val="single" w:sz="4" w:space="0" w:color="auto"/>
              <w:left w:val="single" w:sz="4" w:space="0" w:color="auto"/>
              <w:bottom w:val="single" w:sz="4" w:space="0" w:color="auto"/>
              <w:right w:val="single" w:sz="4" w:space="0" w:color="auto"/>
            </w:tcBorders>
          </w:tcPr>
          <w:p w14:paraId="556F864B" w14:textId="274BA3AA" w:rsidR="00A12B81" w:rsidRPr="00B23A81" w:rsidRDefault="00A12B8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27.10.2023</w:t>
            </w:r>
          </w:p>
        </w:tc>
        <w:tc>
          <w:tcPr>
            <w:tcW w:w="1276" w:type="dxa"/>
            <w:tcBorders>
              <w:top w:val="single" w:sz="4" w:space="0" w:color="auto"/>
              <w:left w:val="single" w:sz="4" w:space="0" w:color="auto"/>
              <w:bottom w:val="single" w:sz="4" w:space="0" w:color="auto"/>
              <w:right w:val="single" w:sz="4" w:space="0" w:color="auto"/>
            </w:tcBorders>
          </w:tcPr>
          <w:p w14:paraId="327FCEAD" w14:textId="20EF0340" w:rsidR="00A12B81" w:rsidRPr="00B23A81" w:rsidRDefault="00A12B8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6C289E1C" w14:textId="1359E056" w:rsidR="00A12B81" w:rsidRPr="00B23A81" w:rsidRDefault="00A12B81" w:rsidP="00AB2C5D">
            <w:pPr>
              <w:ind w:right="-2"/>
              <w:jc w:val="both"/>
              <w:rPr>
                <w:rFonts w:ascii="Times New Roman" w:hAnsi="Times New Roman" w:cs="Times New Roman"/>
                <w:b/>
              </w:rPr>
            </w:pPr>
            <w:r w:rsidRPr="00B23A81">
              <w:rPr>
                <w:rFonts w:ascii="Times New Roman" w:hAnsi="Times New Roman" w:cs="Times New Roman"/>
              </w:rPr>
              <w:t xml:space="preserve">de rectificare a H.C.L. nr. 20/07.04.2023 </w:t>
            </w:r>
            <w:r w:rsidRPr="00B23A81">
              <w:rPr>
                <w:rStyle w:val="Emphasis"/>
                <w:rFonts w:ascii="Times New Roman" w:hAnsi="Times New Roman" w:cs="Times New Roman"/>
                <w:i w:val="0"/>
                <w:iCs w:val="0"/>
              </w:rPr>
              <w:t>privind</w:t>
            </w:r>
            <w:r w:rsidRPr="00B23A81">
              <w:rPr>
                <w:rFonts w:ascii="Times New Roman" w:hAnsi="Times New Roman" w:cs="Times New Roman"/>
              </w:rPr>
              <w:t xml:space="preserve">  aprobarea documentației tehnico-economice pentru obiectivul de investiții</w:t>
            </w:r>
            <w:r w:rsidRPr="00B23A81">
              <w:rPr>
                <w:rFonts w:ascii="Times New Roman" w:hAnsi="Times New Roman" w:cs="Times New Roman"/>
                <w:b/>
              </w:rPr>
              <w:t>„</w:t>
            </w:r>
            <w:r w:rsidRPr="00B23A81">
              <w:rPr>
                <w:rFonts w:ascii="Times New Roman" w:hAnsi="Times New Roman" w:cs="Times New Roman"/>
                <w:b/>
                <w:bCs/>
              </w:rPr>
              <w:t>DEMOLARE, REABILTARE, MODERNIZARE, EXTINDERE CLĂDIRE ADMINISTRATIVĂ ȘI ÎMPREJMUIRE, CENTRU SOCIAL DE ZI PENTRU COPII AFLAȚI ÎN SITUAȚIE DE RISC DE SEPARARE DE PĂRINȚI, LOCALITATEA DOMĂNEȘTI, COMUNA MOFTIN, JUDEȚUL SATU MARE</w:t>
            </w:r>
            <w:r w:rsidRPr="00B23A81">
              <w:rPr>
                <w:rFonts w:ascii="Times New Roman" w:hAnsi="Times New Roman" w:cs="Times New Roman"/>
                <w:b/>
              </w:rPr>
              <w:t>”</w:t>
            </w:r>
          </w:p>
        </w:tc>
        <w:tc>
          <w:tcPr>
            <w:tcW w:w="993" w:type="dxa"/>
            <w:tcBorders>
              <w:top w:val="single" w:sz="4" w:space="0" w:color="auto"/>
              <w:left w:val="single" w:sz="4" w:space="0" w:color="auto"/>
              <w:bottom w:val="single" w:sz="4" w:space="0" w:color="auto"/>
              <w:right w:val="single" w:sz="4" w:space="0" w:color="auto"/>
            </w:tcBorders>
          </w:tcPr>
          <w:p w14:paraId="6D467B26" w14:textId="2DBA5F38" w:rsidR="00A12B81" w:rsidRPr="00B23A81" w:rsidRDefault="00A12B8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43EF5F0F" w14:textId="56566EBF" w:rsidR="00A12B81" w:rsidRPr="00B23A81" w:rsidRDefault="00A12B8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511E9ED6" w14:textId="77777777" w:rsidR="00A12B81" w:rsidRPr="00B23A81" w:rsidRDefault="00A12B81"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1EC05029" w14:textId="77777777" w:rsidR="00A12B81" w:rsidRPr="00B23A81" w:rsidRDefault="00A12B81"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52CFF542" w14:textId="261F5314" w:rsidR="00A12B81" w:rsidRPr="00B23A81" w:rsidRDefault="00463B35"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30.10.2023</w:t>
            </w:r>
          </w:p>
        </w:tc>
        <w:tc>
          <w:tcPr>
            <w:tcW w:w="1276" w:type="dxa"/>
            <w:tcBorders>
              <w:top w:val="single" w:sz="4" w:space="0" w:color="auto"/>
              <w:left w:val="single" w:sz="4" w:space="0" w:color="auto"/>
              <w:bottom w:val="single" w:sz="4" w:space="0" w:color="auto"/>
              <w:right w:val="single" w:sz="4" w:space="0" w:color="auto"/>
            </w:tcBorders>
          </w:tcPr>
          <w:p w14:paraId="0F00BFF1" w14:textId="112CCB41" w:rsidR="00A12B81" w:rsidRPr="00B23A81" w:rsidRDefault="00463B35" w:rsidP="001B4329">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61</w:t>
            </w:r>
          </w:p>
        </w:tc>
      </w:tr>
      <w:tr w:rsidR="00463B35" w:rsidRPr="00B23A81" w14:paraId="447180E7"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5D70713B" w14:textId="4F3E9B5E"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65</w:t>
            </w:r>
          </w:p>
        </w:tc>
        <w:tc>
          <w:tcPr>
            <w:tcW w:w="1276" w:type="dxa"/>
            <w:tcBorders>
              <w:top w:val="single" w:sz="4" w:space="0" w:color="auto"/>
              <w:left w:val="single" w:sz="4" w:space="0" w:color="auto"/>
              <w:bottom w:val="single" w:sz="4" w:space="0" w:color="auto"/>
              <w:right w:val="single" w:sz="4" w:space="0" w:color="auto"/>
            </w:tcBorders>
          </w:tcPr>
          <w:p w14:paraId="3DB4CCCF" w14:textId="1DDC18A8"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30.10.2023</w:t>
            </w:r>
          </w:p>
        </w:tc>
        <w:tc>
          <w:tcPr>
            <w:tcW w:w="1276" w:type="dxa"/>
            <w:tcBorders>
              <w:top w:val="single" w:sz="4" w:space="0" w:color="auto"/>
              <w:left w:val="single" w:sz="4" w:space="0" w:color="auto"/>
              <w:bottom w:val="single" w:sz="4" w:space="0" w:color="auto"/>
              <w:right w:val="single" w:sz="4" w:space="0" w:color="auto"/>
            </w:tcBorders>
          </w:tcPr>
          <w:p w14:paraId="5C21FC03" w14:textId="1E8E59FC"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516AEE64" w14:textId="77777777" w:rsidR="00463B35" w:rsidRPr="00B23A81" w:rsidRDefault="00463B35" w:rsidP="00463B35">
            <w:pPr>
              <w:shd w:val="clear" w:color="auto" w:fill="FFFFFF"/>
              <w:spacing w:before="100" w:beforeAutospacing="1" w:after="100" w:afterAutospacing="1" w:line="210" w:lineRule="atLeast"/>
              <w:jc w:val="both"/>
              <w:rPr>
                <w:rFonts w:ascii="Times New Roman" w:hAnsi="Times New Roman" w:cs="Times New Roman"/>
                <w:lang w:eastAsia="ro-RO"/>
              </w:rPr>
            </w:pPr>
            <w:r w:rsidRPr="00B23A81">
              <w:rPr>
                <w:rFonts w:ascii="Times New Roman" w:hAnsi="Times New Roman" w:cs="Times New Roman"/>
                <w:lang w:eastAsia="ro-RO"/>
              </w:rPr>
              <w:t xml:space="preserve">privind insușirea </w:t>
            </w:r>
            <w:r w:rsidRPr="00B23A81">
              <w:rPr>
                <w:rFonts w:ascii="Times New Roman" w:hAnsi="Times New Roman" w:cs="Times New Roman"/>
              </w:rPr>
              <w:t xml:space="preserve">dreptului de proprietate publica a Comunei Moftin asupra unor imobile – constructii si teren aferent , aprobarea  </w:t>
            </w:r>
            <w:r w:rsidRPr="00B23A81">
              <w:rPr>
                <w:rFonts w:ascii="Times New Roman" w:hAnsi="Times New Roman" w:cs="Times New Roman"/>
                <w:lang w:eastAsia="ro-RO"/>
              </w:rPr>
              <w:t xml:space="preserve">documentatiei </w:t>
            </w:r>
            <w:r w:rsidRPr="00B23A81">
              <w:rPr>
                <w:rFonts w:ascii="Times New Roman" w:hAnsi="Times New Roman" w:cs="Times New Roman"/>
              </w:rPr>
              <w:t xml:space="preserve">tehnico-cadastrale de primă  inscriere în  domeniul public al Comunei </w:t>
            </w:r>
            <w:r w:rsidRPr="00B23A81">
              <w:rPr>
                <w:rFonts w:ascii="Times New Roman" w:hAnsi="Times New Roman" w:cs="Times New Roman"/>
              </w:rPr>
              <w:lastRenderedPageBreak/>
              <w:t xml:space="preserve">Moftin și intabularea în </w:t>
            </w:r>
            <w:r w:rsidRPr="00B23A81">
              <w:rPr>
                <w:rFonts w:ascii="Times New Roman" w:hAnsi="Times New Roman" w:cs="Times New Roman"/>
                <w:lang w:eastAsia="ro-RO"/>
              </w:rPr>
              <w:t xml:space="preserve"> domeniu public al comunei Moftin a acestora  </w:t>
            </w:r>
          </w:p>
          <w:p w14:paraId="1ECDDEA0" w14:textId="77777777" w:rsidR="00463B35" w:rsidRPr="00B23A81" w:rsidRDefault="00463B35" w:rsidP="00463B35">
            <w:pPr>
              <w:ind w:right="-2"/>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5AE26A4D" w14:textId="3D8C6EDA"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III</w:t>
            </w:r>
          </w:p>
        </w:tc>
        <w:tc>
          <w:tcPr>
            <w:tcW w:w="1701" w:type="dxa"/>
            <w:tcBorders>
              <w:top w:val="single" w:sz="4" w:space="0" w:color="auto"/>
              <w:left w:val="single" w:sz="4" w:space="0" w:color="auto"/>
              <w:bottom w:val="single" w:sz="4" w:space="0" w:color="auto"/>
              <w:right w:val="single" w:sz="4" w:space="0" w:color="auto"/>
            </w:tcBorders>
          </w:tcPr>
          <w:p w14:paraId="3B15056F" w14:textId="4BCB7C9A"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307E37A9"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752A1B0B"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6B5C6E3A" w14:textId="138FA27E"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30.10.2023</w:t>
            </w:r>
          </w:p>
        </w:tc>
        <w:tc>
          <w:tcPr>
            <w:tcW w:w="1276" w:type="dxa"/>
            <w:tcBorders>
              <w:top w:val="single" w:sz="4" w:space="0" w:color="auto"/>
              <w:left w:val="single" w:sz="4" w:space="0" w:color="auto"/>
              <w:bottom w:val="single" w:sz="4" w:space="0" w:color="auto"/>
              <w:right w:val="single" w:sz="4" w:space="0" w:color="auto"/>
            </w:tcBorders>
          </w:tcPr>
          <w:p w14:paraId="53FDA360" w14:textId="733FE68D"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62</w:t>
            </w:r>
          </w:p>
        </w:tc>
      </w:tr>
      <w:tr w:rsidR="00463B35" w:rsidRPr="00B23A81" w14:paraId="61D04C72"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0F3C885F" w14:textId="5F5F6FA6"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66</w:t>
            </w:r>
          </w:p>
        </w:tc>
        <w:tc>
          <w:tcPr>
            <w:tcW w:w="1276" w:type="dxa"/>
            <w:tcBorders>
              <w:top w:val="single" w:sz="4" w:space="0" w:color="auto"/>
              <w:left w:val="single" w:sz="4" w:space="0" w:color="auto"/>
              <w:bottom w:val="single" w:sz="4" w:space="0" w:color="auto"/>
              <w:right w:val="single" w:sz="4" w:space="0" w:color="auto"/>
            </w:tcBorders>
          </w:tcPr>
          <w:p w14:paraId="20484DCD" w14:textId="4771ABFA"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30.10.2023</w:t>
            </w:r>
          </w:p>
        </w:tc>
        <w:tc>
          <w:tcPr>
            <w:tcW w:w="1276" w:type="dxa"/>
            <w:tcBorders>
              <w:top w:val="single" w:sz="4" w:space="0" w:color="auto"/>
              <w:left w:val="single" w:sz="4" w:space="0" w:color="auto"/>
              <w:bottom w:val="single" w:sz="4" w:space="0" w:color="auto"/>
              <w:right w:val="single" w:sz="4" w:space="0" w:color="auto"/>
            </w:tcBorders>
          </w:tcPr>
          <w:p w14:paraId="10DD682C" w14:textId="6EDF68FD"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0F118FFA" w14:textId="77777777" w:rsidR="00463B35" w:rsidRPr="00B23A81" w:rsidRDefault="00463B35" w:rsidP="00463B35">
            <w:pPr>
              <w:pStyle w:val="Standard"/>
              <w:shd w:val="clear" w:color="auto" w:fill="FFFFFF"/>
              <w:suppressAutoHyphens w:val="0"/>
              <w:jc w:val="both"/>
              <w:rPr>
                <w:sz w:val="22"/>
                <w:szCs w:val="22"/>
              </w:rPr>
            </w:pPr>
            <w:r w:rsidRPr="00B23A81">
              <w:rPr>
                <w:sz w:val="22"/>
                <w:szCs w:val="22"/>
                <w:lang w:val="ro-RO" w:eastAsia="ro-RO"/>
              </w:rPr>
              <w:t>privind însușirea  inventarului bunurilor ce alcătuiesc domeniul public al  comunei Moftin</w:t>
            </w:r>
          </w:p>
          <w:p w14:paraId="18F22A64" w14:textId="77777777" w:rsidR="00463B35" w:rsidRPr="00B23A81" w:rsidRDefault="00463B35" w:rsidP="00463B35">
            <w:pPr>
              <w:shd w:val="clear" w:color="auto" w:fill="FFFFFF"/>
              <w:spacing w:before="100" w:beforeAutospacing="1" w:after="100" w:afterAutospacing="1" w:line="210" w:lineRule="atLeast"/>
              <w:jc w:val="both"/>
              <w:rPr>
                <w:rFonts w:ascii="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1D50FFF8" w14:textId="7B2CA204"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47788511" w14:textId="7B2CC8E1"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7595AAF3"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09CC1AF3"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76329AB1" w14:textId="08596955"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30.10.2023</w:t>
            </w:r>
          </w:p>
        </w:tc>
        <w:tc>
          <w:tcPr>
            <w:tcW w:w="1276" w:type="dxa"/>
            <w:tcBorders>
              <w:top w:val="single" w:sz="4" w:space="0" w:color="auto"/>
              <w:left w:val="single" w:sz="4" w:space="0" w:color="auto"/>
              <w:bottom w:val="single" w:sz="4" w:space="0" w:color="auto"/>
              <w:right w:val="single" w:sz="4" w:space="0" w:color="auto"/>
            </w:tcBorders>
          </w:tcPr>
          <w:p w14:paraId="0E655DE8" w14:textId="7B1AD7A5"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63</w:t>
            </w:r>
          </w:p>
        </w:tc>
      </w:tr>
      <w:tr w:rsidR="00C109B9" w:rsidRPr="00B23A81" w14:paraId="3EFE30AF"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30E04C6F" w14:textId="32278212" w:rsidR="00C109B9" w:rsidRPr="00B23A81" w:rsidRDefault="00C109B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67</w:t>
            </w:r>
          </w:p>
        </w:tc>
        <w:tc>
          <w:tcPr>
            <w:tcW w:w="1276" w:type="dxa"/>
            <w:tcBorders>
              <w:top w:val="single" w:sz="4" w:space="0" w:color="auto"/>
              <w:left w:val="single" w:sz="4" w:space="0" w:color="auto"/>
              <w:bottom w:val="single" w:sz="4" w:space="0" w:color="auto"/>
              <w:right w:val="single" w:sz="4" w:space="0" w:color="auto"/>
            </w:tcBorders>
          </w:tcPr>
          <w:p w14:paraId="27E10DFA" w14:textId="70737675" w:rsidR="00C109B9" w:rsidRPr="00B23A81" w:rsidRDefault="00C109B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31.10.2023</w:t>
            </w:r>
          </w:p>
        </w:tc>
        <w:tc>
          <w:tcPr>
            <w:tcW w:w="1276" w:type="dxa"/>
            <w:tcBorders>
              <w:top w:val="single" w:sz="4" w:space="0" w:color="auto"/>
              <w:left w:val="single" w:sz="4" w:space="0" w:color="auto"/>
              <w:bottom w:val="single" w:sz="4" w:space="0" w:color="auto"/>
              <w:right w:val="single" w:sz="4" w:space="0" w:color="auto"/>
            </w:tcBorders>
          </w:tcPr>
          <w:p w14:paraId="7FE1E684" w14:textId="79DAF3F4" w:rsidR="00C109B9" w:rsidRPr="00B23A81" w:rsidRDefault="00C109B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5F92D8FB" w14:textId="77777777" w:rsidR="00DA7168" w:rsidRPr="00B23A81" w:rsidRDefault="00DA7168" w:rsidP="00AB2C5D">
            <w:pPr>
              <w:autoSpaceDE w:val="0"/>
              <w:autoSpaceDN w:val="0"/>
              <w:adjustRightInd w:val="0"/>
              <w:spacing w:after="0" w:line="240" w:lineRule="auto"/>
              <w:jc w:val="both"/>
              <w:rPr>
                <w:rFonts w:ascii="Times New Roman" w:hAnsi="Times New Roman" w:cs="Times New Roman"/>
                <w:bCs/>
              </w:rPr>
            </w:pPr>
            <w:r w:rsidRPr="00B23A81">
              <w:rPr>
                <w:rFonts w:ascii="Times New Roman" w:hAnsi="Times New Roman" w:cs="Times New Roman"/>
                <w:bCs/>
              </w:rPr>
              <w:t xml:space="preserve">privind aprobarea organigramei si a statului de functii din cadrul aparatului de specialitate al </w:t>
            </w:r>
          </w:p>
          <w:p w14:paraId="185546B9" w14:textId="1F9B03B5" w:rsidR="00C109B9" w:rsidRPr="00B23A81" w:rsidRDefault="00DA7168" w:rsidP="00AB2C5D">
            <w:pPr>
              <w:pStyle w:val="Standard"/>
              <w:shd w:val="clear" w:color="auto" w:fill="FFFFFF"/>
              <w:suppressAutoHyphens w:val="0"/>
              <w:jc w:val="both"/>
              <w:rPr>
                <w:bCs/>
                <w:sz w:val="22"/>
                <w:szCs w:val="22"/>
                <w:lang w:val="ro-RO" w:eastAsia="ro-RO"/>
              </w:rPr>
            </w:pPr>
            <w:proofErr w:type="spellStart"/>
            <w:r w:rsidRPr="00B23A81">
              <w:rPr>
                <w:bCs/>
                <w:sz w:val="22"/>
                <w:szCs w:val="22"/>
              </w:rPr>
              <w:t>primarului</w:t>
            </w:r>
            <w:proofErr w:type="spellEnd"/>
            <w:r w:rsidRPr="00B23A81">
              <w:rPr>
                <w:bCs/>
                <w:sz w:val="22"/>
                <w:szCs w:val="22"/>
              </w:rPr>
              <w:t xml:space="preserve">  </w:t>
            </w:r>
            <w:proofErr w:type="spellStart"/>
            <w:r w:rsidRPr="00B23A81">
              <w:rPr>
                <w:bCs/>
                <w:sz w:val="22"/>
                <w:szCs w:val="22"/>
              </w:rPr>
              <w:t>comunei</w:t>
            </w:r>
            <w:proofErr w:type="spellEnd"/>
            <w:r w:rsidRPr="00B23A81">
              <w:rPr>
                <w:bCs/>
                <w:sz w:val="22"/>
                <w:szCs w:val="22"/>
              </w:rPr>
              <w:t xml:space="preserve"> </w:t>
            </w:r>
            <w:r w:rsidRPr="00B23A81">
              <w:rPr>
                <w:bCs/>
                <w:iCs/>
                <w:sz w:val="22"/>
                <w:szCs w:val="22"/>
                <w:lang w:val="ro-RO"/>
              </w:rPr>
              <w:t xml:space="preserve"> MOFTIN                                                                                                                                                                                                                                                                                                                                                                                                                                                                                                                                                                                                                                                                                                                                                                                                                                                                                                                                                                                                                                                                                                                                                                                                                                                                                                                                                                                                                                                                                                                                                                                     </w:t>
            </w:r>
          </w:p>
        </w:tc>
        <w:tc>
          <w:tcPr>
            <w:tcW w:w="993" w:type="dxa"/>
            <w:tcBorders>
              <w:top w:val="single" w:sz="4" w:space="0" w:color="auto"/>
              <w:left w:val="single" w:sz="4" w:space="0" w:color="auto"/>
              <w:bottom w:val="single" w:sz="4" w:space="0" w:color="auto"/>
              <w:right w:val="single" w:sz="4" w:space="0" w:color="auto"/>
            </w:tcBorders>
          </w:tcPr>
          <w:p w14:paraId="1A86E8EC" w14:textId="50F179ED" w:rsidR="00C109B9" w:rsidRPr="00B23A81" w:rsidRDefault="00C109B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44A264AD" w14:textId="459E75D3" w:rsidR="00C109B9" w:rsidRPr="00B23A81" w:rsidRDefault="00C109B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24FD0A81" w14:textId="77777777" w:rsidR="00C109B9" w:rsidRPr="00B23A81" w:rsidRDefault="00C109B9"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1A88BF8C" w14:textId="77777777" w:rsidR="00C109B9" w:rsidRPr="00B23A81" w:rsidRDefault="00C109B9"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0B2918AE" w14:textId="51599E7E" w:rsidR="00C109B9" w:rsidRPr="00B23A81" w:rsidRDefault="00463B35"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13.11.2023</w:t>
            </w:r>
          </w:p>
        </w:tc>
        <w:tc>
          <w:tcPr>
            <w:tcW w:w="1276" w:type="dxa"/>
            <w:tcBorders>
              <w:top w:val="single" w:sz="4" w:space="0" w:color="auto"/>
              <w:left w:val="single" w:sz="4" w:space="0" w:color="auto"/>
              <w:bottom w:val="single" w:sz="4" w:space="0" w:color="auto"/>
              <w:right w:val="single" w:sz="4" w:space="0" w:color="auto"/>
            </w:tcBorders>
          </w:tcPr>
          <w:p w14:paraId="42A4953E" w14:textId="162878F1" w:rsidR="00C109B9" w:rsidRPr="00B23A81" w:rsidRDefault="00463B35" w:rsidP="00CF42B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64</w:t>
            </w:r>
          </w:p>
        </w:tc>
      </w:tr>
      <w:tr w:rsidR="00463B35" w:rsidRPr="00B23A81" w14:paraId="2F42A9AA"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0D4A780A" w14:textId="314049D4"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68</w:t>
            </w:r>
          </w:p>
        </w:tc>
        <w:tc>
          <w:tcPr>
            <w:tcW w:w="1276" w:type="dxa"/>
            <w:tcBorders>
              <w:top w:val="single" w:sz="4" w:space="0" w:color="auto"/>
              <w:left w:val="single" w:sz="4" w:space="0" w:color="auto"/>
              <w:bottom w:val="single" w:sz="4" w:space="0" w:color="auto"/>
              <w:right w:val="single" w:sz="4" w:space="0" w:color="auto"/>
            </w:tcBorders>
          </w:tcPr>
          <w:p w14:paraId="7CEBCCE7" w14:textId="7A8738C1"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06.11.2023</w:t>
            </w:r>
          </w:p>
        </w:tc>
        <w:tc>
          <w:tcPr>
            <w:tcW w:w="1276" w:type="dxa"/>
            <w:tcBorders>
              <w:top w:val="single" w:sz="4" w:space="0" w:color="auto"/>
              <w:left w:val="single" w:sz="4" w:space="0" w:color="auto"/>
              <w:bottom w:val="single" w:sz="4" w:space="0" w:color="auto"/>
              <w:right w:val="single" w:sz="4" w:space="0" w:color="auto"/>
            </w:tcBorders>
          </w:tcPr>
          <w:p w14:paraId="6663D4C6"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p w14:paraId="7D20BFBD" w14:textId="72B3F740"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6C689F62" w14:textId="2B73BE25" w:rsidR="00463B35" w:rsidRPr="00B23A81" w:rsidRDefault="00463B35" w:rsidP="00463B35">
            <w:pPr>
              <w:autoSpaceDE w:val="0"/>
              <w:autoSpaceDN w:val="0"/>
              <w:adjustRightInd w:val="0"/>
              <w:spacing w:after="0" w:line="240" w:lineRule="auto"/>
              <w:jc w:val="both"/>
              <w:rPr>
                <w:rFonts w:ascii="Times New Roman" w:hAnsi="Times New Roman" w:cs="Times New Roman"/>
                <w:b/>
              </w:rPr>
            </w:pPr>
            <w:r w:rsidRPr="00B23A81">
              <w:rPr>
                <w:rStyle w:val="Strong"/>
                <w:rFonts w:ascii="Times New Roman" w:hAnsi="Times New Roman" w:cs="Times New Roman"/>
                <w:b w:val="0"/>
                <w:bdr w:val="none" w:sz="0" w:space="0" w:color="auto" w:frame="1"/>
              </w:rPr>
              <w:t>privind prelungirea valabilităţii Planului Urbanistic General</w:t>
            </w:r>
            <w:r w:rsidRPr="00B23A81">
              <w:rPr>
                <w:rFonts w:ascii="Times New Roman" w:hAnsi="Times New Roman" w:cs="Times New Roman"/>
                <w:b/>
                <w:bdr w:val="none" w:sz="0" w:space="0" w:color="auto" w:frame="1"/>
              </w:rPr>
              <w:br/>
            </w:r>
            <w:r w:rsidRPr="00B23A81">
              <w:rPr>
                <w:rStyle w:val="Strong"/>
                <w:rFonts w:ascii="Times New Roman" w:hAnsi="Times New Roman" w:cs="Times New Roman"/>
                <w:b w:val="0"/>
                <w:bdr w:val="none" w:sz="0" w:space="0" w:color="auto" w:frame="1"/>
              </w:rPr>
              <w:t>al Comunei Moftin</w:t>
            </w:r>
          </w:p>
        </w:tc>
        <w:tc>
          <w:tcPr>
            <w:tcW w:w="993" w:type="dxa"/>
            <w:tcBorders>
              <w:top w:val="single" w:sz="4" w:space="0" w:color="auto"/>
              <w:left w:val="single" w:sz="4" w:space="0" w:color="auto"/>
              <w:bottom w:val="single" w:sz="4" w:space="0" w:color="auto"/>
              <w:right w:val="single" w:sz="4" w:space="0" w:color="auto"/>
            </w:tcBorders>
          </w:tcPr>
          <w:p w14:paraId="04B757D5" w14:textId="046D8C29"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08B14925" w14:textId="0882934B"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144FBDDA"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52330A84"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0B275E3F" w14:textId="129F62A2"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13.11.2023</w:t>
            </w:r>
          </w:p>
        </w:tc>
        <w:tc>
          <w:tcPr>
            <w:tcW w:w="1276" w:type="dxa"/>
            <w:tcBorders>
              <w:top w:val="single" w:sz="4" w:space="0" w:color="auto"/>
              <w:left w:val="single" w:sz="4" w:space="0" w:color="auto"/>
              <w:bottom w:val="single" w:sz="4" w:space="0" w:color="auto"/>
              <w:right w:val="single" w:sz="4" w:space="0" w:color="auto"/>
            </w:tcBorders>
          </w:tcPr>
          <w:p w14:paraId="005746C5" w14:textId="0D109679"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65</w:t>
            </w:r>
          </w:p>
        </w:tc>
      </w:tr>
      <w:tr w:rsidR="00463B35" w:rsidRPr="00B23A81" w14:paraId="6AB0D9A8"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77D84850" w14:textId="3CCCF907"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69</w:t>
            </w:r>
          </w:p>
        </w:tc>
        <w:tc>
          <w:tcPr>
            <w:tcW w:w="1276" w:type="dxa"/>
            <w:tcBorders>
              <w:top w:val="single" w:sz="4" w:space="0" w:color="auto"/>
              <w:left w:val="single" w:sz="4" w:space="0" w:color="auto"/>
              <w:bottom w:val="single" w:sz="4" w:space="0" w:color="auto"/>
              <w:right w:val="single" w:sz="4" w:space="0" w:color="auto"/>
            </w:tcBorders>
          </w:tcPr>
          <w:p w14:paraId="3F5B2245" w14:textId="6B5A0430"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07.11.2023</w:t>
            </w:r>
          </w:p>
        </w:tc>
        <w:tc>
          <w:tcPr>
            <w:tcW w:w="1276" w:type="dxa"/>
            <w:tcBorders>
              <w:top w:val="single" w:sz="4" w:space="0" w:color="auto"/>
              <w:left w:val="single" w:sz="4" w:space="0" w:color="auto"/>
              <w:bottom w:val="single" w:sz="4" w:space="0" w:color="auto"/>
              <w:right w:val="single" w:sz="4" w:space="0" w:color="auto"/>
            </w:tcBorders>
          </w:tcPr>
          <w:p w14:paraId="263E78A0" w14:textId="08BE870C"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1D9B03F6" w14:textId="77777777" w:rsidR="00463B35" w:rsidRPr="00B23A81" w:rsidRDefault="00463B35" w:rsidP="00463B35">
            <w:pPr>
              <w:jc w:val="both"/>
              <w:rPr>
                <w:rFonts w:ascii="Times New Roman" w:hAnsi="Times New Roman" w:cs="Times New Roman"/>
                <w:bCs/>
              </w:rPr>
            </w:pPr>
            <w:bookmarkStart w:id="22" w:name="_Hlk119397528"/>
            <w:r w:rsidRPr="00B23A81">
              <w:rPr>
                <w:rFonts w:ascii="Times New Roman" w:hAnsi="Times New Roman" w:cs="Times New Roman"/>
                <w:bCs/>
              </w:rPr>
              <w:t xml:space="preserve">privind aprobarea proiectului ,, </w:t>
            </w:r>
            <w:r w:rsidRPr="00B23A81">
              <w:rPr>
                <w:rFonts w:ascii="Times New Roman" w:hAnsi="Times New Roman" w:cs="Times New Roman"/>
                <w:bCs/>
                <w:shd w:val="clear" w:color="auto" w:fill="FFFFFF"/>
              </w:rPr>
              <w:t>ASIGURAREA ENERGIEI ELECTRICE PRODUSE DIN SURSE REGENERABILE PENTRU AUTOCONSUMUL COMUNEI MOFTIN, JUD. SATU MARE</w:t>
            </w:r>
            <w:r w:rsidRPr="00B23A81">
              <w:rPr>
                <w:rFonts w:ascii="Times New Roman" w:hAnsi="Times New Roman" w:cs="Times New Roman"/>
                <w:bCs/>
              </w:rPr>
              <w:t>,, si  a documentației proiectului, respectiv indicatorilor tehnico-</w:t>
            </w:r>
            <w:r w:rsidRPr="00B23A81">
              <w:rPr>
                <w:rFonts w:ascii="Times New Roman" w:hAnsi="Times New Roman" w:cs="Times New Roman"/>
                <w:bCs/>
              </w:rPr>
              <w:lastRenderedPageBreak/>
              <w:t>economici asociați acestuia</w:t>
            </w:r>
          </w:p>
          <w:bookmarkEnd w:id="22"/>
          <w:p w14:paraId="45A65782" w14:textId="77777777" w:rsidR="00463B35" w:rsidRPr="00B23A81" w:rsidRDefault="00463B35" w:rsidP="00463B35">
            <w:pPr>
              <w:autoSpaceDE w:val="0"/>
              <w:autoSpaceDN w:val="0"/>
              <w:adjustRightInd w:val="0"/>
              <w:spacing w:after="0" w:line="240" w:lineRule="auto"/>
              <w:jc w:val="both"/>
              <w:rPr>
                <w:rStyle w:val="Strong"/>
                <w:rFonts w:ascii="Times New Roman" w:hAnsi="Times New Roman" w:cs="Times New Roman"/>
                <w:b w:val="0"/>
                <w:bdr w:val="none" w:sz="0" w:space="0" w:color="auto" w:frame="1"/>
              </w:rPr>
            </w:pPr>
          </w:p>
        </w:tc>
        <w:tc>
          <w:tcPr>
            <w:tcW w:w="993" w:type="dxa"/>
            <w:tcBorders>
              <w:top w:val="single" w:sz="4" w:space="0" w:color="auto"/>
              <w:left w:val="single" w:sz="4" w:space="0" w:color="auto"/>
              <w:bottom w:val="single" w:sz="4" w:space="0" w:color="auto"/>
              <w:right w:val="single" w:sz="4" w:space="0" w:color="auto"/>
            </w:tcBorders>
          </w:tcPr>
          <w:p w14:paraId="1977F7B6" w14:textId="5E4416E8"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w:t>
            </w:r>
          </w:p>
        </w:tc>
        <w:tc>
          <w:tcPr>
            <w:tcW w:w="1701" w:type="dxa"/>
            <w:tcBorders>
              <w:top w:val="single" w:sz="4" w:space="0" w:color="auto"/>
              <w:left w:val="single" w:sz="4" w:space="0" w:color="auto"/>
              <w:bottom w:val="single" w:sz="4" w:space="0" w:color="auto"/>
              <w:right w:val="single" w:sz="4" w:space="0" w:color="auto"/>
            </w:tcBorders>
          </w:tcPr>
          <w:p w14:paraId="2A66C0A8" w14:textId="280563E2"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Ana Suveg</w:t>
            </w:r>
          </w:p>
        </w:tc>
        <w:tc>
          <w:tcPr>
            <w:tcW w:w="1134" w:type="dxa"/>
            <w:tcBorders>
              <w:top w:val="single" w:sz="4" w:space="0" w:color="auto"/>
              <w:left w:val="single" w:sz="4" w:space="0" w:color="auto"/>
              <w:bottom w:val="single" w:sz="4" w:space="0" w:color="auto"/>
              <w:right w:val="single" w:sz="4" w:space="0" w:color="auto"/>
            </w:tcBorders>
          </w:tcPr>
          <w:p w14:paraId="42F9C812"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037D289E"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738BF336" w14:textId="07979E39"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13.11.2023</w:t>
            </w:r>
          </w:p>
        </w:tc>
        <w:tc>
          <w:tcPr>
            <w:tcW w:w="1276" w:type="dxa"/>
            <w:tcBorders>
              <w:top w:val="single" w:sz="4" w:space="0" w:color="auto"/>
              <w:left w:val="single" w:sz="4" w:space="0" w:color="auto"/>
              <w:bottom w:val="single" w:sz="4" w:space="0" w:color="auto"/>
              <w:right w:val="single" w:sz="4" w:space="0" w:color="auto"/>
            </w:tcBorders>
          </w:tcPr>
          <w:p w14:paraId="5AFE5933" w14:textId="72AA26E4"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66</w:t>
            </w:r>
          </w:p>
        </w:tc>
      </w:tr>
      <w:tr w:rsidR="00463B35" w:rsidRPr="00B23A81" w14:paraId="1E869A28"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1C2230E8" w14:textId="387A51CC"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70</w:t>
            </w:r>
          </w:p>
        </w:tc>
        <w:tc>
          <w:tcPr>
            <w:tcW w:w="1276" w:type="dxa"/>
            <w:tcBorders>
              <w:top w:val="single" w:sz="4" w:space="0" w:color="auto"/>
              <w:left w:val="single" w:sz="4" w:space="0" w:color="auto"/>
              <w:bottom w:val="single" w:sz="4" w:space="0" w:color="auto"/>
              <w:right w:val="single" w:sz="4" w:space="0" w:color="auto"/>
            </w:tcBorders>
          </w:tcPr>
          <w:p w14:paraId="66BAF012" w14:textId="25305180"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07.11.2023</w:t>
            </w:r>
          </w:p>
        </w:tc>
        <w:tc>
          <w:tcPr>
            <w:tcW w:w="1276" w:type="dxa"/>
            <w:tcBorders>
              <w:top w:val="single" w:sz="4" w:space="0" w:color="auto"/>
              <w:left w:val="single" w:sz="4" w:space="0" w:color="auto"/>
              <w:bottom w:val="single" w:sz="4" w:space="0" w:color="auto"/>
              <w:right w:val="single" w:sz="4" w:space="0" w:color="auto"/>
            </w:tcBorders>
          </w:tcPr>
          <w:p w14:paraId="2C98E0CB" w14:textId="71EB5C18"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2CD4B71D" w14:textId="77777777" w:rsidR="00463B35" w:rsidRPr="00B23A81" w:rsidRDefault="00463B35" w:rsidP="00463B35">
            <w:pPr>
              <w:spacing w:after="0" w:line="240" w:lineRule="auto"/>
              <w:jc w:val="both"/>
              <w:rPr>
                <w:rFonts w:ascii="Times New Roman" w:hAnsi="Times New Roman" w:cs="Times New Roman"/>
                <w:b/>
              </w:rPr>
            </w:pPr>
            <w:r w:rsidRPr="00B23A81">
              <w:rPr>
                <w:rFonts w:ascii="Times New Roman" w:hAnsi="Times New Roman" w:cs="Times New Roman"/>
              </w:rPr>
              <w:t>privind</w:t>
            </w:r>
            <w:r w:rsidRPr="00B23A81">
              <w:rPr>
                <w:rFonts w:ascii="Times New Roman" w:hAnsi="Times New Roman" w:cs="Times New Roman"/>
                <w:b/>
              </w:rPr>
              <w:t xml:space="preserve"> </w:t>
            </w:r>
            <w:r w:rsidRPr="00B23A81">
              <w:rPr>
                <w:rFonts w:ascii="Times New Roman" w:hAnsi="Times New Roman" w:cs="Times New Roman"/>
                <w:bCs/>
                <w:iCs/>
              </w:rPr>
              <w:t>stabilirea salariilor de bază pentru funcţiilor publice şi contractuale din cadrul aparatului de specialitate al primarului comunei Moftin., judeţul Satu Mare, începând cu 1 ianuarie 2024</w:t>
            </w:r>
          </w:p>
          <w:p w14:paraId="7FF4A80E" w14:textId="77777777" w:rsidR="00463B35" w:rsidRPr="00B23A81" w:rsidRDefault="00463B35" w:rsidP="00463B35">
            <w:pPr>
              <w:jc w:val="both"/>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tcPr>
          <w:p w14:paraId="67E018E5" w14:textId="48E82FD9"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1B27F41E" w14:textId="6E9BBBEA"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66CCDE17"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5C71053A"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76E258FC" w14:textId="485F35F4"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13.11.2023</w:t>
            </w:r>
          </w:p>
        </w:tc>
        <w:tc>
          <w:tcPr>
            <w:tcW w:w="1276" w:type="dxa"/>
            <w:tcBorders>
              <w:top w:val="single" w:sz="4" w:space="0" w:color="auto"/>
              <w:left w:val="single" w:sz="4" w:space="0" w:color="auto"/>
              <w:bottom w:val="single" w:sz="4" w:space="0" w:color="auto"/>
              <w:right w:val="single" w:sz="4" w:space="0" w:color="auto"/>
            </w:tcBorders>
          </w:tcPr>
          <w:p w14:paraId="647CB05C" w14:textId="7A7AC22F"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67</w:t>
            </w:r>
          </w:p>
        </w:tc>
      </w:tr>
      <w:tr w:rsidR="00463B35" w:rsidRPr="00B23A81" w14:paraId="7FE300D9"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6E6E8C87" w14:textId="3E9E846D"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71</w:t>
            </w:r>
          </w:p>
        </w:tc>
        <w:tc>
          <w:tcPr>
            <w:tcW w:w="1276" w:type="dxa"/>
            <w:tcBorders>
              <w:top w:val="single" w:sz="4" w:space="0" w:color="auto"/>
              <w:left w:val="single" w:sz="4" w:space="0" w:color="auto"/>
              <w:bottom w:val="single" w:sz="4" w:space="0" w:color="auto"/>
              <w:right w:val="single" w:sz="4" w:space="0" w:color="auto"/>
            </w:tcBorders>
          </w:tcPr>
          <w:p w14:paraId="221211DA" w14:textId="1E42FEA2"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09.11.2023</w:t>
            </w:r>
          </w:p>
        </w:tc>
        <w:tc>
          <w:tcPr>
            <w:tcW w:w="1276" w:type="dxa"/>
            <w:tcBorders>
              <w:top w:val="single" w:sz="4" w:space="0" w:color="auto"/>
              <w:left w:val="single" w:sz="4" w:space="0" w:color="auto"/>
              <w:bottom w:val="single" w:sz="4" w:space="0" w:color="auto"/>
              <w:right w:val="single" w:sz="4" w:space="0" w:color="auto"/>
            </w:tcBorders>
          </w:tcPr>
          <w:p w14:paraId="2A43A6F2" w14:textId="7123C3BD"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04192C90" w14:textId="77777777" w:rsidR="00463B35" w:rsidRPr="00B23A81" w:rsidRDefault="00463B35" w:rsidP="00463B35">
            <w:pPr>
              <w:shd w:val="clear" w:color="auto" w:fill="FFFFFF"/>
              <w:spacing w:before="100" w:beforeAutospacing="1" w:after="100" w:afterAutospacing="1" w:line="210" w:lineRule="atLeast"/>
              <w:jc w:val="both"/>
              <w:rPr>
                <w:rFonts w:ascii="Times New Roman" w:hAnsi="Times New Roman" w:cs="Times New Roman"/>
                <w:lang w:eastAsia="ro-RO"/>
              </w:rPr>
            </w:pPr>
            <w:r w:rsidRPr="00B23A81">
              <w:rPr>
                <w:rFonts w:ascii="Times New Roman" w:hAnsi="Times New Roman" w:cs="Times New Roman"/>
                <w:lang w:eastAsia="ro-RO"/>
              </w:rPr>
              <w:t xml:space="preserve">privind insușirea </w:t>
            </w:r>
            <w:r w:rsidRPr="00B23A81">
              <w:rPr>
                <w:rFonts w:ascii="Times New Roman" w:hAnsi="Times New Roman" w:cs="Times New Roman"/>
              </w:rPr>
              <w:t xml:space="preserve">dreptului de proprietate publica a Comunei Moftin asupra unor imobile – străzi, aprobarea  </w:t>
            </w:r>
            <w:r w:rsidRPr="00B23A81">
              <w:rPr>
                <w:rFonts w:ascii="Times New Roman" w:hAnsi="Times New Roman" w:cs="Times New Roman"/>
                <w:lang w:eastAsia="ro-RO"/>
              </w:rPr>
              <w:t xml:space="preserve">documentatiei </w:t>
            </w:r>
            <w:r w:rsidRPr="00B23A81">
              <w:rPr>
                <w:rFonts w:ascii="Times New Roman" w:hAnsi="Times New Roman" w:cs="Times New Roman"/>
              </w:rPr>
              <w:t xml:space="preserve">tehnico-cadastrale de primă  inscriere în  domeniul public al Comunei Moftin și intabularea în </w:t>
            </w:r>
            <w:r w:rsidRPr="00B23A81">
              <w:rPr>
                <w:rFonts w:ascii="Times New Roman" w:hAnsi="Times New Roman" w:cs="Times New Roman"/>
                <w:lang w:eastAsia="ro-RO"/>
              </w:rPr>
              <w:t xml:space="preserve"> domeniu public al comunei Moftin a acestora  </w:t>
            </w:r>
          </w:p>
          <w:p w14:paraId="00686816" w14:textId="77777777" w:rsidR="00463B35" w:rsidRPr="00B23A81" w:rsidRDefault="00463B35" w:rsidP="00463B35">
            <w:pPr>
              <w:spacing w:after="0" w:line="24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406DC31F" w14:textId="25AD13E4"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4DE35FC4" w14:textId="7C5C6C35"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26DDD2D2"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26ED9C5B"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04940F47" w14:textId="07A5A69D"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13.11.2023</w:t>
            </w:r>
          </w:p>
        </w:tc>
        <w:tc>
          <w:tcPr>
            <w:tcW w:w="1276" w:type="dxa"/>
            <w:tcBorders>
              <w:top w:val="single" w:sz="4" w:space="0" w:color="auto"/>
              <w:left w:val="single" w:sz="4" w:space="0" w:color="auto"/>
              <w:bottom w:val="single" w:sz="4" w:space="0" w:color="auto"/>
              <w:right w:val="single" w:sz="4" w:space="0" w:color="auto"/>
            </w:tcBorders>
          </w:tcPr>
          <w:p w14:paraId="3F1ABD75" w14:textId="761C1543"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68</w:t>
            </w:r>
          </w:p>
        </w:tc>
      </w:tr>
      <w:tr w:rsidR="00463B35" w:rsidRPr="00B23A81" w14:paraId="4FB576B0"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73BDC7EE" w14:textId="163417A6"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72</w:t>
            </w:r>
          </w:p>
        </w:tc>
        <w:tc>
          <w:tcPr>
            <w:tcW w:w="1276" w:type="dxa"/>
            <w:tcBorders>
              <w:top w:val="single" w:sz="4" w:space="0" w:color="auto"/>
              <w:left w:val="single" w:sz="4" w:space="0" w:color="auto"/>
              <w:bottom w:val="single" w:sz="4" w:space="0" w:color="auto"/>
              <w:right w:val="single" w:sz="4" w:space="0" w:color="auto"/>
            </w:tcBorders>
          </w:tcPr>
          <w:p w14:paraId="52ABF2E4" w14:textId="3E783496"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09.11.2023</w:t>
            </w:r>
          </w:p>
        </w:tc>
        <w:tc>
          <w:tcPr>
            <w:tcW w:w="1276" w:type="dxa"/>
            <w:tcBorders>
              <w:top w:val="single" w:sz="4" w:space="0" w:color="auto"/>
              <w:left w:val="single" w:sz="4" w:space="0" w:color="auto"/>
              <w:bottom w:val="single" w:sz="4" w:space="0" w:color="auto"/>
              <w:right w:val="single" w:sz="4" w:space="0" w:color="auto"/>
            </w:tcBorders>
          </w:tcPr>
          <w:p w14:paraId="2991F15E" w14:textId="0DD0A806"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7F972748" w14:textId="77777777" w:rsidR="00463B35" w:rsidRPr="00B23A81" w:rsidRDefault="00463B35" w:rsidP="00463B35">
            <w:pPr>
              <w:pStyle w:val="Standard"/>
              <w:shd w:val="clear" w:color="auto" w:fill="FFFFFF"/>
              <w:suppressAutoHyphens w:val="0"/>
              <w:jc w:val="both"/>
              <w:rPr>
                <w:sz w:val="22"/>
                <w:szCs w:val="22"/>
              </w:rPr>
            </w:pPr>
            <w:r w:rsidRPr="00B23A81">
              <w:rPr>
                <w:sz w:val="22"/>
                <w:szCs w:val="22"/>
                <w:lang w:val="ro-RO" w:eastAsia="ro-RO"/>
              </w:rPr>
              <w:t>privind însușirea  inventarului bunurilor ce alcatuiesc domeniul public al comunei Moftin cu privire la bunurile imobile aflate la pozitiile 279-282</w:t>
            </w:r>
          </w:p>
          <w:p w14:paraId="5EE56323" w14:textId="77777777" w:rsidR="00463B35" w:rsidRPr="00B23A81" w:rsidRDefault="00463B35" w:rsidP="00463B35">
            <w:pPr>
              <w:shd w:val="clear" w:color="auto" w:fill="FFFFFF"/>
              <w:spacing w:before="100" w:beforeAutospacing="1" w:after="100" w:afterAutospacing="1" w:line="210" w:lineRule="atLeast"/>
              <w:jc w:val="both"/>
              <w:rPr>
                <w:rFonts w:ascii="Times New Roman" w:hAnsi="Times New Roman" w:cs="Times New Roman"/>
                <w:lang w:eastAsia="ro-RO"/>
              </w:rPr>
            </w:pPr>
          </w:p>
        </w:tc>
        <w:tc>
          <w:tcPr>
            <w:tcW w:w="993" w:type="dxa"/>
            <w:tcBorders>
              <w:top w:val="single" w:sz="4" w:space="0" w:color="auto"/>
              <w:left w:val="single" w:sz="4" w:space="0" w:color="auto"/>
              <w:bottom w:val="single" w:sz="4" w:space="0" w:color="auto"/>
              <w:right w:val="single" w:sz="4" w:space="0" w:color="auto"/>
            </w:tcBorders>
          </w:tcPr>
          <w:p w14:paraId="21191434" w14:textId="56CEA36A"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5A28C43D" w14:textId="505FEE8D"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68FD3E96"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5656E5F2" w14:textId="77777777" w:rsidR="00463B35" w:rsidRPr="00B23A81" w:rsidRDefault="00463B35" w:rsidP="00463B35">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5EC04C81" w14:textId="78F587C2"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13.11.2023</w:t>
            </w:r>
          </w:p>
        </w:tc>
        <w:tc>
          <w:tcPr>
            <w:tcW w:w="1276" w:type="dxa"/>
            <w:tcBorders>
              <w:top w:val="single" w:sz="4" w:space="0" w:color="auto"/>
              <w:left w:val="single" w:sz="4" w:space="0" w:color="auto"/>
              <w:bottom w:val="single" w:sz="4" w:space="0" w:color="auto"/>
              <w:right w:val="single" w:sz="4" w:space="0" w:color="auto"/>
            </w:tcBorders>
          </w:tcPr>
          <w:p w14:paraId="1243D7AB" w14:textId="7ED1F91A" w:rsidR="00463B35" w:rsidRPr="00B23A81" w:rsidRDefault="00463B35" w:rsidP="00463B35">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69</w:t>
            </w:r>
          </w:p>
        </w:tc>
      </w:tr>
      <w:tr w:rsidR="00960392" w:rsidRPr="00B23A81" w14:paraId="73A82288"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7D8A0F63" w14:textId="3D61B3A5" w:rsidR="00960392" w:rsidRPr="00B23A81" w:rsidRDefault="00960392"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73</w:t>
            </w:r>
          </w:p>
        </w:tc>
        <w:tc>
          <w:tcPr>
            <w:tcW w:w="1276" w:type="dxa"/>
            <w:tcBorders>
              <w:top w:val="single" w:sz="4" w:space="0" w:color="auto"/>
              <w:left w:val="single" w:sz="4" w:space="0" w:color="auto"/>
              <w:bottom w:val="single" w:sz="4" w:space="0" w:color="auto"/>
              <w:right w:val="single" w:sz="4" w:space="0" w:color="auto"/>
            </w:tcBorders>
          </w:tcPr>
          <w:p w14:paraId="347D4FB0" w14:textId="27188FDD" w:rsidR="00960392" w:rsidRPr="00B23A81" w:rsidRDefault="00960392"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10.11.2023</w:t>
            </w:r>
          </w:p>
        </w:tc>
        <w:tc>
          <w:tcPr>
            <w:tcW w:w="1276" w:type="dxa"/>
            <w:tcBorders>
              <w:top w:val="single" w:sz="4" w:space="0" w:color="auto"/>
              <w:left w:val="single" w:sz="4" w:space="0" w:color="auto"/>
              <w:bottom w:val="single" w:sz="4" w:space="0" w:color="auto"/>
              <w:right w:val="single" w:sz="4" w:space="0" w:color="auto"/>
            </w:tcBorders>
          </w:tcPr>
          <w:p w14:paraId="4666DD31" w14:textId="104FBF01" w:rsidR="00960392" w:rsidRPr="00B23A81" w:rsidRDefault="00960392"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73407ADD" w14:textId="1441B71E" w:rsidR="00960392" w:rsidRPr="00B23A81" w:rsidRDefault="00960392" w:rsidP="00AB2C5D">
            <w:pPr>
              <w:pStyle w:val="Standard"/>
              <w:shd w:val="clear" w:color="auto" w:fill="FFFFFF"/>
              <w:suppressAutoHyphens w:val="0"/>
              <w:jc w:val="both"/>
              <w:rPr>
                <w:bCs/>
                <w:sz w:val="22"/>
                <w:szCs w:val="22"/>
                <w:lang w:val="ro-RO" w:eastAsia="ro-RO"/>
              </w:rPr>
            </w:pPr>
            <w:bookmarkStart w:id="23" w:name="_Hlk151632506"/>
            <w:proofErr w:type="spellStart"/>
            <w:r w:rsidRPr="00B23A81">
              <w:rPr>
                <w:bCs/>
                <w:sz w:val="22"/>
                <w:szCs w:val="22"/>
              </w:rPr>
              <w:t>privind</w:t>
            </w:r>
            <w:proofErr w:type="spellEnd"/>
            <w:r w:rsidRPr="00B23A81">
              <w:rPr>
                <w:bCs/>
                <w:sz w:val="22"/>
                <w:szCs w:val="22"/>
              </w:rPr>
              <w:t xml:space="preserve"> </w:t>
            </w:r>
            <w:proofErr w:type="spellStart"/>
            <w:r w:rsidRPr="00B23A81">
              <w:rPr>
                <w:bCs/>
                <w:sz w:val="22"/>
                <w:szCs w:val="22"/>
              </w:rPr>
              <w:t>aprobarea</w:t>
            </w:r>
            <w:proofErr w:type="spellEnd"/>
            <w:r w:rsidRPr="00B23A81">
              <w:rPr>
                <w:bCs/>
                <w:sz w:val="22"/>
                <w:szCs w:val="22"/>
              </w:rPr>
              <w:t xml:space="preserve"> STATUTULUI U.A.T. COMUNA MOFTIN</w:t>
            </w:r>
            <w:bookmarkEnd w:id="23"/>
          </w:p>
        </w:tc>
        <w:tc>
          <w:tcPr>
            <w:tcW w:w="993" w:type="dxa"/>
            <w:tcBorders>
              <w:top w:val="single" w:sz="4" w:space="0" w:color="auto"/>
              <w:left w:val="single" w:sz="4" w:space="0" w:color="auto"/>
              <w:bottom w:val="single" w:sz="4" w:space="0" w:color="auto"/>
              <w:right w:val="single" w:sz="4" w:space="0" w:color="auto"/>
            </w:tcBorders>
          </w:tcPr>
          <w:p w14:paraId="0BB656DE" w14:textId="3A5B9543" w:rsidR="00960392" w:rsidRPr="00B23A81" w:rsidRDefault="00960392"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6D2F2962" w14:textId="72704404" w:rsidR="00960392" w:rsidRPr="00B23A81" w:rsidRDefault="00960392"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5539148" w14:textId="77777777" w:rsidR="00960392" w:rsidRPr="00B23A81" w:rsidRDefault="00960392"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31F95A96" w14:textId="77777777" w:rsidR="00960392" w:rsidRPr="00B23A81" w:rsidRDefault="00960392"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461507C1" w14:textId="7623FD82" w:rsidR="00960392" w:rsidRPr="00B23A81" w:rsidRDefault="007E6CE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29.11.2023</w:t>
            </w:r>
          </w:p>
        </w:tc>
        <w:tc>
          <w:tcPr>
            <w:tcW w:w="1276" w:type="dxa"/>
            <w:tcBorders>
              <w:top w:val="single" w:sz="4" w:space="0" w:color="auto"/>
              <w:left w:val="single" w:sz="4" w:space="0" w:color="auto"/>
              <w:bottom w:val="single" w:sz="4" w:space="0" w:color="auto"/>
              <w:right w:val="single" w:sz="4" w:space="0" w:color="auto"/>
            </w:tcBorders>
          </w:tcPr>
          <w:p w14:paraId="2FD75A18" w14:textId="5F61BFD7" w:rsidR="00960392" w:rsidRPr="00B23A81" w:rsidRDefault="007E6CEA" w:rsidP="0043747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71</w:t>
            </w:r>
          </w:p>
        </w:tc>
      </w:tr>
      <w:tr w:rsidR="004142BC" w:rsidRPr="00B23A81" w14:paraId="681C34A7"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0E9629BC" w14:textId="780C8E75" w:rsidR="004142BC" w:rsidRPr="00B23A81" w:rsidRDefault="004142BC"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74</w:t>
            </w:r>
          </w:p>
        </w:tc>
        <w:tc>
          <w:tcPr>
            <w:tcW w:w="1276" w:type="dxa"/>
            <w:tcBorders>
              <w:top w:val="single" w:sz="4" w:space="0" w:color="auto"/>
              <w:left w:val="single" w:sz="4" w:space="0" w:color="auto"/>
              <w:bottom w:val="single" w:sz="4" w:space="0" w:color="auto"/>
              <w:right w:val="single" w:sz="4" w:space="0" w:color="auto"/>
            </w:tcBorders>
          </w:tcPr>
          <w:p w14:paraId="31CBD855" w14:textId="12A09FDB" w:rsidR="004142BC" w:rsidRPr="00B23A81" w:rsidRDefault="004142BC"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21.11.2024</w:t>
            </w:r>
          </w:p>
        </w:tc>
        <w:tc>
          <w:tcPr>
            <w:tcW w:w="1276" w:type="dxa"/>
            <w:tcBorders>
              <w:top w:val="single" w:sz="4" w:space="0" w:color="auto"/>
              <w:left w:val="single" w:sz="4" w:space="0" w:color="auto"/>
              <w:bottom w:val="single" w:sz="4" w:space="0" w:color="auto"/>
              <w:right w:val="single" w:sz="4" w:space="0" w:color="auto"/>
            </w:tcBorders>
          </w:tcPr>
          <w:p w14:paraId="7436EFD8" w14:textId="17225D27" w:rsidR="004142BC" w:rsidRPr="00B23A81" w:rsidRDefault="004142BC"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14C2224E" w14:textId="77777777" w:rsidR="004142BC" w:rsidRPr="00B23A81" w:rsidRDefault="004142BC" w:rsidP="00AB2C5D">
            <w:pPr>
              <w:spacing w:after="0" w:line="240" w:lineRule="auto"/>
              <w:jc w:val="both"/>
              <w:rPr>
                <w:rFonts w:ascii="Times New Roman" w:hAnsi="Times New Roman" w:cs="Times New Roman"/>
              </w:rPr>
            </w:pPr>
            <w:bookmarkStart w:id="24" w:name="_Hlk151632545"/>
            <w:r w:rsidRPr="00B23A81">
              <w:rPr>
                <w:rFonts w:ascii="Times New Roman" w:hAnsi="Times New Roman" w:cs="Times New Roman"/>
              </w:rPr>
              <w:t>privind aprobarea Studiului de oportunitate și fundamentare pentru delegarea gestiunii activității de sortare a deșeurilor de hârtie, metal, plastic și sticlă, colectate separat în Comuna Moftin, inclusiv transportul reziduurilor rezultate din sortare la depozitele de deșeuri și/sau la instalațiile de valorificare energetică și aprobarea modului de delegare a activității de sortare</w:t>
            </w:r>
          </w:p>
          <w:p w14:paraId="76AAD14A" w14:textId="77777777" w:rsidR="004142BC" w:rsidRPr="00B23A81" w:rsidRDefault="004142BC" w:rsidP="00AB2C5D">
            <w:pPr>
              <w:spacing w:after="0" w:line="240" w:lineRule="auto"/>
              <w:jc w:val="both"/>
              <w:rPr>
                <w:rFonts w:ascii="Times New Roman" w:hAnsi="Times New Roman" w:cs="Times New Roman"/>
              </w:rPr>
            </w:pPr>
            <w:r w:rsidRPr="00B23A81">
              <w:rPr>
                <w:rFonts w:ascii="Times New Roman" w:hAnsi="Times New Roman" w:cs="Times New Roman"/>
              </w:rPr>
              <w:t>privind delegarea gestiunii prin achiziție publică de servicii a activităților de sortare a deșeurilor municipale din Unitatea Administrativ Teritoriala Comuna Moftin</w:t>
            </w:r>
          </w:p>
          <w:bookmarkEnd w:id="24"/>
          <w:p w14:paraId="7A9C2FCB" w14:textId="77777777" w:rsidR="004142BC" w:rsidRPr="00B23A81" w:rsidRDefault="004142BC" w:rsidP="00AB2C5D">
            <w:pPr>
              <w:pStyle w:val="Standard"/>
              <w:shd w:val="clear" w:color="auto" w:fill="FFFFFF"/>
              <w:suppressAutoHyphens w:val="0"/>
              <w:jc w:val="both"/>
              <w:rPr>
                <w:b/>
                <w:sz w:val="22"/>
                <w:szCs w:val="22"/>
              </w:rPr>
            </w:pPr>
          </w:p>
        </w:tc>
        <w:tc>
          <w:tcPr>
            <w:tcW w:w="993" w:type="dxa"/>
            <w:tcBorders>
              <w:top w:val="single" w:sz="4" w:space="0" w:color="auto"/>
              <w:left w:val="single" w:sz="4" w:space="0" w:color="auto"/>
              <w:bottom w:val="single" w:sz="4" w:space="0" w:color="auto"/>
              <w:right w:val="single" w:sz="4" w:space="0" w:color="auto"/>
            </w:tcBorders>
          </w:tcPr>
          <w:p w14:paraId="54E2888A" w14:textId="7FAB53B4" w:rsidR="004142BC" w:rsidRPr="00B23A81" w:rsidRDefault="004142BC"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119CF179" w14:textId="0E58F9BF" w:rsidR="004142BC" w:rsidRPr="00B23A81" w:rsidRDefault="004142BC"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CE8728B" w14:textId="77777777" w:rsidR="004142BC" w:rsidRPr="00B23A81" w:rsidRDefault="004142BC"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0C7F1232" w14:textId="77777777" w:rsidR="004142BC" w:rsidRPr="00B23A81" w:rsidRDefault="004142BC"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01E9B786" w14:textId="00E019EE" w:rsidR="004142BC" w:rsidRPr="00B23A81" w:rsidRDefault="007E6CE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29.11.2023</w:t>
            </w:r>
          </w:p>
        </w:tc>
        <w:tc>
          <w:tcPr>
            <w:tcW w:w="1276" w:type="dxa"/>
            <w:tcBorders>
              <w:top w:val="single" w:sz="4" w:space="0" w:color="auto"/>
              <w:left w:val="single" w:sz="4" w:space="0" w:color="auto"/>
              <w:bottom w:val="single" w:sz="4" w:space="0" w:color="auto"/>
              <w:right w:val="single" w:sz="4" w:space="0" w:color="auto"/>
            </w:tcBorders>
          </w:tcPr>
          <w:p w14:paraId="7E323B5C" w14:textId="7491607E" w:rsidR="004142BC" w:rsidRPr="00B23A81" w:rsidRDefault="007E6CEA" w:rsidP="0043747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72</w:t>
            </w:r>
          </w:p>
        </w:tc>
      </w:tr>
      <w:tr w:rsidR="0000594A" w:rsidRPr="00B23A81" w14:paraId="23EFF943"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3C717B67" w14:textId="569266FE" w:rsidR="0000594A" w:rsidRPr="00B23A81" w:rsidRDefault="0000594A" w:rsidP="00AB2C5D">
            <w:pPr>
              <w:spacing w:after="0" w:line="240" w:lineRule="auto"/>
              <w:jc w:val="both"/>
              <w:rPr>
                <w:rFonts w:ascii="Times New Roman" w:eastAsia="Times New Roman" w:hAnsi="Times New Roman" w:cs="Times New Roman"/>
                <w:lang w:eastAsia="ro-RO"/>
              </w:rPr>
            </w:pPr>
            <w:bookmarkStart w:id="25" w:name="_Hlk151632604"/>
            <w:r w:rsidRPr="00B23A81">
              <w:rPr>
                <w:rFonts w:ascii="Times New Roman" w:eastAsia="Times New Roman" w:hAnsi="Times New Roman" w:cs="Times New Roman"/>
                <w:lang w:eastAsia="ro-RO"/>
              </w:rPr>
              <w:t>75</w:t>
            </w:r>
          </w:p>
        </w:tc>
        <w:tc>
          <w:tcPr>
            <w:tcW w:w="1276" w:type="dxa"/>
            <w:tcBorders>
              <w:top w:val="single" w:sz="4" w:space="0" w:color="auto"/>
              <w:left w:val="single" w:sz="4" w:space="0" w:color="auto"/>
              <w:bottom w:val="single" w:sz="4" w:space="0" w:color="auto"/>
              <w:right w:val="single" w:sz="4" w:space="0" w:color="auto"/>
            </w:tcBorders>
          </w:tcPr>
          <w:p w14:paraId="6897F063" w14:textId="6AD6ABE0" w:rsidR="0000594A" w:rsidRPr="00B23A81" w:rsidRDefault="0000594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23.11.2023</w:t>
            </w:r>
          </w:p>
        </w:tc>
        <w:tc>
          <w:tcPr>
            <w:tcW w:w="1276" w:type="dxa"/>
            <w:tcBorders>
              <w:top w:val="single" w:sz="4" w:space="0" w:color="auto"/>
              <w:left w:val="single" w:sz="4" w:space="0" w:color="auto"/>
              <w:bottom w:val="single" w:sz="4" w:space="0" w:color="auto"/>
              <w:right w:val="single" w:sz="4" w:space="0" w:color="auto"/>
            </w:tcBorders>
          </w:tcPr>
          <w:p w14:paraId="27EDFB3B" w14:textId="7C00B301" w:rsidR="0000594A" w:rsidRPr="00B23A81" w:rsidRDefault="0000594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0A8F9564" w14:textId="77777777" w:rsidR="0000594A" w:rsidRPr="00B23A81" w:rsidRDefault="0000594A" w:rsidP="00AB2C5D">
            <w:pPr>
              <w:pStyle w:val="BodyText"/>
              <w:jc w:val="both"/>
              <w:rPr>
                <w:sz w:val="22"/>
                <w:szCs w:val="22"/>
              </w:rPr>
            </w:pPr>
            <w:r w:rsidRPr="00B23A81">
              <w:rPr>
                <w:sz w:val="22"/>
                <w:szCs w:val="22"/>
              </w:rPr>
              <w:t xml:space="preserve">privind aprobarea participarii si a contributiei Comunei Moftin, in procent de 10%, </w:t>
            </w:r>
          </w:p>
          <w:p w14:paraId="4162DDB1" w14:textId="77777777" w:rsidR="0000594A" w:rsidRPr="00B23A81" w:rsidRDefault="0000594A" w:rsidP="00AB2C5D">
            <w:pPr>
              <w:pStyle w:val="BodyText"/>
              <w:jc w:val="both"/>
              <w:rPr>
                <w:sz w:val="22"/>
                <w:szCs w:val="22"/>
              </w:rPr>
            </w:pPr>
            <w:r w:rsidRPr="00B23A81">
              <w:rPr>
                <w:sz w:val="22"/>
                <w:szCs w:val="22"/>
              </w:rPr>
              <w:t>reprezentand co-finantarea din bugetul local pentru proiectul intitulat</w:t>
            </w:r>
          </w:p>
          <w:p w14:paraId="08DFAA44" w14:textId="77777777" w:rsidR="0000594A" w:rsidRPr="00B23A81" w:rsidRDefault="0000594A" w:rsidP="00AB2C5D">
            <w:pPr>
              <w:pStyle w:val="BodyText"/>
              <w:jc w:val="both"/>
              <w:rPr>
                <w:bCs/>
                <w:sz w:val="22"/>
                <w:szCs w:val="22"/>
              </w:rPr>
            </w:pPr>
            <w:r w:rsidRPr="00B23A81">
              <w:rPr>
                <w:sz w:val="22"/>
                <w:szCs w:val="22"/>
              </w:rPr>
              <w:t xml:space="preserve">,,Parteneriat transfrontalier pentru acces la un sistem comunitar de îngrijire” </w:t>
            </w:r>
            <w:r w:rsidRPr="00B23A81">
              <w:rPr>
                <w:sz w:val="22"/>
                <w:szCs w:val="22"/>
              </w:rPr>
              <w:lastRenderedPageBreak/>
              <w:t>(</w:t>
            </w:r>
            <w:r w:rsidRPr="00B23A81">
              <w:rPr>
                <w:b/>
                <w:bCs/>
                <w:sz w:val="22"/>
                <w:szCs w:val="22"/>
              </w:rPr>
              <w:t>Cross-border partnership for access to a community-based care system</w:t>
            </w:r>
            <w:r w:rsidRPr="00B23A81">
              <w:rPr>
                <w:sz w:val="22"/>
                <w:szCs w:val="22"/>
              </w:rPr>
              <w:t xml:space="preserve">, Acronim: HEALTH for CBCommunities) care urmează a fi depus spre finantare în cadrul </w:t>
            </w:r>
            <w:r w:rsidRPr="00B23A81">
              <w:rPr>
                <w:bCs/>
                <w:sz w:val="22"/>
                <w:szCs w:val="22"/>
              </w:rPr>
              <w:t xml:space="preserve">Programului Interreg </w:t>
            </w:r>
            <w:r w:rsidRPr="00B23A81">
              <w:rPr>
                <w:sz w:val="22"/>
                <w:szCs w:val="22"/>
              </w:rPr>
              <w:t>VI-A</w:t>
            </w:r>
            <w:r w:rsidRPr="00B23A81">
              <w:rPr>
                <w:b/>
                <w:bCs/>
                <w:sz w:val="22"/>
                <w:szCs w:val="22"/>
              </w:rPr>
              <w:t xml:space="preserve"> </w:t>
            </w:r>
            <w:r w:rsidRPr="00B23A81">
              <w:rPr>
                <w:bCs/>
                <w:sz w:val="22"/>
                <w:szCs w:val="22"/>
              </w:rPr>
              <w:t xml:space="preserve">NEXT România-Ucraina, Prioritatea 2: Dezvoltare Socială Transfrontalieră, Obiectivul specific 2.2 </w:t>
            </w:r>
            <w:r w:rsidRPr="00B23A81">
              <w:rPr>
                <w:sz w:val="22"/>
                <w:szCs w:val="22"/>
              </w:rPr>
              <w:t>Obiectivul Specific:</w:t>
            </w:r>
            <w:r w:rsidRPr="00B23A81">
              <w:rPr>
                <w:b/>
                <w:bCs/>
                <w:sz w:val="22"/>
                <w:szCs w:val="22"/>
              </w:rPr>
              <w:t xml:space="preserve"> </w:t>
            </w:r>
            <w:r w:rsidRPr="00B23A81">
              <w:rPr>
                <w:bCs/>
                <w:sz w:val="22"/>
                <w:szCs w:val="22"/>
              </w:rPr>
              <w:t>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w:t>
            </w:r>
          </w:p>
          <w:p w14:paraId="6FCBC42C" w14:textId="77777777" w:rsidR="0000594A" w:rsidRPr="00B23A81" w:rsidRDefault="0000594A" w:rsidP="00AB2C5D">
            <w:pPr>
              <w:spacing w:after="0" w:line="24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7731BF98" w14:textId="5C8BCB40" w:rsidR="0000594A" w:rsidRPr="00B23A81" w:rsidRDefault="0000594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w:t>
            </w:r>
            <w:r w:rsidR="00ED39E5" w:rsidRPr="00B23A81">
              <w:rPr>
                <w:rFonts w:ascii="Times New Roman" w:eastAsia="Times New Roman" w:hAnsi="Times New Roman" w:cs="Times New Roman"/>
                <w:lang w:eastAsia="ro-RO"/>
              </w:rPr>
              <w:t>I</w:t>
            </w:r>
          </w:p>
        </w:tc>
        <w:tc>
          <w:tcPr>
            <w:tcW w:w="1701" w:type="dxa"/>
            <w:tcBorders>
              <w:top w:val="single" w:sz="4" w:space="0" w:color="auto"/>
              <w:left w:val="single" w:sz="4" w:space="0" w:color="auto"/>
              <w:bottom w:val="single" w:sz="4" w:space="0" w:color="auto"/>
              <w:right w:val="single" w:sz="4" w:space="0" w:color="auto"/>
            </w:tcBorders>
          </w:tcPr>
          <w:p w14:paraId="4A9034E9" w14:textId="68855F45" w:rsidR="0000594A" w:rsidRPr="00B23A81" w:rsidRDefault="008208C2"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Tarta Magdalena</w:t>
            </w:r>
          </w:p>
        </w:tc>
        <w:tc>
          <w:tcPr>
            <w:tcW w:w="1134" w:type="dxa"/>
            <w:tcBorders>
              <w:top w:val="single" w:sz="4" w:space="0" w:color="auto"/>
              <w:left w:val="single" w:sz="4" w:space="0" w:color="auto"/>
              <w:bottom w:val="single" w:sz="4" w:space="0" w:color="auto"/>
              <w:right w:val="single" w:sz="4" w:space="0" w:color="auto"/>
            </w:tcBorders>
          </w:tcPr>
          <w:p w14:paraId="194AB0E1" w14:textId="77777777" w:rsidR="0000594A" w:rsidRPr="00B23A81" w:rsidRDefault="0000594A"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6170603C" w14:textId="77777777" w:rsidR="0000594A" w:rsidRPr="00B23A81" w:rsidRDefault="0000594A"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2F28B5FD" w14:textId="5ABA1C3A" w:rsidR="0000594A" w:rsidRPr="00B23A81" w:rsidRDefault="007E6CE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29.11.2023</w:t>
            </w:r>
          </w:p>
        </w:tc>
        <w:tc>
          <w:tcPr>
            <w:tcW w:w="1276" w:type="dxa"/>
            <w:tcBorders>
              <w:top w:val="single" w:sz="4" w:space="0" w:color="auto"/>
              <w:left w:val="single" w:sz="4" w:space="0" w:color="auto"/>
              <w:bottom w:val="single" w:sz="4" w:space="0" w:color="auto"/>
              <w:right w:val="single" w:sz="4" w:space="0" w:color="auto"/>
            </w:tcBorders>
          </w:tcPr>
          <w:p w14:paraId="47DA7CBB" w14:textId="06D66FDF" w:rsidR="0000594A" w:rsidRPr="00B23A81" w:rsidRDefault="007E6CEA" w:rsidP="0043747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73</w:t>
            </w:r>
          </w:p>
        </w:tc>
      </w:tr>
      <w:bookmarkEnd w:id="25"/>
      <w:tr w:rsidR="0000594A" w:rsidRPr="00B23A81" w14:paraId="3433E0A3"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20616627" w14:textId="62D5D99A" w:rsidR="0000594A" w:rsidRPr="00B23A81" w:rsidRDefault="0000594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76</w:t>
            </w:r>
          </w:p>
        </w:tc>
        <w:tc>
          <w:tcPr>
            <w:tcW w:w="1276" w:type="dxa"/>
            <w:tcBorders>
              <w:top w:val="single" w:sz="4" w:space="0" w:color="auto"/>
              <w:left w:val="single" w:sz="4" w:space="0" w:color="auto"/>
              <w:bottom w:val="single" w:sz="4" w:space="0" w:color="auto"/>
              <w:right w:val="single" w:sz="4" w:space="0" w:color="auto"/>
            </w:tcBorders>
          </w:tcPr>
          <w:p w14:paraId="5398B3DE" w14:textId="7CF4C7FF" w:rsidR="0000594A" w:rsidRPr="00B23A81" w:rsidRDefault="0000594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23.11.2023</w:t>
            </w:r>
          </w:p>
        </w:tc>
        <w:tc>
          <w:tcPr>
            <w:tcW w:w="1276" w:type="dxa"/>
            <w:tcBorders>
              <w:top w:val="single" w:sz="4" w:space="0" w:color="auto"/>
              <w:left w:val="single" w:sz="4" w:space="0" w:color="auto"/>
              <w:bottom w:val="single" w:sz="4" w:space="0" w:color="auto"/>
              <w:right w:val="single" w:sz="4" w:space="0" w:color="auto"/>
            </w:tcBorders>
          </w:tcPr>
          <w:p w14:paraId="2439335A" w14:textId="312329F0" w:rsidR="0000594A" w:rsidRPr="00B23A81" w:rsidRDefault="0000594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06A1ADCB" w14:textId="77777777" w:rsidR="0000594A" w:rsidRPr="00B23A81" w:rsidRDefault="0000594A" w:rsidP="00AB2C5D">
            <w:pPr>
              <w:spacing w:after="0"/>
              <w:jc w:val="both"/>
              <w:rPr>
                <w:rFonts w:ascii="Times New Roman" w:hAnsi="Times New Roman" w:cs="Times New Roman"/>
                <w:b/>
                <w:bCs/>
              </w:rPr>
            </w:pPr>
            <w:bookmarkStart w:id="26" w:name="_Hlk151632645"/>
            <w:r w:rsidRPr="00B23A81">
              <w:rPr>
                <w:rFonts w:ascii="Times New Roman" w:hAnsi="Times New Roman" w:cs="Times New Roman"/>
              </w:rPr>
              <w:t>privind aprobarea documentatei tehnico-economice – Studiu de fezabilitate si a principalilor indicatori tehnico- economici pentru investitia</w:t>
            </w:r>
            <w:r w:rsidRPr="00B23A81">
              <w:rPr>
                <w:rFonts w:ascii="Times New Roman" w:hAnsi="Times New Roman" w:cs="Times New Roman"/>
                <w:lang w:val="en-GB"/>
              </w:rPr>
              <w:t>:</w:t>
            </w:r>
            <w:r w:rsidRPr="00B23A81">
              <w:rPr>
                <w:rFonts w:ascii="Times New Roman" w:hAnsi="Times New Roman" w:cs="Times New Roman"/>
              </w:rPr>
              <w:t xml:space="preserve"> </w:t>
            </w:r>
            <w:r w:rsidRPr="00B23A81">
              <w:rPr>
                <w:rFonts w:ascii="Times New Roman" w:hAnsi="Times New Roman" w:cs="Times New Roman"/>
                <w:b/>
                <w:bCs/>
              </w:rPr>
              <w:t>“</w:t>
            </w:r>
            <w:r w:rsidRPr="00B23A81">
              <w:rPr>
                <w:rFonts w:ascii="Times New Roman" w:hAnsi="Times New Roman" w:cs="Times New Roman"/>
                <w:b/>
                <w:bCs/>
                <w:shd w:val="clear" w:color="auto" w:fill="FFFFFF"/>
              </w:rPr>
              <w:t>Construire si dotare </w:t>
            </w:r>
            <w:proofErr w:type="spellStart"/>
            <w:r w:rsidRPr="00B23A81">
              <w:rPr>
                <w:rFonts w:ascii="Times New Roman" w:hAnsi="Times New Roman" w:cs="Times New Roman"/>
                <w:b/>
                <w:bCs/>
                <w:shd w:val="clear" w:color="auto" w:fill="FFFFFF"/>
                <w:lang w:val="fr-FR"/>
              </w:rPr>
              <w:t>Centru</w:t>
            </w:r>
            <w:proofErr w:type="spellEnd"/>
            <w:r w:rsidRPr="00B23A81">
              <w:rPr>
                <w:rFonts w:ascii="Times New Roman" w:hAnsi="Times New Roman" w:cs="Times New Roman"/>
                <w:b/>
                <w:bCs/>
                <w:shd w:val="clear" w:color="auto" w:fill="FFFFFF"/>
                <w:lang w:val="fr-FR"/>
              </w:rPr>
              <w:t xml:space="preserve"> </w:t>
            </w:r>
            <w:proofErr w:type="spellStart"/>
            <w:r w:rsidRPr="00B23A81">
              <w:rPr>
                <w:rFonts w:ascii="Times New Roman" w:hAnsi="Times New Roman" w:cs="Times New Roman"/>
                <w:b/>
                <w:bCs/>
                <w:shd w:val="clear" w:color="auto" w:fill="FFFFFF"/>
                <w:lang w:val="fr-FR"/>
              </w:rPr>
              <w:t>medical</w:t>
            </w:r>
            <w:proofErr w:type="spellEnd"/>
            <w:r w:rsidRPr="00B23A81">
              <w:rPr>
                <w:rFonts w:ascii="Times New Roman" w:hAnsi="Times New Roman" w:cs="Times New Roman"/>
                <w:b/>
                <w:bCs/>
                <w:shd w:val="clear" w:color="auto" w:fill="FFFFFF"/>
                <w:lang w:val="fr-FR"/>
              </w:rPr>
              <w:t xml:space="preserve"> de </w:t>
            </w:r>
            <w:proofErr w:type="spellStart"/>
            <w:r w:rsidRPr="00B23A81">
              <w:rPr>
                <w:rFonts w:ascii="Times New Roman" w:hAnsi="Times New Roman" w:cs="Times New Roman"/>
                <w:b/>
                <w:bCs/>
                <w:shd w:val="clear" w:color="auto" w:fill="FFFFFF"/>
                <w:lang w:val="fr-FR"/>
              </w:rPr>
              <w:t>tratament</w:t>
            </w:r>
            <w:proofErr w:type="spellEnd"/>
            <w:r w:rsidRPr="00B23A81">
              <w:rPr>
                <w:rFonts w:ascii="Times New Roman" w:hAnsi="Times New Roman" w:cs="Times New Roman"/>
                <w:b/>
                <w:bCs/>
                <w:shd w:val="clear" w:color="auto" w:fill="FFFFFF"/>
                <w:lang w:val="fr-FR"/>
              </w:rPr>
              <w:t xml:space="preserve"> si </w:t>
            </w:r>
            <w:proofErr w:type="spellStart"/>
            <w:r w:rsidRPr="00B23A81">
              <w:rPr>
                <w:rFonts w:ascii="Times New Roman" w:hAnsi="Times New Roman" w:cs="Times New Roman"/>
                <w:b/>
                <w:bCs/>
                <w:shd w:val="clear" w:color="auto" w:fill="FFFFFF"/>
                <w:lang w:val="fr-FR"/>
              </w:rPr>
              <w:t>recuperare</w:t>
            </w:r>
            <w:proofErr w:type="spellEnd"/>
            <w:r w:rsidRPr="00B23A81">
              <w:rPr>
                <w:rFonts w:ascii="Times New Roman" w:hAnsi="Times New Roman" w:cs="Times New Roman"/>
                <w:b/>
                <w:bCs/>
                <w:shd w:val="clear" w:color="auto" w:fill="FFFFFF"/>
                <w:lang w:val="fr-FR"/>
              </w:rPr>
              <w:t xml:space="preserve"> </w:t>
            </w:r>
            <w:proofErr w:type="spellStart"/>
            <w:r w:rsidRPr="00B23A81">
              <w:rPr>
                <w:rFonts w:ascii="Times New Roman" w:hAnsi="Times New Roman" w:cs="Times New Roman"/>
                <w:b/>
                <w:bCs/>
                <w:shd w:val="clear" w:color="auto" w:fill="FFFFFF"/>
                <w:lang w:val="fr-FR"/>
              </w:rPr>
              <w:t>din</w:t>
            </w:r>
            <w:proofErr w:type="spellEnd"/>
            <w:r w:rsidRPr="00B23A81">
              <w:rPr>
                <w:rFonts w:ascii="Times New Roman" w:hAnsi="Times New Roman" w:cs="Times New Roman"/>
                <w:b/>
                <w:bCs/>
                <w:shd w:val="clear" w:color="auto" w:fill="FFFFFF"/>
                <w:lang w:val="fr-FR"/>
              </w:rPr>
              <w:t xml:space="preserve"> </w:t>
            </w:r>
            <w:proofErr w:type="spellStart"/>
            <w:r w:rsidRPr="00B23A81">
              <w:rPr>
                <w:rFonts w:ascii="Times New Roman" w:hAnsi="Times New Roman" w:cs="Times New Roman"/>
                <w:b/>
                <w:bCs/>
                <w:shd w:val="clear" w:color="auto" w:fill="FFFFFF"/>
                <w:lang w:val="fr-FR"/>
              </w:rPr>
              <w:t>comuna</w:t>
            </w:r>
            <w:proofErr w:type="spellEnd"/>
            <w:r w:rsidRPr="00B23A81">
              <w:rPr>
                <w:rFonts w:ascii="Times New Roman" w:hAnsi="Times New Roman" w:cs="Times New Roman"/>
                <w:b/>
                <w:bCs/>
                <w:shd w:val="clear" w:color="auto" w:fill="FFFFFF"/>
                <w:lang w:val="fr-FR"/>
              </w:rPr>
              <w:t xml:space="preserve"> </w:t>
            </w:r>
            <w:proofErr w:type="spellStart"/>
            <w:r w:rsidRPr="00B23A81">
              <w:rPr>
                <w:rFonts w:ascii="Times New Roman" w:hAnsi="Times New Roman" w:cs="Times New Roman"/>
                <w:b/>
                <w:bCs/>
                <w:shd w:val="clear" w:color="auto" w:fill="FFFFFF"/>
                <w:lang w:val="fr-FR"/>
              </w:rPr>
              <w:t>Moftin</w:t>
            </w:r>
            <w:proofErr w:type="spellEnd"/>
            <w:r w:rsidRPr="00B23A81">
              <w:rPr>
                <w:rFonts w:ascii="Times New Roman" w:hAnsi="Times New Roman" w:cs="Times New Roman"/>
                <w:b/>
                <w:bCs/>
                <w:shd w:val="clear" w:color="auto" w:fill="FFFFFF"/>
                <w:lang w:val="fr-FR"/>
              </w:rPr>
              <w:t xml:space="preserve">, </w:t>
            </w:r>
            <w:proofErr w:type="spellStart"/>
            <w:r w:rsidRPr="00B23A81">
              <w:rPr>
                <w:rFonts w:ascii="Times New Roman" w:hAnsi="Times New Roman" w:cs="Times New Roman"/>
                <w:b/>
                <w:bCs/>
                <w:shd w:val="clear" w:color="auto" w:fill="FFFFFF"/>
                <w:lang w:val="fr-FR"/>
              </w:rPr>
              <w:t>Jud</w:t>
            </w:r>
            <w:proofErr w:type="spellEnd"/>
            <w:r w:rsidRPr="00B23A81">
              <w:rPr>
                <w:rFonts w:ascii="Times New Roman" w:hAnsi="Times New Roman" w:cs="Times New Roman"/>
                <w:b/>
                <w:bCs/>
                <w:shd w:val="clear" w:color="auto" w:fill="FFFFFF"/>
                <w:lang w:val="fr-FR"/>
              </w:rPr>
              <w:t xml:space="preserve"> Satu Mare</w:t>
            </w:r>
            <w:r w:rsidRPr="00B23A81">
              <w:rPr>
                <w:rFonts w:ascii="Times New Roman" w:hAnsi="Times New Roman" w:cs="Times New Roman"/>
                <w:b/>
                <w:bCs/>
              </w:rPr>
              <w:t>”</w:t>
            </w:r>
          </w:p>
          <w:bookmarkEnd w:id="26"/>
          <w:p w14:paraId="4173C628" w14:textId="77777777" w:rsidR="0000594A" w:rsidRPr="00B23A81" w:rsidRDefault="0000594A" w:rsidP="00AB2C5D">
            <w:pPr>
              <w:spacing w:after="0" w:line="24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1185CACB" w14:textId="7F04358D" w:rsidR="0000594A" w:rsidRPr="00B23A81" w:rsidRDefault="0000594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w:t>
            </w:r>
          </w:p>
        </w:tc>
        <w:tc>
          <w:tcPr>
            <w:tcW w:w="1701" w:type="dxa"/>
            <w:tcBorders>
              <w:top w:val="single" w:sz="4" w:space="0" w:color="auto"/>
              <w:left w:val="single" w:sz="4" w:space="0" w:color="auto"/>
              <w:bottom w:val="single" w:sz="4" w:space="0" w:color="auto"/>
              <w:right w:val="single" w:sz="4" w:space="0" w:color="auto"/>
            </w:tcBorders>
          </w:tcPr>
          <w:p w14:paraId="54C1948D" w14:textId="1905CBAD" w:rsidR="0000594A" w:rsidRPr="00B23A81" w:rsidRDefault="0000594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216CD804" w14:textId="77777777" w:rsidR="0000594A" w:rsidRPr="00B23A81" w:rsidRDefault="0000594A"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67A7CF6B" w14:textId="77777777" w:rsidR="0000594A" w:rsidRPr="00B23A81" w:rsidRDefault="0000594A"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2BCD1E07" w14:textId="30D9D5A2" w:rsidR="0000594A" w:rsidRPr="00B23A81" w:rsidRDefault="007E6CE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29.11.2023</w:t>
            </w:r>
          </w:p>
        </w:tc>
        <w:tc>
          <w:tcPr>
            <w:tcW w:w="1276" w:type="dxa"/>
            <w:tcBorders>
              <w:top w:val="single" w:sz="4" w:space="0" w:color="auto"/>
              <w:left w:val="single" w:sz="4" w:space="0" w:color="auto"/>
              <w:bottom w:val="single" w:sz="4" w:space="0" w:color="auto"/>
              <w:right w:val="single" w:sz="4" w:space="0" w:color="auto"/>
            </w:tcBorders>
          </w:tcPr>
          <w:p w14:paraId="7705CA6E" w14:textId="52E0F75E" w:rsidR="0000594A" w:rsidRPr="00B23A81" w:rsidRDefault="007E6CEA" w:rsidP="0043747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74</w:t>
            </w:r>
          </w:p>
        </w:tc>
      </w:tr>
      <w:tr w:rsidR="0000594A" w:rsidRPr="00B23A81" w14:paraId="69FB07CC"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545B08C3" w14:textId="332E1E2D" w:rsidR="0000594A" w:rsidRPr="00B23A81" w:rsidRDefault="0000594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77</w:t>
            </w:r>
          </w:p>
        </w:tc>
        <w:tc>
          <w:tcPr>
            <w:tcW w:w="1276" w:type="dxa"/>
            <w:tcBorders>
              <w:top w:val="single" w:sz="4" w:space="0" w:color="auto"/>
              <w:left w:val="single" w:sz="4" w:space="0" w:color="auto"/>
              <w:bottom w:val="single" w:sz="4" w:space="0" w:color="auto"/>
              <w:right w:val="single" w:sz="4" w:space="0" w:color="auto"/>
            </w:tcBorders>
          </w:tcPr>
          <w:p w14:paraId="436BF8E1" w14:textId="389E7D71" w:rsidR="0000594A" w:rsidRPr="00B23A81" w:rsidRDefault="009C073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23.11.2023</w:t>
            </w:r>
          </w:p>
        </w:tc>
        <w:tc>
          <w:tcPr>
            <w:tcW w:w="1276" w:type="dxa"/>
            <w:tcBorders>
              <w:top w:val="single" w:sz="4" w:space="0" w:color="auto"/>
              <w:left w:val="single" w:sz="4" w:space="0" w:color="auto"/>
              <w:bottom w:val="single" w:sz="4" w:space="0" w:color="auto"/>
              <w:right w:val="single" w:sz="4" w:space="0" w:color="auto"/>
            </w:tcBorders>
          </w:tcPr>
          <w:p w14:paraId="2037B9FD" w14:textId="5157210F" w:rsidR="0000594A" w:rsidRPr="00B23A81" w:rsidRDefault="009C073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48E4A029" w14:textId="77777777" w:rsidR="00435515" w:rsidRPr="00B23A81" w:rsidRDefault="00435515" w:rsidP="00AB2C5D">
            <w:pPr>
              <w:pStyle w:val="BodyText"/>
              <w:jc w:val="both"/>
              <w:rPr>
                <w:sz w:val="22"/>
                <w:szCs w:val="22"/>
              </w:rPr>
            </w:pPr>
            <w:r w:rsidRPr="00B23A81">
              <w:rPr>
                <w:sz w:val="22"/>
                <w:szCs w:val="22"/>
              </w:rPr>
              <w:t xml:space="preserve">privind aprobarea participării și a contribuției Comunei Moftin, in procent de 10%, </w:t>
            </w:r>
          </w:p>
          <w:p w14:paraId="05E127CE" w14:textId="77777777" w:rsidR="00435515" w:rsidRPr="00B23A81" w:rsidRDefault="00435515" w:rsidP="00AB2C5D">
            <w:pPr>
              <w:pStyle w:val="BodyText"/>
              <w:jc w:val="both"/>
              <w:rPr>
                <w:sz w:val="22"/>
                <w:szCs w:val="22"/>
              </w:rPr>
            </w:pPr>
            <w:r w:rsidRPr="00B23A81">
              <w:rPr>
                <w:sz w:val="22"/>
                <w:szCs w:val="22"/>
              </w:rPr>
              <w:t>reprezentând co-finanțarea din bugetul local pentru proiectul intitulat</w:t>
            </w:r>
          </w:p>
          <w:p w14:paraId="29C0B452" w14:textId="77777777" w:rsidR="00435515" w:rsidRPr="00B23A81" w:rsidRDefault="00435515" w:rsidP="00AB2C5D">
            <w:pPr>
              <w:pStyle w:val="BodyText"/>
              <w:jc w:val="both"/>
              <w:rPr>
                <w:bCs/>
                <w:sz w:val="22"/>
                <w:szCs w:val="22"/>
              </w:rPr>
            </w:pPr>
            <w:bookmarkStart w:id="27" w:name="_Hlk151639130"/>
            <w:r w:rsidRPr="00B23A81">
              <w:rPr>
                <w:sz w:val="22"/>
                <w:szCs w:val="22"/>
              </w:rPr>
              <w:t>,,Îmbunătățirea accesului egal la servicii de educație inclusivă și de calitate în zona transfrontalieră română-ucraineană” (</w:t>
            </w:r>
            <w:r w:rsidRPr="00B23A81">
              <w:rPr>
                <w:b/>
                <w:bCs/>
                <w:sz w:val="22"/>
                <w:szCs w:val="22"/>
              </w:rPr>
              <w:t>Improving equal access to inclusive and quality education services in Ro-Ua cross-border area</w:t>
            </w:r>
            <w:r w:rsidRPr="00B23A81">
              <w:rPr>
                <w:sz w:val="22"/>
                <w:szCs w:val="22"/>
              </w:rPr>
              <w:t xml:space="preserve">, Acronim: </w:t>
            </w:r>
            <w:r w:rsidRPr="00B23A81">
              <w:rPr>
                <w:b/>
                <w:bCs/>
                <w:sz w:val="22"/>
                <w:szCs w:val="22"/>
              </w:rPr>
              <w:t>CBC BRIDGE FOR EDUCATION</w:t>
            </w:r>
            <w:r w:rsidRPr="00B23A81">
              <w:rPr>
                <w:sz w:val="22"/>
                <w:szCs w:val="22"/>
              </w:rPr>
              <w:t xml:space="preserve">) </w:t>
            </w:r>
            <w:bookmarkEnd w:id="27"/>
            <w:r w:rsidRPr="00B23A81">
              <w:rPr>
                <w:sz w:val="22"/>
                <w:szCs w:val="22"/>
              </w:rPr>
              <w:t xml:space="preserve">care urmează a fi depus spre finantare în cadrul </w:t>
            </w:r>
            <w:r w:rsidRPr="00B23A81">
              <w:rPr>
                <w:bCs/>
                <w:sz w:val="22"/>
                <w:szCs w:val="22"/>
              </w:rPr>
              <w:t xml:space="preserve">Programului Interreg </w:t>
            </w:r>
            <w:r w:rsidRPr="00B23A81">
              <w:rPr>
                <w:sz w:val="22"/>
                <w:szCs w:val="22"/>
              </w:rPr>
              <w:t>VI-A</w:t>
            </w:r>
            <w:r w:rsidRPr="00B23A81">
              <w:rPr>
                <w:b/>
                <w:bCs/>
                <w:sz w:val="22"/>
                <w:szCs w:val="22"/>
              </w:rPr>
              <w:t xml:space="preserve"> </w:t>
            </w:r>
            <w:r w:rsidRPr="00B23A81">
              <w:rPr>
                <w:bCs/>
                <w:sz w:val="22"/>
                <w:szCs w:val="22"/>
              </w:rPr>
              <w:t>NEXT România-Ucraina, Prioritatea 2: Dezvoltare Socială Transfrontalieră, Obiectivul specific 2.1</w:t>
            </w:r>
            <w:r w:rsidRPr="00B23A81">
              <w:rPr>
                <w:sz w:val="22"/>
                <w:szCs w:val="22"/>
              </w:rPr>
              <w:t>:</w:t>
            </w:r>
            <w:r w:rsidRPr="00B23A81">
              <w:rPr>
                <w:b/>
                <w:bCs/>
                <w:sz w:val="22"/>
                <w:szCs w:val="22"/>
              </w:rPr>
              <w:t xml:space="preserve"> </w:t>
            </w:r>
            <w:r w:rsidRPr="00B23A81">
              <w:rPr>
                <w:bCs/>
                <w:sz w:val="22"/>
                <w:szCs w:val="22"/>
              </w:rPr>
              <w:t>Îmbunătățirea accesului egal la servicii de calitate și incluzive în educație, formare și învățarea pe tot parcursul vieții prin dezvoltarea infrastructurii accesibile, inclusiv prin promovarea rezilienței pentru educația și formarea la distanță și online</w:t>
            </w:r>
          </w:p>
          <w:p w14:paraId="14E6E81E" w14:textId="77777777" w:rsidR="0000594A" w:rsidRPr="00B23A81" w:rsidRDefault="0000594A" w:rsidP="00AB2C5D">
            <w:pPr>
              <w:spacing w:after="0" w:line="24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79638C21" w14:textId="7A012F56" w:rsidR="0000594A" w:rsidRPr="00B23A81" w:rsidRDefault="009C073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w:t>
            </w:r>
            <w:r w:rsidR="00ED39E5" w:rsidRPr="00B23A81">
              <w:rPr>
                <w:rFonts w:ascii="Times New Roman" w:eastAsia="Times New Roman" w:hAnsi="Times New Roman" w:cs="Times New Roman"/>
                <w:lang w:eastAsia="ro-RO"/>
              </w:rPr>
              <w:t>I</w:t>
            </w:r>
          </w:p>
        </w:tc>
        <w:tc>
          <w:tcPr>
            <w:tcW w:w="1701" w:type="dxa"/>
            <w:tcBorders>
              <w:top w:val="single" w:sz="4" w:space="0" w:color="auto"/>
              <w:left w:val="single" w:sz="4" w:space="0" w:color="auto"/>
              <w:bottom w:val="single" w:sz="4" w:space="0" w:color="auto"/>
              <w:right w:val="single" w:sz="4" w:space="0" w:color="auto"/>
            </w:tcBorders>
          </w:tcPr>
          <w:p w14:paraId="7B03C7E5" w14:textId="3CEF336B" w:rsidR="0000594A" w:rsidRPr="00B23A81" w:rsidRDefault="008208C2"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Tarta Magdalena</w:t>
            </w:r>
          </w:p>
        </w:tc>
        <w:tc>
          <w:tcPr>
            <w:tcW w:w="1134" w:type="dxa"/>
            <w:tcBorders>
              <w:top w:val="single" w:sz="4" w:space="0" w:color="auto"/>
              <w:left w:val="single" w:sz="4" w:space="0" w:color="auto"/>
              <w:bottom w:val="single" w:sz="4" w:space="0" w:color="auto"/>
              <w:right w:val="single" w:sz="4" w:space="0" w:color="auto"/>
            </w:tcBorders>
          </w:tcPr>
          <w:p w14:paraId="5B188A69" w14:textId="77777777" w:rsidR="0000594A" w:rsidRPr="00B23A81" w:rsidRDefault="0000594A"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5782BF7A" w14:textId="77777777" w:rsidR="0000594A" w:rsidRPr="00B23A81" w:rsidRDefault="0000594A"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4DF88349" w14:textId="2FE5654B" w:rsidR="0000594A" w:rsidRPr="00B23A81" w:rsidRDefault="007E6CE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29.11.2023</w:t>
            </w:r>
          </w:p>
        </w:tc>
        <w:tc>
          <w:tcPr>
            <w:tcW w:w="1276" w:type="dxa"/>
            <w:tcBorders>
              <w:top w:val="single" w:sz="4" w:space="0" w:color="auto"/>
              <w:left w:val="single" w:sz="4" w:space="0" w:color="auto"/>
              <w:bottom w:val="single" w:sz="4" w:space="0" w:color="auto"/>
              <w:right w:val="single" w:sz="4" w:space="0" w:color="auto"/>
            </w:tcBorders>
          </w:tcPr>
          <w:p w14:paraId="51D16ACC" w14:textId="63EB8F2B" w:rsidR="0000594A" w:rsidRPr="00B23A81" w:rsidRDefault="007E6CEA" w:rsidP="0043747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75</w:t>
            </w:r>
          </w:p>
        </w:tc>
      </w:tr>
      <w:tr w:rsidR="009C0736" w:rsidRPr="00B23A81" w14:paraId="7AF1B1EF"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040447A6" w14:textId="18D0497B" w:rsidR="009C0736" w:rsidRPr="00B23A81" w:rsidRDefault="009C073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78</w:t>
            </w:r>
          </w:p>
        </w:tc>
        <w:tc>
          <w:tcPr>
            <w:tcW w:w="1276" w:type="dxa"/>
            <w:tcBorders>
              <w:top w:val="single" w:sz="4" w:space="0" w:color="auto"/>
              <w:left w:val="single" w:sz="4" w:space="0" w:color="auto"/>
              <w:bottom w:val="single" w:sz="4" w:space="0" w:color="auto"/>
              <w:right w:val="single" w:sz="4" w:space="0" w:color="auto"/>
            </w:tcBorders>
          </w:tcPr>
          <w:p w14:paraId="333D56D7" w14:textId="2D32E82B" w:rsidR="009C0736" w:rsidRPr="00B23A81" w:rsidRDefault="009C073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23.11.2023</w:t>
            </w:r>
          </w:p>
        </w:tc>
        <w:tc>
          <w:tcPr>
            <w:tcW w:w="1276" w:type="dxa"/>
            <w:tcBorders>
              <w:top w:val="single" w:sz="4" w:space="0" w:color="auto"/>
              <w:left w:val="single" w:sz="4" w:space="0" w:color="auto"/>
              <w:bottom w:val="single" w:sz="4" w:space="0" w:color="auto"/>
              <w:right w:val="single" w:sz="4" w:space="0" w:color="auto"/>
            </w:tcBorders>
          </w:tcPr>
          <w:p w14:paraId="53393E09" w14:textId="23CE38A3" w:rsidR="009C0736" w:rsidRPr="00B23A81" w:rsidRDefault="009C073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30A724EE" w14:textId="1F756A14" w:rsidR="009C0736" w:rsidRPr="00B23A81" w:rsidRDefault="009C0736" w:rsidP="00AB2C5D">
            <w:pPr>
              <w:jc w:val="both"/>
              <w:rPr>
                <w:rFonts w:ascii="Times New Roman" w:hAnsi="Times New Roman" w:cs="Times New Roman"/>
                <w:b/>
              </w:rPr>
            </w:pPr>
            <w:bookmarkStart w:id="28" w:name="_Hlk151632677"/>
            <w:r w:rsidRPr="00B23A81">
              <w:rPr>
                <w:rFonts w:ascii="Times New Roman" w:hAnsi="Times New Roman" w:cs="Times New Roman"/>
              </w:rPr>
              <w:t xml:space="preserve">privind aprobarea Documentatiei de Avizare a Lucrarilor de Interventie si  a  indicatorilor tehnico-economici pentru obiectivul de investitii </w:t>
            </w:r>
            <w:r w:rsidRPr="00B23A81">
              <w:rPr>
                <w:rFonts w:ascii="Times New Roman" w:hAnsi="Times New Roman" w:cs="Times New Roman"/>
                <w:b/>
              </w:rPr>
              <w:t>„</w:t>
            </w:r>
            <w:r w:rsidRPr="00B23A81">
              <w:rPr>
                <w:rFonts w:ascii="Times New Roman" w:hAnsi="Times New Roman" w:cs="Times New Roman"/>
                <w:shd w:val="clear" w:color="auto" w:fill="FFFFFF"/>
              </w:rPr>
              <w:t>  Reabilitare si eficientizare energetica a cladirii scolii primare si gradinitei din localitatea S</w:t>
            </w:r>
            <w:r w:rsidR="008208C2" w:rsidRPr="00B23A81">
              <w:rPr>
                <w:rFonts w:ascii="Times New Roman" w:hAnsi="Times New Roman" w:cs="Times New Roman"/>
                <w:shd w:val="clear" w:color="auto" w:fill="FFFFFF"/>
              </w:rPr>
              <w:t>a</w:t>
            </w:r>
            <w:r w:rsidRPr="00B23A81">
              <w:rPr>
                <w:rFonts w:ascii="Times New Roman" w:hAnsi="Times New Roman" w:cs="Times New Roman"/>
                <w:shd w:val="clear" w:color="auto" w:fill="FFFFFF"/>
              </w:rPr>
              <w:t>nmiclaus, Comuna Moftin, Jud. Satu Mare</w:t>
            </w:r>
            <w:r w:rsidRPr="00B23A81">
              <w:rPr>
                <w:rFonts w:ascii="Times New Roman" w:hAnsi="Times New Roman" w:cs="Times New Roman"/>
                <w:b/>
              </w:rPr>
              <w:t>”</w:t>
            </w:r>
          </w:p>
          <w:bookmarkEnd w:id="28"/>
          <w:p w14:paraId="560DC77E" w14:textId="77777777" w:rsidR="009C0736" w:rsidRPr="00B23A81" w:rsidRDefault="009C0736" w:rsidP="00AB2C5D">
            <w:pPr>
              <w:pStyle w:val="BodyText"/>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69AB2003" w14:textId="31B0B178" w:rsidR="009C0736" w:rsidRPr="00B23A81" w:rsidRDefault="009C073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64F7FADD" w14:textId="457C2771" w:rsidR="009C0736" w:rsidRPr="00B23A81" w:rsidRDefault="009C073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185FE015" w14:textId="77777777" w:rsidR="009C0736" w:rsidRPr="00B23A81" w:rsidRDefault="009C0736"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31243968" w14:textId="77777777" w:rsidR="009C0736" w:rsidRPr="00B23A81" w:rsidRDefault="009C0736"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55BB11F6" w14:textId="0E6BC5FE" w:rsidR="009C0736" w:rsidRPr="00B23A81" w:rsidRDefault="007E6CE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29.11.2023</w:t>
            </w:r>
          </w:p>
        </w:tc>
        <w:tc>
          <w:tcPr>
            <w:tcW w:w="1276" w:type="dxa"/>
            <w:tcBorders>
              <w:top w:val="single" w:sz="4" w:space="0" w:color="auto"/>
              <w:left w:val="single" w:sz="4" w:space="0" w:color="auto"/>
              <w:bottom w:val="single" w:sz="4" w:space="0" w:color="auto"/>
              <w:right w:val="single" w:sz="4" w:space="0" w:color="auto"/>
            </w:tcBorders>
          </w:tcPr>
          <w:p w14:paraId="04ACF9A4" w14:textId="5F389EF7" w:rsidR="009C0736" w:rsidRPr="00B23A81" w:rsidRDefault="007E6CEA" w:rsidP="0043747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76</w:t>
            </w:r>
          </w:p>
        </w:tc>
      </w:tr>
      <w:tr w:rsidR="009C0736" w:rsidRPr="00B23A81" w14:paraId="002F946E"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49B55FF4" w14:textId="56D75BF5" w:rsidR="009C0736" w:rsidRPr="00B23A81" w:rsidRDefault="009C073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79</w:t>
            </w:r>
          </w:p>
        </w:tc>
        <w:tc>
          <w:tcPr>
            <w:tcW w:w="1276" w:type="dxa"/>
            <w:tcBorders>
              <w:top w:val="single" w:sz="4" w:space="0" w:color="auto"/>
              <w:left w:val="single" w:sz="4" w:space="0" w:color="auto"/>
              <w:bottom w:val="single" w:sz="4" w:space="0" w:color="auto"/>
              <w:right w:val="single" w:sz="4" w:space="0" w:color="auto"/>
            </w:tcBorders>
          </w:tcPr>
          <w:p w14:paraId="4E2EF8DE" w14:textId="0A6ECC27" w:rsidR="009C0736" w:rsidRPr="00B23A81" w:rsidRDefault="009C073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23.11.2023</w:t>
            </w:r>
          </w:p>
        </w:tc>
        <w:tc>
          <w:tcPr>
            <w:tcW w:w="1276" w:type="dxa"/>
            <w:tcBorders>
              <w:top w:val="single" w:sz="4" w:space="0" w:color="auto"/>
              <w:left w:val="single" w:sz="4" w:space="0" w:color="auto"/>
              <w:bottom w:val="single" w:sz="4" w:space="0" w:color="auto"/>
              <w:right w:val="single" w:sz="4" w:space="0" w:color="auto"/>
            </w:tcBorders>
          </w:tcPr>
          <w:p w14:paraId="7B0E45B2" w14:textId="36B33259" w:rsidR="009C0736" w:rsidRPr="00B23A81" w:rsidRDefault="009C073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6D94B0D4" w14:textId="1244F0CC" w:rsidR="009C0736" w:rsidRPr="00B23A81" w:rsidRDefault="009C0736" w:rsidP="00AB2C5D">
            <w:pPr>
              <w:jc w:val="both"/>
              <w:rPr>
                <w:rFonts w:ascii="Times New Roman" w:hAnsi="Times New Roman" w:cs="Times New Roman"/>
              </w:rPr>
            </w:pPr>
            <w:bookmarkStart w:id="29" w:name="_Hlk151632702"/>
            <w:r w:rsidRPr="00B23A81">
              <w:rPr>
                <w:rFonts w:ascii="Times New Roman" w:hAnsi="Times New Roman" w:cs="Times New Roman"/>
                <w:bCs/>
              </w:rPr>
              <w:t>privind</w:t>
            </w:r>
            <w:r w:rsidRPr="00B23A81">
              <w:rPr>
                <w:rFonts w:ascii="Times New Roman" w:hAnsi="Times New Roman" w:cs="Times New Roman"/>
                <w:b/>
              </w:rPr>
              <w:t xml:space="preserve"> </w:t>
            </w:r>
            <w:r w:rsidRPr="00B23A81">
              <w:rPr>
                <w:rFonts w:ascii="Times New Roman" w:hAnsi="Times New Roman" w:cs="Times New Roman"/>
              </w:rPr>
              <w:t>aprobarea Contului de executie, pe trimestrul  III, 2023,  al Bugetului local al comunei Moftin</w:t>
            </w:r>
            <w:bookmarkEnd w:id="29"/>
          </w:p>
        </w:tc>
        <w:tc>
          <w:tcPr>
            <w:tcW w:w="993" w:type="dxa"/>
            <w:tcBorders>
              <w:top w:val="single" w:sz="4" w:space="0" w:color="auto"/>
              <w:left w:val="single" w:sz="4" w:space="0" w:color="auto"/>
              <w:bottom w:val="single" w:sz="4" w:space="0" w:color="auto"/>
              <w:right w:val="single" w:sz="4" w:space="0" w:color="auto"/>
            </w:tcBorders>
          </w:tcPr>
          <w:p w14:paraId="7C5095E5" w14:textId="4B764F5B" w:rsidR="009C0736" w:rsidRPr="00B23A81" w:rsidRDefault="009C073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3A936D26" w14:textId="450AEF75" w:rsidR="009C0736" w:rsidRPr="00B23A81" w:rsidRDefault="009C0736"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Turcas Carmen</w:t>
            </w:r>
          </w:p>
        </w:tc>
        <w:tc>
          <w:tcPr>
            <w:tcW w:w="1134" w:type="dxa"/>
            <w:tcBorders>
              <w:top w:val="single" w:sz="4" w:space="0" w:color="auto"/>
              <w:left w:val="single" w:sz="4" w:space="0" w:color="auto"/>
              <w:bottom w:val="single" w:sz="4" w:space="0" w:color="auto"/>
              <w:right w:val="single" w:sz="4" w:space="0" w:color="auto"/>
            </w:tcBorders>
          </w:tcPr>
          <w:p w14:paraId="44CF277E" w14:textId="77777777" w:rsidR="009C0736" w:rsidRPr="00B23A81" w:rsidRDefault="009C0736"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5A2ADAB3" w14:textId="77777777" w:rsidR="009C0736" w:rsidRPr="00B23A81" w:rsidRDefault="009C0736"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3914DB45" w14:textId="57974949" w:rsidR="009C0736" w:rsidRPr="00B23A81" w:rsidRDefault="007E6CE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29.11.2023</w:t>
            </w:r>
          </w:p>
        </w:tc>
        <w:tc>
          <w:tcPr>
            <w:tcW w:w="1276" w:type="dxa"/>
            <w:tcBorders>
              <w:top w:val="single" w:sz="4" w:space="0" w:color="auto"/>
              <w:left w:val="single" w:sz="4" w:space="0" w:color="auto"/>
              <w:bottom w:val="single" w:sz="4" w:space="0" w:color="auto"/>
              <w:right w:val="single" w:sz="4" w:space="0" w:color="auto"/>
            </w:tcBorders>
          </w:tcPr>
          <w:p w14:paraId="702CC286" w14:textId="55D481F3" w:rsidR="009C0736" w:rsidRPr="00B23A81" w:rsidRDefault="007E6CEA" w:rsidP="0043747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77</w:t>
            </w:r>
          </w:p>
        </w:tc>
      </w:tr>
      <w:tr w:rsidR="004758A3" w:rsidRPr="00B23A81" w14:paraId="0ED2B975"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36155644" w14:textId="2D03F55C" w:rsidR="004758A3" w:rsidRPr="00B23A81" w:rsidRDefault="004758A3"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80</w:t>
            </w:r>
          </w:p>
        </w:tc>
        <w:tc>
          <w:tcPr>
            <w:tcW w:w="1276" w:type="dxa"/>
            <w:tcBorders>
              <w:top w:val="single" w:sz="4" w:space="0" w:color="auto"/>
              <w:left w:val="single" w:sz="4" w:space="0" w:color="auto"/>
              <w:bottom w:val="single" w:sz="4" w:space="0" w:color="auto"/>
              <w:right w:val="single" w:sz="4" w:space="0" w:color="auto"/>
            </w:tcBorders>
          </w:tcPr>
          <w:p w14:paraId="6B9B3EA6" w14:textId="2B31E783" w:rsidR="004758A3" w:rsidRPr="00B23A81" w:rsidRDefault="004758A3"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23.11.2023</w:t>
            </w:r>
          </w:p>
        </w:tc>
        <w:tc>
          <w:tcPr>
            <w:tcW w:w="1276" w:type="dxa"/>
            <w:tcBorders>
              <w:top w:val="single" w:sz="4" w:space="0" w:color="auto"/>
              <w:left w:val="single" w:sz="4" w:space="0" w:color="auto"/>
              <w:bottom w:val="single" w:sz="4" w:space="0" w:color="auto"/>
              <w:right w:val="single" w:sz="4" w:space="0" w:color="auto"/>
            </w:tcBorders>
          </w:tcPr>
          <w:p w14:paraId="3DBF5F3D" w14:textId="37049751" w:rsidR="004758A3" w:rsidRPr="00B23A81" w:rsidRDefault="00CE62AB"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7102BF52" w14:textId="77777777" w:rsidR="00CE62AB" w:rsidRPr="00B23A81" w:rsidRDefault="00CE62AB" w:rsidP="00AB2C5D">
            <w:pPr>
              <w:pStyle w:val="BodyText"/>
              <w:jc w:val="both"/>
              <w:rPr>
                <w:sz w:val="22"/>
                <w:szCs w:val="22"/>
              </w:rPr>
            </w:pPr>
            <w:r w:rsidRPr="00B23A81">
              <w:rPr>
                <w:sz w:val="22"/>
                <w:szCs w:val="22"/>
              </w:rPr>
              <w:t xml:space="preserve">privind aprobarea Proiectului tehnic, a devizului general  si a indicatorilor tehnico-economici pentru proiectul </w:t>
            </w:r>
            <w:r w:rsidRPr="00B23A81">
              <w:rPr>
                <w:b/>
                <w:bCs/>
                <w:i/>
                <w:iCs/>
                <w:sz w:val="22"/>
                <w:szCs w:val="22"/>
              </w:rPr>
              <w:t>„Dezvoltarea rețelei de gaze naturale din zona de nord-vest prin implementarea unor soluții inteligente de distribuție a gazelor naturale în Comuna Moftin”</w:t>
            </w:r>
          </w:p>
          <w:p w14:paraId="71B58797" w14:textId="77777777" w:rsidR="004758A3" w:rsidRPr="00B23A81" w:rsidRDefault="004758A3" w:rsidP="00AB2C5D">
            <w:pPr>
              <w:jc w:val="both"/>
              <w:rPr>
                <w:rFonts w:ascii="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tcPr>
          <w:p w14:paraId="5C1FA34A" w14:textId="7376E4F6" w:rsidR="004758A3" w:rsidRPr="00B23A81" w:rsidRDefault="00CE62AB"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44C83C67" w14:textId="436F47A1" w:rsidR="004758A3" w:rsidRPr="00B23A81" w:rsidRDefault="00CE62AB"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50C2122F" w14:textId="77777777" w:rsidR="004758A3" w:rsidRPr="00B23A81" w:rsidRDefault="004758A3"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0407BF3" w14:textId="77777777" w:rsidR="004758A3" w:rsidRPr="00B23A81" w:rsidRDefault="004758A3"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04E0022E" w14:textId="61E34F35" w:rsidR="004758A3" w:rsidRPr="00B23A81" w:rsidRDefault="007E6CE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29.11.2023</w:t>
            </w:r>
          </w:p>
        </w:tc>
        <w:tc>
          <w:tcPr>
            <w:tcW w:w="1276" w:type="dxa"/>
            <w:tcBorders>
              <w:top w:val="single" w:sz="4" w:space="0" w:color="auto"/>
              <w:left w:val="single" w:sz="4" w:space="0" w:color="auto"/>
              <w:bottom w:val="single" w:sz="4" w:space="0" w:color="auto"/>
              <w:right w:val="single" w:sz="4" w:space="0" w:color="auto"/>
            </w:tcBorders>
          </w:tcPr>
          <w:p w14:paraId="20C05D94" w14:textId="5544699E" w:rsidR="004758A3" w:rsidRPr="00B23A81" w:rsidRDefault="007E6CEA" w:rsidP="0043747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78</w:t>
            </w:r>
          </w:p>
        </w:tc>
      </w:tr>
      <w:tr w:rsidR="005165C8" w:rsidRPr="00B23A81" w14:paraId="1D0050CA"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3227C438" w14:textId="009EFBD9" w:rsidR="005165C8" w:rsidRPr="00B23A81" w:rsidRDefault="005165C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81</w:t>
            </w:r>
          </w:p>
        </w:tc>
        <w:tc>
          <w:tcPr>
            <w:tcW w:w="1276" w:type="dxa"/>
            <w:tcBorders>
              <w:top w:val="single" w:sz="4" w:space="0" w:color="auto"/>
              <w:left w:val="single" w:sz="4" w:space="0" w:color="auto"/>
              <w:bottom w:val="single" w:sz="4" w:space="0" w:color="auto"/>
              <w:right w:val="single" w:sz="4" w:space="0" w:color="auto"/>
            </w:tcBorders>
          </w:tcPr>
          <w:p w14:paraId="3A9F752E" w14:textId="26158897" w:rsidR="005165C8" w:rsidRPr="00B23A81" w:rsidRDefault="005165C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24.11.2023</w:t>
            </w:r>
          </w:p>
        </w:tc>
        <w:tc>
          <w:tcPr>
            <w:tcW w:w="1276" w:type="dxa"/>
            <w:tcBorders>
              <w:top w:val="single" w:sz="4" w:space="0" w:color="auto"/>
              <w:left w:val="single" w:sz="4" w:space="0" w:color="auto"/>
              <w:bottom w:val="single" w:sz="4" w:space="0" w:color="auto"/>
              <w:right w:val="single" w:sz="4" w:space="0" w:color="auto"/>
            </w:tcBorders>
          </w:tcPr>
          <w:p w14:paraId="125F4193" w14:textId="43E07D12" w:rsidR="005165C8" w:rsidRPr="00B23A81" w:rsidRDefault="005165C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2325DA28" w14:textId="77777777" w:rsidR="005165C8" w:rsidRPr="00B23A81" w:rsidRDefault="005165C8" w:rsidP="00AB2C5D">
            <w:pPr>
              <w:tabs>
                <w:tab w:val="left" w:pos="5940"/>
              </w:tabs>
              <w:spacing w:after="0" w:line="240" w:lineRule="auto"/>
              <w:jc w:val="both"/>
              <w:rPr>
                <w:rFonts w:ascii="Times New Roman" w:hAnsi="Times New Roman" w:cs="Times New Roman"/>
              </w:rPr>
            </w:pPr>
            <w:r w:rsidRPr="00B23A81">
              <w:rPr>
                <w:rFonts w:ascii="Times New Roman" w:hAnsi="Times New Roman" w:cs="Times New Roman"/>
              </w:rPr>
              <w:t xml:space="preserve">de modificare si completare a HCL nr. 39/16.07.2020 privind darea în administrarea </w:t>
            </w:r>
            <w:r w:rsidRPr="00B23A81">
              <w:rPr>
                <w:rFonts w:ascii="Times New Roman" w:hAnsi="Times New Roman" w:cs="Times New Roman"/>
              </w:rPr>
              <w:lastRenderedPageBreak/>
              <w:t xml:space="preserve">Școlii gimnaziale ,,Mihai Viteazul,, Moftinu Mic  a unor imobile </w:t>
            </w:r>
          </w:p>
          <w:p w14:paraId="6B637266" w14:textId="77777777" w:rsidR="005165C8" w:rsidRPr="00B23A81" w:rsidRDefault="005165C8" w:rsidP="00AB2C5D">
            <w:pPr>
              <w:pStyle w:val="BodyText"/>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6128B6A1" w14:textId="088FA9E0" w:rsidR="005165C8" w:rsidRPr="00B23A81" w:rsidRDefault="005165C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II</w:t>
            </w:r>
          </w:p>
        </w:tc>
        <w:tc>
          <w:tcPr>
            <w:tcW w:w="1701" w:type="dxa"/>
            <w:tcBorders>
              <w:top w:val="single" w:sz="4" w:space="0" w:color="auto"/>
              <w:left w:val="single" w:sz="4" w:space="0" w:color="auto"/>
              <w:bottom w:val="single" w:sz="4" w:space="0" w:color="auto"/>
              <w:right w:val="single" w:sz="4" w:space="0" w:color="auto"/>
            </w:tcBorders>
          </w:tcPr>
          <w:p w14:paraId="71F316D3" w14:textId="38C48072" w:rsidR="005165C8" w:rsidRPr="00B23A81" w:rsidRDefault="005165C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15BFA2C7" w14:textId="77777777" w:rsidR="005165C8" w:rsidRPr="00B23A81" w:rsidRDefault="005165C8"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73D46529" w14:textId="77777777" w:rsidR="005165C8" w:rsidRPr="00B23A81" w:rsidRDefault="005165C8"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3639D0ED" w14:textId="68628E5A" w:rsidR="005165C8" w:rsidRPr="00B23A81" w:rsidRDefault="007E6CE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29.11.2023</w:t>
            </w:r>
          </w:p>
        </w:tc>
        <w:tc>
          <w:tcPr>
            <w:tcW w:w="1276" w:type="dxa"/>
            <w:tcBorders>
              <w:top w:val="single" w:sz="4" w:space="0" w:color="auto"/>
              <w:left w:val="single" w:sz="4" w:space="0" w:color="auto"/>
              <w:bottom w:val="single" w:sz="4" w:space="0" w:color="auto"/>
              <w:right w:val="single" w:sz="4" w:space="0" w:color="auto"/>
            </w:tcBorders>
          </w:tcPr>
          <w:p w14:paraId="6310F7D3" w14:textId="2F58698E" w:rsidR="005165C8" w:rsidRPr="00B23A81" w:rsidRDefault="007E6CEA" w:rsidP="0043747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79</w:t>
            </w:r>
          </w:p>
        </w:tc>
      </w:tr>
      <w:tr w:rsidR="0078025C" w:rsidRPr="00B23A81" w14:paraId="6F92CFCE"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1F8093AA" w14:textId="7D4078CA" w:rsidR="0078025C" w:rsidRPr="00B23A81" w:rsidRDefault="0078025C"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82</w:t>
            </w:r>
          </w:p>
        </w:tc>
        <w:tc>
          <w:tcPr>
            <w:tcW w:w="1276" w:type="dxa"/>
            <w:tcBorders>
              <w:top w:val="single" w:sz="4" w:space="0" w:color="auto"/>
              <w:left w:val="single" w:sz="4" w:space="0" w:color="auto"/>
              <w:bottom w:val="single" w:sz="4" w:space="0" w:color="auto"/>
              <w:right w:val="single" w:sz="4" w:space="0" w:color="auto"/>
            </w:tcBorders>
          </w:tcPr>
          <w:p w14:paraId="22ADAB2A" w14:textId="683AB209" w:rsidR="0078025C" w:rsidRPr="00B23A81" w:rsidRDefault="0078025C"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24.11.2023</w:t>
            </w:r>
          </w:p>
        </w:tc>
        <w:tc>
          <w:tcPr>
            <w:tcW w:w="1276" w:type="dxa"/>
            <w:tcBorders>
              <w:top w:val="single" w:sz="4" w:space="0" w:color="auto"/>
              <w:left w:val="single" w:sz="4" w:space="0" w:color="auto"/>
              <w:bottom w:val="single" w:sz="4" w:space="0" w:color="auto"/>
              <w:right w:val="single" w:sz="4" w:space="0" w:color="auto"/>
            </w:tcBorders>
          </w:tcPr>
          <w:p w14:paraId="7B8C2BE4" w14:textId="596B5118" w:rsidR="0078025C" w:rsidRPr="00B23A81" w:rsidRDefault="0078025C"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6E3AF39D" w14:textId="77777777" w:rsidR="0078025C" w:rsidRPr="00B23A81" w:rsidRDefault="0078025C" w:rsidP="00AB2C5D">
            <w:pPr>
              <w:pStyle w:val="NoSpacing"/>
              <w:jc w:val="both"/>
              <w:rPr>
                <w:rFonts w:ascii="Times New Roman" w:hAnsi="Times New Roman"/>
                <w:b/>
              </w:rPr>
            </w:pPr>
            <w:r w:rsidRPr="00B23A81">
              <w:rPr>
                <w:rFonts w:ascii="Times New Roman" w:hAnsi="Times New Roman"/>
                <w:b/>
              </w:rPr>
              <w:t xml:space="preserve">privind asocierea UAT Comuna Moftin cu unitățile administrativ-teritoriale din județul Satu Mare în cadrul ASOCIAȚIEI DE DEZVOLTARE INTERCOMUNITARĂ PENTRU MANAGEMENTUL DEȘEURILOR DIN JUDEȚUL SATU MARE </w:t>
            </w:r>
          </w:p>
          <w:p w14:paraId="4B7CCE87" w14:textId="77777777" w:rsidR="0078025C" w:rsidRPr="00B23A81" w:rsidRDefault="0078025C" w:rsidP="00AB2C5D">
            <w:pPr>
              <w:tabs>
                <w:tab w:val="left" w:pos="5940"/>
              </w:tabs>
              <w:spacing w:after="0" w:line="24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0E0BDEE6" w14:textId="36E68441" w:rsidR="0078025C" w:rsidRPr="00B23A81" w:rsidRDefault="0078025C"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7872C676" w14:textId="1034F516" w:rsidR="0078025C" w:rsidRPr="00B23A81" w:rsidRDefault="0078025C"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6634A3D0" w14:textId="77777777" w:rsidR="0078025C" w:rsidRPr="00B23A81" w:rsidRDefault="0078025C"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0C7D41A6" w14:textId="77777777" w:rsidR="0078025C" w:rsidRPr="00B23A81" w:rsidRDefault="0078025C"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3C4C440A" w14:textId="27FBF454" w:rsidR="0078025C" w:rsidRPr="00B23A81" w:rsidRDefault="007E6CE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29.11.2023</w:t>
            </w:r>
          </w:p>
        </w:tc>
        <w:tc>
          <w:tcPr>
            <w:tcW w:w="1276" w:type="dxa"/>
            <w:tcBorders>
              <w:top w:val="single" w:sz="4" w:space="0" w:color="auto"/>
              <w:left w:val="single" w:sz="4" w:space="0" w:color="auto"/>
              <w:bottom w:val="single" w:sz="4" w:space="0" w:color="auto"/>
              <w:right w:val="single" w:sz="4" w:space="0" w:color="auto"/>
            </w:tcBorders>
          </w:tcPr>
          <w:p w14:paraId="54DAF917" w14:textId="50FF4DC5" w:rsidR="0078025C" w:rsidRPr="00B23A81" w:rsidRDefault="007E6CEA" w:rsidP="0043747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80</w:t>
            </w:r>
          </w:p>
        </w:tc>
      </w:tr>
      <w:tr w:rsidR="00DC5C81" w:rsidRPr="00B23A81" w14:paraId="4E749259"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0CB642AE" w14:textId="405E0443" w:rsidR="00DC5C81" w:rsidRPr="00B23A81" w:rsidRDefault="00DC5C8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83</w:t>
            </w:r>
          </w:p>
        </w:tc>
        <w:tc>
          <w:tcPr>
            <w:tcW w:w="1276" w:type="dxa"/>
            <w:tcBorders>
              <w:top w:val="single" w:sz="4" w:space="0" w:color="auto"/>
              <w:left w:val="single" w:sz="4" w:space="0" w:color="auto"/>
              <w:bottom w:val="single" w:sz="4" w:space="0" w:color="auto"/>
              <w:right w:val="single" w:sz="4" w:space="0" w:color="auto"/>
            </w:tcBorders>
          </w:tcPr>
          <w:p w14:paraId="4728C63B" w14:textId="48608BAB" w:rsidR="00DC5C81" w:rsidRPr="00B23A81" w:rsidRDefault="00DC5C8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28.11.2023</w:t>
            </w:r>
          </w:p>
        </w:tc>
        <w:tc>
          <w:tcPr>
            <w:tcW w:w="1276" w:type="dxa"/>
            <w:tcBorders>
              <w:top w:val="single" w:sz="4" w:space="0" w:color="auto"/>
              <w:left w:val="single" w:sz="4" w:space="0" w:color="auto"/>
              <w:bottom w:val="single" w:sz="4" w:space="0" w:color="auto"/>
              <w:right w:val="single" w:sz="4" w:space="0" w:color="auto"/>
            </w:tcBorders>
          </w:tcPr>
          <w:p w14:paraId="0249A80B" w14:textId="28CA6E70" w:rsidR="00DC5C81" w:rsidRPr="00B23A81" w:rsidRDefault="00DC5C8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691F4422" w14:textId="77777777" w:rsidR="00DC5C81" w:rsidRPr="00B23A81" w:rsidRDefault="00DC5C81" w:rsidP="00AB2C5D">
            <w:pPr>
              <w:spacing w:after="0"/>
              <w:jc w:val="both"/>
              <w:rPr>
                <w:rFonts w:ascii="Times New Roman" w:hAnsi="Times New Roman" w:cs="Times New Roman"/>
              </w:rPr>
            </w:pPr>
            <w:r w:rsidRPr="00B23A81">
              <w:rPr>
                <w:rFonts w:ascii="Times New Roman" w:eastAsia="Times New Roman" w:hAnsi="Times New Roman" w:cs="Times New Roman"/>
                <w:b/>
                <w:lang w:eastAsia="ro-RO"/>
              </w:rPr>
              <w:t>privind implementarea proiectului „</w:t>
            </w:r>
            <w:r w:rsidRPr="00B23A81">
              <w:rPr>
                <w:rFonts w:ascii="Times New Roman" w:eastAsia="Times New Roman" w:hAnsi="Times New Roman" w:cs="Times New Roman"/>
                <w:b/>
                <w:bCs/>
                <w:lang w:eastAsia="ro-RO"/>
              </w:rPr>
              <w:t>MODERNIZARE DRUMURI IN COMUNA MOFTIN</w:t>
            </w:r>
            <w:r w:rsidRPr="00B23A81">
              <w:rPr>
                <w:rFonts w:ascii="Times New Roman" w:eastAsia="Times New Roman" w:hAnsi="Times New Roman" w:cs="Times New Roman"/>
                <w:b/>
                <w:lang w:eastAsia="ro-RO"/>
              </w:rPr>
              <w:t>”</w:t>
            </w:r>
          </w:p>
          <w:p w14:paraId="5EC062F8" w14:textId="77777777" w:rsidR="00DC5C81" w:rsidRPr="00B23A81" w:rsidRDefault="00DC5C81" w:rsidP="00AB2C5D">
            <w:pPr>
              <w:pStyle w:val="NoSpacing"/>
              <w:jc w:val="both"/>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tcPr>
          <w:p w14:paraId="15A1AE0C" w14:textId="7CB63644" w:rsidR="00DC5C81" w:rsidRPr="00B23A81" w:rsidRDefault="00DC5C8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769EC6B1" w14:textId="797A3EA5" w:rsidR="00DC5C81" w:rsidRPr="00B23A81" w:rsidRDefault="00DC5C8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44396751" w14:textId="77777777" w:rsidR="00DC5C81" w:rsidRPr="00B23A81" w:rsidRDefault="00DC5C81"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693D615F" w14:textId="77777777" w:rsidR="00DC5C81" w:rsidRPr="00B23A81" w:rsidRDefault="00DC5C81"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72CD5645" w14:textId="07D907FF" w:rsidR="00DC5C81" w:rsidRPr="00B23A81" w:rsidRDefault="007E6CEA"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29.11.2023</w:t>
            </w:r>
          </w:p>
        </w:tc>
        <w:tc>
          <w:tcPr>
            <w:tcW w:w="1276" w:type="dxa"/>
            <w:tcBorders>
              <w:top w:val="single" w:sz="4" w:space="0" w:color="auto"/>
              <w:left w:val="single" w:sz="4" w:space="0" w:color="auto"/>
              <w:bottom w:val="single" w:sz="4" w:space="0" w:color="auto"/>
              <w:right w:val="single" w:sz="4" w:space="0" w:color="auto"/>
            </w:tcBorders>
          </w:tcPr>
          <w:p w14:paraId="4A739053" w14:textId="4982EF7D" w:rsidR="00DC5C81" w:rsidRPr="00B23A81" w:rsidRDefault="007E6CEA" w:rsidP="0043747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81</w:t>
            </w:r>
          </w:p>
        </w:tc>
      </w:tr>
      <w:tr w:rsidR="00BF6428" w:rsidRPr="00B23A81" w14:paraId="5ED884C7"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36F1F0AD" w14:textId="1F93473D" w:rsidR="00BF6428" w:rsidRPr="00B23A81" w:rsidRDefault="00BF642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84</w:t>
            </w:r>
          </w:p>
        </w:tc>
        <w:tc>
          <w:tcPr>
            <w:tcW w:w="1276" w:type="dxa"/>
            <w:tcBorders>
              <w:top w:val="single" w:sz="4" w:space="0" w:color="auto"/>
              <w:left w:val="single" w:sz="4" w:space="0" w:color="auto"/>
              <w:bottom w:val="single" w:sz="4" w:space="0" w:color="auto"/>
              <w:right w:val="single" w:sz="4" w:space="0" w:color="auto"/>
            </w:tcBorders>
          </w:tcPr>
          <w:p w14:paraId="7AAAFFF9" w14:textId="05519532" w:rsidR="00BF6428" w:rsidRPr="00B23A81" w:rsidRDefault="00BF642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11.12.2023</w:t>
            </w:r>
          </w:p>
        </w:tc>
        <w:tc>
          <w:tcPr>
            <w:tcW w:w="1276" w:type="dxa"/>
            <w:tcBorders>
              <w:top w:val="single" w:sz="4" w:space="0" w:color="auto"/>
              <w:left w:val="single" w:sz="4" w:space="0" w:color="auto"/>
              <w:bottom w:val="single" w:sz="4" w:space="0" w:color="auto"/>
              <w:right w:val="single" w:sz="4" w:space="0" w:color="auto"/>
            </w:tcBorders>
          </w:tcPr>
          <w:p w14:paraId="0D2AFF94" w14:textId="3656A1CE" w:rsidR="00BF6428" w:rsidRPr="00B23A81" w:rsidRDefault="00BF642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459B77A7" w14:textId="25D5509E" w:rsidR="00BF6428" w:rsidRPr="00B23A81" w:rsidRDefault="00BF6428" w:rsidP="00AB2C5D">
            <w:pPr>
              <w:spacing w:after="0"/>
              <w:jc w:val="both"/>
              <w:rPr>
                <w:rFonts w:ascii="Times New Roman" w:eastAsia="Times New Roman" w:hAnsi="Times New Roman" w:cs="Times New Roman"/>
                <w:b/>
                <w:lang w:eastAsia="ro-RO"/>
              </w:rPr>
            </w:pPr>
            <w:r w:rsidRPr="00B23A81">
              <w:rPr>
                <w:rFonts w:ascii="Times New Roman" w:hAnsi="Times New Roman" w:cs="Times New Roman"/>
              </w:rPr>
              <w:t>privind aprobarea bugetului de venituri si cheltuieli al Comunei Moftin pe anul 2023, rectificat</w:t>
            </w:r>
            <w:r w:rsidRPr="00B23A81">
              <w:rPr>
                <w:rFonts w:ascii="Times New Roman" w:eastAsia="Microsoft YaHei UI" w:hAnsi="Times New Roman" w:cs="Times New Roman"/>
                <w:bCs/>
              </w:rPr>
              <w:t>.</w:t>
            </w:r>
          </w:p>
        </w:tc>
        <w:tc>
          <w:tcPr>
            <w:tcW w:w="993" w:type="dxa"/>
            <w:tcBorders>
              <w:top w:val="single" w:sz="4" w:space="0" w:color="auto"/>
              <w:left w:val="single" w:sz="4" w:space="0" w:color="auto"/>
              <w:bottom w:val="single" w:sz="4" w:space="0" w:color="auto"/>
              <w:right w:val="single" w:sz="4" w:space="0" w:color="auto"/>
            </w:tcBorders>
          </w:tcPr>
          <w:p w14:paraId="784A25EB" w14:textId="16829B29" w:rsidR="00BF6428" w:rsidRPr="00B23A81" w:rsidRDefault="00BF642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4F9DA9EC" w14:textId="3CE17A8D" w:rsidR="00BF6428" w:rsidRPr="00B23A81" w:rsidRDefault="00BF6428"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Turcas Carmen</w:t>
            </w:r>
          </w:p>
        </w:tc>
        <w:tc>
          <w:tcPr>
            <w:tcW w:w="1134" w:type="dxa"/>
            <w:tcBorders>
              <w:top w:val="single" w:sz="4" w:space="0" w:color="auto"/>
              <w:left w:val="single" w:sz="4" w:space="0" w:color="auto"/>
              <w:bottom w:val="single" w:sz="4" w:space="0" w:color="auto"/>
              <w:right w:val="single" w:sz="4" w:space="0" w:color="auto"/>
            </w:tcBorders>
          </w:tcPr>
          <w:p w14:paraId="6E8C9ED2" w14:textId="77777777" w:rsidR="00BF6428" w:rsidRPr="00B23A81" w:rsidRDefault="00BF6428"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23B5C132" w14:textId="77777777" w:rsidR="00BF6428" w:rsidRPr="00B23A81" w:rsidRDefault="00BF6428"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0EC16C04" w14:textId="1A6DA8DD" w:rsidR="00BF6428" w:rsidRPr="00B23A81" w:rsidRDefault="00FB0EDF"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18.12.2023</w:t>
            </w:r>
          </w:p>
        </w:tc>
        <w:tc>
          <w:tcPr>
            <w:tcW w:w="1276" w:type="dxa"/>
            <w:tcBorders>
              <w:top w:val="single" w:sz="4" w:space="0" w:color="auto"/>
              <w:left w:val="single" w:sz="4" w:space="0" w:color="auto"/>
              <w:bottom w:val="single" w:sz="4" w:space="0" w:color="auto"/>
              <w:right w:val="single" w:sz="4" w:space="0" w:color="auto"/>
            </w:tcBorders>
          </w:tcPr>
          <w:p w14:paraId="2D59888E" w14:textId="5842F97D" w:rsidR="00BF6428" w:rsidRPr="00B23A81" w:rsidRDefault="00FB0EDF" w:rsidP="0043747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82</w:t>
            </w:r>
          </w:p>
        </w:tc>
      </w:tr>
      <w:tr w:rsidR="00295C49" w:rsidRPr="00B23A81" w14:paraId="1CE4D931"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41924CAE" w14:textId="75D0B65E" w:rsidR="00295C49" w:rsidRPr="00B23A81" w:rsidRDefault="00295C4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85</w:t>
            </w:r>
          </w:p>
        </w:tc>
        <w:tc>
          <w:tcPr>
            <w:tcW w:w="1276" w:type="dxa"/>
            <w:tcBorders>
              <w:top w:val="single" w:sz="4" w:space="0" w:color="auto"/>
              <w:left w:val="single" w:sz="4" w:space="0" w:color="auto"/>
              <w:bottom w:val="single" w:sz="4" w:space="0" w:color="auto"/>
              <w:right w:val="single" w:sz="4" w:space="0" w:color="auto"/>
            </w:tcBorders>
          </w:tcPr>
          <w:p w14:paraId="2494902C" w14:textId="2E6DB8EB" w:rsidR="00295C49" w:rsidRPr="00B23A81" w:rsidRDefault="00295C4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13.12.2023</w:t>
            </w:r>
          </w:p>
        </w:tc>
        <w:tc>
          <w:tcPr>
            <w:tcW w:w="1276" w:type="dxa"/>
            <w:tcBorders>
              <w:top w:val="single" w:sz="4" w:space="0" w:color="auto"/>
              <w:left w:val="single" w:sz="4" w:space="0" w:color="auto"/>
              <w:bottom w:val="single" w:sz="4" w:space="0" w:color="auto"/>
              <w:right w:val="single" w:sz="4" w:space="0" w:color="auto"/>
            </w:tcBorders>
          </w:tcPr>
          <w:p w14:paraId="726B9D1B" w14:textId="70C9D839" w:rsidR="00295C49" w:rsidRPr="00B23A81" w:rsidRDefault="00295C4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65DEC6C5" w14:textId="77777777" w:rsidR="00295C49" w:rsidRPr="00B23A81" w:rsidRDefault="00295C49" w:rsidP="00AB2C5D">
            <w:pPr>
              <w:suppressAutoHyphens/>
              <w:jc w:val="both"/>
              <w:rPr>
                <w:rFonts w:ascii="Times New Roman" w:hAnsi="Times New Roman" w:cs="Times New Roman"/>
                <w:bCs/>
                <w:lang w:eastAsia="ro-RO"/>
              </w:rPr>
            </w:pPr>
            <w:r w:rsidRPr="00B23A81">
              <w:rPr>
                <w:rFonts w:ascii="Times New Roman" w:hAnsi="Times New Roman" w:cs="Times New Roman"/>
                <w:bCs/>
                <w:lang w:eastAsia="ro-RO"/>
              </w:rPr>
              <w:t xml:space="preserve">privind aprobarea Proiectului tehnic, a indicatorilor tehnico-economici și a devizului general  pentru obiectivul de investiții „MODERNIZARE DRUMURI PUBLICE DIN INTERIORUL LOCALITATILOR, COMUNA MOFTIN, </w:t>
            </w:r>
            <w:r w:rsidRPr="00B23A81">
              <w:rPr>
                <w:rFonts w:ascii="Times New Roman" w:hAnsi="Times New Roman" w:cs="Times New Roman"/>
                <w:bCs/>
                <w:lang w:eastAsia="ro-RO"/>
              </w:rPr>
              <w:lastRenderedPageBreak/>
              <w:t>JUDETUL SATU MARE” aprobat pentru finanțare prin Programul național de investiții „Anghel Saligny”, precum și a sumei reprezentând categoriile de cheltuieli finanțate de la bugetul local pentru realizarea obiectivului.</w:t>
            </w:r>
          </w:p>
          <w:p w14:paraId="25770CB2" w14:textId="77777777" w:rsidR="00295C49" w:rsidRPr="00B23A81" w:rsidRDefault="00295C49" w:rsidP="00AB2C5D">
            <w:pPr>
              <w:spacing w:after="0"/>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632ED41D" w14:textId="3DEC16DF" w:rsidR="00295C49" w:rsidRPr="00B23A81" w:rsidRDefault="00295C4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w:t>
            </w:r>
          </w:p>
        </w:tc>
        <w:tc>
          <w:tcPr>
            <w:tcW w:w="1701" w:type="dxa"/>
            <w:tcBorders>
              <w:top w:val="single" w:sz="4" w:space="0" w:color="auto"/>
              <w:left w:val="single" w:sz="4" w:space="0" w:color="auto"/>
              <w:bottom w:val="single" w:sz="4" w:space="0" w:color="auto"/>
              <w:right w:val="single" w:sz="4" w:space="0" w:color="auto"/>
            </w:tcBorders>
          </w:tcPr>
          <w:p w14:paraId="168C595E" w14:textId="7AEE19D9" w:rsidR="00295C49" w:rsidRPr="00B23A81" w:rsidRDefault="00295C4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214D3627" w14:textId="77777777" w:rsidR="00295C49" w:rsidRPr="00B23A81" w:rsidRDefault="00295C49"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2A234931" w14:textId="77777777" w:rsidR="00295C49" w:rsidRPr="00B23A81" w:rsidRDefault="00295C49"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26BB9A2B" w14:textId="4A4807A3" w:rsidR="00295C49" w:rsidRPr="00B23A81" w:rsidRDefault="00FB0EDF"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18.12.2023</w:t>
            </w:r>
          </w:p>
        </w:tc>
        <w:tc>
          <w:tcPr>
            <w:tcW w:w="1276" w:type="dxa"/>
            <w:tcBorders>
              <w:top w:val="single" w:sz="4" w:space="0" w:color="auto"/>
              <w:left w:val="single" w:sz="4" w:space="0" w:color="auto"/>
              <w:bottom w:val="single" w:sz="4" w:space="0" w:color="auto"/>
              <w:right w:val="single" w:sz="4" w:space="0" w:color="auto"/>
            </w:tcBorders>
          </w:tcPr>
          <w:p w14:paraId="06163466" w14:textId="2D6DF006" w:rsidR="00295C49" w:rsidRPr="00B23A81" w:rsidRDefault="00FB0EDF" w:rsidP="0043747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83</w:t>
            </w:r>
          </w:p>
        </w:tc>
      </w:tr>
      <w:tr w:rsidR="00BC63A6" w:rsidRPr="00B23A81" w14:paraId="703C1A7A"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5C91DBA4" w14:textId="3E60B77C" w:rsidR="00BC63A6" w:rsidRPr="00B23A81" w:rsidRDefault="00374C0D"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86</w:t>
            </w:r>
          </w:p>
        </w:tc>
        <w:tc>
          <w:tcPr>
            <w:tcW w:w="1276" w:type="dxa"/>
            <w:tcBorders>
              <w:top w:val="single" w:sz="4" w:space="0" w:color="auto"/>
              <w:left w:val="single" w:sz="4" w:space="0" w:color="auto"/>
              <w:bottom w:val="single" w:sz="4" w:space="0" w:color="auto"/>
              <w:right w:val="single" w:sz="4" w:space="0" w:color="auto"/>
            </w:tcBorders>
          </w:tcPr>
          <w:p w14:paraId="62A4149E" w14:textId="311C82A1" w:rsidR="00BC63A6" w:rsidRPr="00B23A81" w:rsidRDefault="00374C0D"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13.11.2023</w:t>
            </w:r>
          </w:p>
        </w:tc>
        <w:tc>
          <w:tcPr>
            <w:tcW w:w="1276" w:type="dxa"/>
            <w:tcBorders>
              <w:top w:val="single" w:sz="4" w:space="0" w:color="auto"/>
              <w:left w:val="single" w:sz="4" w:space="0" w:color="auto"/>
              <w:bottom w:val="single" w:sz="4" w:space="0" w:color="auto"/>
              <w:right w:val="single" w:sz="4" w:space="0" w:color="auto"/>
            </w:tcBorders>
          </w:tcPr>
          <w:p w14:paraId="4BB7DCC5" w14:textId="72159221" w:rsidR="00BC63A6" w:rsidRPr="00B23A81" w:rsidRDefault="00374C0D"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6B040615" w14:textId="4DEBF4CE" w:rsidR="00374C0D" w:rsidRPr="00B23A81" w:rsidRDefault="00374C0D" w:rsidP="00AB2C5D">
            <w:pPr>
              <w:pStyle w:val="Heading1"/>
              <w:jc w:val="both"/>
              <w:rPr>
                <w:b w:val="0"/>
                <w:bCs w:val="0"/>
                <w:sz w:val="22"/>
                <w:szCs w:val="22"/>
              </w:rPr>
            </w:pPr>
            <w:r w:rsidRPr="00B23A81">
              <w:rPr>
                <w:b w:val="0"/>
                <w:bCs w:val="0"/>
                <w:iCs/>
                <w:sz w:val="22"/>
                <w:szCs w:val="22"/>
                <w:lang w:val="it-IT"/>
              </w:rPr>
              <w:t xml:space="preserve">De revocare a HCL nr.75 din 29.11.2023 </w:t>
            </w:r>
          </w:p>
          <w:p w14:paraId="146A31AB" w14:textId="77777777" w:rsidR="00374C0D" w:rsidRPr="00B23A81" w:rsidRDefault="00374C0D" w:rsidP="00AB2C5D">
            <w:pPr>
              <w:pStyle w:val="BodyText"/>
              <w:jc w:val="both"/>
              <w:rPr>
                <w:sz w:val="22"/>
                <w:szCs w:val="22"/>
              </w:rPr>
            </w:pPr>
            <w:r w:rsidRPr="00B23A81">
              <w:rPr>
                <w:sz w:val="22"/>
                <w:szCs w:val="22"/>
              </w:rPr>
              <w:t xml:space="preserve">privind aprobarea participării și a contribuției Comunei Moftin, in procent de 10%, </w:t>
            </w:r>
          </w:p>
          <w:p w14:paraId="49001F19" w14:textId="77777777" w:rsidR="00374C0D" w:rsidRPr="00B23A81" w:rsidRDefault="00374C0D" w:rsidP="00AB2C5D">
            <w:pPr>
              <w:pStyle w:val="BodyText"/>
              <w:jc w:val="both"/>
              <w:rPr>
                <w:sz w:val="22"/>
                <w:szCs w:val="22"/>
              </w:rPr>
            </w:pPr>
            <w:r w:rsidRPr="00B23A81">
              <w:rPr>
                <w:sz w:val="22"/>
                <w:szCs w:val="22"/>
              </w:rPr>
              <w:t>reprezentând co-finanțarea din bugetul local pentru proiectul intitulat</w:t>
            </w:r>
          </w:p>
          <w:p w14:paraId="679D5691" w14:textId="1C0EE734" w:rsidR="00BC63A6" w:rsidRPr="00B23A81" w:rsidRDefault="00374C0D" w:rsidP="00AB2C5D">
            <w:pPr>
              <w:pStyle w:val="BodyText"/>
              <w:jc w:val="both"/>
              <w:rPr>
                <w:sz w:val="22"/>
                <w:szCs w:val="22"/>
              </w:rPr>
            </w:pPr>
            <w:r w:rsidRPr="00B23A81">
              <w:rPr>
                <w:sz w:val="22"/>
                <w:szCs w:val="22"/>
              </w:rPr>
              <w:t xml:space="preserve">,,Îmbunătățirea accesului egal la servicii de educație inclusivă și de calitate în zona transfrontalieră română-ucraineană” (Improving equal access to inclusive and quality education services in Ro-Ua cross-border area, Acronim: CBC BRIDGE FOR EDUCATION) </w:t>
            </w:r>
          </w:p>
        </w:tc>
        <w:tc>
          <w:tcPr>
            <w:tcW w:w="993" w:type="dxa"/>
            <w:tcBorders>
              <w:top w:val="single" w:sz="4" w:space="0" w:color="auto"/>
              <w:left w:val="single" w:sz="4" w:space="0" w:color="auto"/>
              <w:bottom w:val="single" w:sz="4" w:space="0" w:color="auto"/>
              <w:right w:val="single" w:sz="4" w:space="0" w:color="auto"/>
            </w:tcBorders>
          </w:tcPr>
          <w:p w14:paraId="1A0EF330" w14:textId="285F6DEE" w:rsidR="00BC63A6" w:rsidRPr="00B23A81" w:rsidRDefault="00374C0D"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w:t>
            </w:r>
          </w:p>
        </w:tc>
        <w:tc>
          <w:tcPr>
            <w:tcW w:w="1701" w:type="dxa"/>
            <w:tcBorders>
              <w:top w:val="single" w:sz="4" w:space="0" w:color="auto"/>
              <w:left w:val="single" w:sz="4" w:space="0" w:color="auto"/>
              <w:bottom w:val="single" w:sz="4" w:space="0" w:color="auto"/>
              <w:right w:val="single" w:sz="4" w:space="0" w:color="auto"/>
            </w:tcBorders>
          </w:tcPr>
          <w:p w14:paraId="4A942B3D" w14:textId="74D7C38F" w:rsidR="00BC63A6" w:rsidRPr="00B23A81" w:rsidRDefault="00374C0D"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Tarta Magdalena</w:t>
            </w:r>
          </w:p>
        </w:tc>
        <w:tc>
          <w:tcPr>
            <w:tcW w:w="1134" w:type="dxa"/>
            <w:tcBorders>
              <w:top w:val="single" w:sz="4" w:space="0" w:color="auto"/>
              <w:left w:val="single" w:sz="4" w:space="0" w:color="auto"/>
              <w:bottom w:val="single" w:sz="4" w:space="0" w:color="auto"/>
              <w:right w:val="single" w:sz="4" w:space="0" w:color="auto"/>
            </w:tcBorders>
          </w:tcPr>
          <w:p w14:paraId="314BA2D8" w14:textId="77777777" w:rsidR="00BC63A6" w:rsidRPr="00B23A81" w:rsidRDefault="00BC63A6"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3DB31096" w14:textId="77777777" w:rsidR="00BC63A6" w:rsidRPr="00B23A81" w:rsidRDefault="00BC63A6"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19901559" w14:textId="4859DC65" w:rsidR="00BC63A6" w:rsidRPr="00B23A81" w:rsidRDefault="00FB0EDF"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18.12.2023</w:t>
            </w:r>
          </w:p>
        </w:tc>
        <w:tc>
          <w:tcPr>
            <w:tcW w:w="1276" w:type="dxa"/>
            <w:tcBorders>
              <w:top w:val="single" w:sz="4" w:space="0" w:color="auto"/>
              <w:left w:val="single" w:sz="4" w:space="0" w:color="auto"/>
              <w:bottom w:val="single" w:sz="4" w:space="0" w:color="auto"/>
              <w:right w:val="single" w:sz="4" w:space="0" w:color="auto"/>
            </w:tcBorders>
          </w:tcPr>
          <w:p w14:paraId="478FBC6A" w14:textId="5D029906" w:rsidR="00BC63A6" w:rsidRPr="00B23A81" w:rsidRDefault="00FB0EDF" w:rsidP="0043747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84</w:t>
            </w:r>
          </w:p>
        </w:tc>
      </w:tr>
      <w:tr w:rsidR="00374C0D" w:rsidRPr="00B23A81" w14:paraId="34B2BB71"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0AF7325E" w14:textId="07D093F9" w:rsidR="00374C0D" w:rsidRPr="00B23A81" w:rsidRDefault="00374C0D"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87</w:t>
            </w:r>
          </w:p>
        </w:tc>
        <w:tc>
          <w:tcPr>
            <w:tcW w:w="1276" w:type="dxa"/>
            <w:tcBorders>
              <w:top w:val="single" w:sz="4" w:space="0" w:color="auto"/>
              <w:left w:val="single" w:sz="4" w:space="0" w:color="auto"/>
              <w:bottom w:val="single" w:sz="4" w:space="0" w:color="auto"/>
              <w:right w:val="single" w:sz="4" w:space="0" w:color="auto"/>
            </w:tcBorders>
          </w:tcPr>
          <w:p w14:paraId="48540203" w14:textId="1C3A6035" w:rsidR="00374C0D" w:rsidRPr="00B23A81" w:rsidRDefault="00374C0D"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13.11.2023</w:t>
            </w:r>
          </w:p>
        </w:tc>
        <w:tc>
          <w:tcPr>
            <w:tcW w:w="1276" w:type="dxa"/>
            <w:tcBorders>
              <w:top w:val="single" w:sz="4" w:space="0" w:color="auto"/>
              <w:left w:val="single" w:sz="4" w:space="0" w:color="auto"/>
              <w:bottom w:val="single" w:sz="4" w:space="0" w:color="auto"/>
              <w:right w:val="single" w:sz="4" w:space="0" w:color="auto"/>
            </w:tcBorders>
          </w:tcPr>
          <w:p w14:paraId="59DE10F5" w14:textId="35EECD53" w:rsidR="00374C0D" w:rsidRPr="00B23A81" w:rsidRDefault="00374C0D"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47CDBEDC" w14:textId="77777777" w:rsidR="00374C0D" w:rsidRPr="00B23A81" w:rsidRDefault="00374C0D" w:rsidP="00AB2C5D">
            <w:pPr>
              <w:pStyle w:val="BodyText"/>
              <w:jc w:val="both"/>
              <w:rPr>
                <w:sz w:val="22"/>
                <w:szCs w:val="22"/>
              </w:rPr>
            </w:pPr>
            <w:r w:rsidRPr="00B23A81">
              <w:rPr>
                <w:sz w:val="22"/>
                <w:szCs w:val="22"/>
              </w:rPr>
              <w:t xml:space="preserve">privind aprobarea participării și a contribuției Comunei Moftin, in procent de 10%, </w:t>
            </w:r>
          </w:p>
          <w:p w14:paraId="3B1FCB79" w14:textId="77777777" w:rsidR="00374C0D" w:rsidRPr="00B23A81" w:rsidRDefault="00374C0D" w:rsidP="00AB2C5D">
            <w:pPr>
              <w:pStyle w:val="BodyText"/>
              <w:jc w:val="both"/>
              <w:rPr>
                <w:sz w:val="22"/>
                <w:szCs w:val="22"/>
              </w:rPr>
            </w:pPr>
            <w:r w:rsidRPr="00B23A81">
              <w:rPr>
                <w:sz w:val="22"/>
                <w:szCs w:val="22"/>
              </w:rPr>
              <w:t xml:space="preserve">reprezentând co-finanțarea din bugetul </w:t>
            </w:r>
            <w:r w:rsidRPr="00B23A81">
              <w:rPr>
                <w:sz w:val="22"/>
                <w:szCs w:val="22"/>
              </w:rPr>
              <w:lastRenderedPageBreak/>
              <w:t>local pentru proiectul intitulat</w:t>
            </w:r>
          </w:p>
          <w:p w14:paraId="4DCDBAB8" w14:textId="77777777" w:rsidR="00374C0D" w:rsidRPr="00B23A81" w:rsidRDefault="00374C0D" w:rsidP="00AB2C5D">
            <w:pPr>
              <w:pStyle w:val="BodyText"/>
              <w:jc w:val="both"/>
              <w:rPr>
                <w:bCs/>
                <w:sz w:val="22"/>
                <w:szCs w:val="22"/>
              </w:rPr>
            </w:pPr>
            <w:r w:rsidRPr="00B23A81">
              <w:rPr>
                <w:sz w:val="22"/>
                <w:szCs w:val="22"/>
              </w:rPr>
              <w:t xml:space="preserve">,, </w:t>
            </w:r>
            <w:r w:rsidRPr="00B23A81">
              <w:rPr>
                <w:b/>
                <w:bCs/>
                <w:sz w:val="22"/>
                <w:szCs w:val="22"/>
              </w:rPr>
              <w:t>Parteneriat pentru educație de calitate pentru școlile rurale din zona de frontiere</w:t>
            </w:r>
            <w:r w:rsidRPr="00B23A81">
              <w:rPr>
                <w:sz w:val="22"/>
                <w:szCs w:val="22"/>
              </w:rPr>
              <w:t>” ( </w:t>
            </w:r>
            <w:r w:rsidRPr="00B23A81">
              <w:rPr>
                <w:b/>
                <w:bCs/>
                <w:sz w:val="22"/>
                <w:szCs w:val="22"/>
              </w:rPr>
              <w:t>INCLUSIVE ED4ALL: Quality Education Partnership for Rural Schools Across Borders</w:t>
            </w:r>
            <w:r w:rsidRPr="00B23A81">
              <w:rPr>
                <w:sz w:val="22"/>
                <w:szCs w:val="22"/>
              </w:rPr>
              <w:t xml:space="preserve">), Acronim: </w:t>
            </w:r>
            <w:r w:rsidRPr="00B23A81">
              <w:rPr>
                <w:b/>
                <w:bCs/>
                <w:sz w:val="22"/>
                <w:szCs w:val="22"/>
              </w:rPr>
              <w:t>INCLUSIVE-ED4ALL</w:t>
            </w:r>
            <w:r w:rsidRPr="00B23A81">
              <w:rPr>
                <w:sz w:val="22"/>
                <w:szCs w:val="22"/>
              </w:rPr>
              <w:t xml:space="preserve">) care urmează a fi depus spre finantare în cadrul </w:t>
            </w:r>
            <w:r w:rsidRPr="00B23A81">
              <w:rPr>
                <w:bCs/>
                <w:sz w:val="22"/>
                <w:szCs w:val="22"/>
              </w:rPr>
              <w:t xml:space="preserve">Programului Interreg </w:t>
            </w:r>
            <w:r w:rsidRPr="00B23A81">
              <w:rPr>
                <w:sz w:val="22"/>
                <w:szCs w:val="22"/>
              </w:rPr>
              <w:t>VI-A</w:t>
            </w:r>
            <w:r w:rsidRPr="00B23A81">
              <w:rPr>
                <w:b/>
                <w:bCs/>
                <w:sz w:val="22"/>
                <w:szCs w:val="22"/>
              </w:rPr>
              <w:t xml:space="preserve"> </w:t>
            </w:r>
            <w:r w:rsidRPr="00B23A81">
              <w:rPr>
                <w:bCs/>
                <w:sz w:val="22"/>
                <w:szCs w:val="22"/>
              </w:rPr>
              <w:t>NEXT România-Ucraina, Prioritatea 2: Dezvoltare Socială Transfrontalieră, Obiectivul specific 2.1</w:t>
            </w:r>
            <w:r w:rsidRPr="00B23A81">
              <w:rPr>
                <w:sz w:val="22"/>
                <w:szCs w:val="22"/>
              </w:rPr>
              <w:t>:</w:t>
            </w:r>
            <w:r w:rsidRPr="00B23A81">
              <w:rPr>
                <w:b/>
                <w:bCs/>
                <w:sz w:val="22"/>
                <w:szCs w:val="22"/>
              </w:rPr>
              <w:t xml:space="preserve"> </w:t>
            </w:r>
            <w:r w:rsidRPr="00B23A81">
              <w:rPr>
                <w:bCs/>
                <w:sz w:val="22"/>
                <w:szCs w:val="22"/>
              </w:rPr>
              <w:t>Îmbunătățirea accesului egal la servicii de calitate și incluzive în educație, formare și învățarea pe tot parcursul vieții prin dezvoltarea infrastructurii accesibile, inclusiv prin promovarea rezilienței pentru educația și formarea la distanță și online</w:t>
            </w:r>
          </w:p>
          <w:p w14:paraId="373D7CCB" w14:textId="77777777" w:rsidR="00374C0D" w:rsidRPr="00B23A81" w:rsidRDefault="00374C0D" w:rsidP="00AB2C5D">
            <w:pPr>
              <w:suppressAutoHyphens/>
              <w:jc w:val="both"/>
              <w:rPr>
                <w:rFonts w:ascii="Times New Roman" w:hAnsi="Times New Roman" w:cs="Times New Roman"/>
                <w:bCs/>
                <w:lang w:eastAsia="ro-RO"/>
              </w:rPr>
            </w:pPr>
          </w:p>
        </w:tc>
        <w:tc>
          <w:tcPr>
            <w:tcW w:w="993" w:type="dxa"/>
            <w:tcBorders>
              <w:top w:val="single" w:sz="4" w:space="0" w:color="auto"/>
              <w:left w:val="single" w:sz="4" w:space="0" w:color="auto"/>
              <w:bottom w:val="single" w:sz="4" w:space="0" w:color="auto"/>
              <w:right w:val="single" w:sz="4" w:space="0" w:color="auto"/>
            </w:tcBorders>
          </w:tcPr>
          <w:p w14:paraId="4CE93FE7" w14:textId="060595B0" w:rsidR="00374C0D" w:rsidRPr="00B23A81" w:rsidRDefault="00374C0D"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II</w:t>
            </w:r>
          </w:p>
        </w:tc>
        <w:tc>
          <w:tcPr>
            <w:tcW w:w="1701" w:type="dxa"/>
            <w:tcBorders>
              <w:top w:val="single" w:sz="4" w:space="0" w:color="auto"/>
              <w:left w:val="single" w:sz="4" w:space="0" w:color="auto"/>
              <w:bottom w:val="single" w:sz="4" w:space="0" w:color="auto"/>
              <w:right w:val="single" w:sz="4" w:space="0" w:color="auto"/>
            </w:tcBorders>
          </w:tcPr>
          <w:p w14:paraId="2B4557B0" w14:textId="22832428" w:rsidR="00374C0D" w:rsidRPr="00B23A81" w:rsidRDefault="00374C0D"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Tarta Magdalena</w:t>
            </w:r>
          </w:p>
        </w:tc>
        <w:tc>
          <w:tcPr>
            <w:tcW w:w="1134" w:type="dxa"/>
            <w:tcBorders>
              <w:top w:val="single" w:sz="4" w:space="0" w:color="auto"/>
              <w:left w:val="single" w:sz="4" w:space="0" w:color="auto"/>
              <w:bottom w:val="single" w:sz="4" w:space="0" w:color="auto"/>
              <w:right w:val="single" w:sz="4" w:space="0" w:color="auto"/>
            </w:tcBorders>
          </w:tcPr>
          <w:p w14:paraId="1E41BB74" w14:textId="77777777" w:rsidR="00374C0D" w:rsidRPr="00B23A81" w:rsidRDefault="00374C0D"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5AC113AD" w14:textId="77777777" w:rsidR="00374C0D" w:rsidRPr="00B23A81" w:rsidRDefault="00374C0D"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3C1CB914" w14:textId="3A68E2E9" w:rsidR="00374C0D" w:rsidRPr="00B23A81" w:rsidRDefault="00FB0EDF"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18.12.2023</w:t>
            </w:r>
          </w:p>
        </w:tc>
        <w:tc>
          <w:tcPr>
            <w:tcW w:w="1276" w:type="dxa"/>
            <w:tcBorders>
              <w:top w:val="single" w:sz="4" w:space="0" w:color="auto"/>
              <w:left w:val="single" w:sz="4" w:space="0" w:color="auto"/>
              <w:bottom w:val="single" w:sz="4" w:space="0" w:color="auto"/>
              <w:right w:val="single" w:sz="4" w:space="0" w:color="auto"/>
            </w:tcBorders>
          </w:tcPr>
          <w:p w14:paraId="34F4F6F4" w14:textId="15A4CECC" w:rsidR="00374C0D" w:rsidRPr="00B23A81" w:rsidRDefault="00FB0EDF" w:rsidP="0043747A">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85</w:t>
            </w:r>
          </w:p>
        </w:tc>
      </w:tr>
      <w:tr w:rsidR="00FB0EDF" w:rsidRPr="00B23A81" w14:paraId="344C2EFD"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430A5188" w14:textId="79015C81"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88</w:t>
            </w:r>
          </w:p>
        </w:tc>
        <w:tc>
          <w:tcPr>
            <w:tcW w:w="1276" w:type="dxa"/>
            <w:tcBorders>
              <w:top w:val="single" w:sz="4" w:space="0" w:color="auto"/>
              <w:left w:val="single" w:sz="4" w:space="0" w:color="auto"/>
              <w:bottom w:val="single" w:sz="4" w:space="0" w:color="auto"/>
              <w:right w:val="single" w:sz="4" w:space="0" w:color="auto"/>
            </w:tcBorders>
          </w:tcPr>
          <w:p w14:paraId="7DE6B3B5" w14:textId="174645E3"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13.12.2023</w:t>
            </w:r>
          </w:p>
        </w:tc>
        <w:tc>
          <w:tcPr>
            <w:tcW w:w="1276" w:type="dxa"/>
            <w:tcBorders>
              <w:top w:val="single" w:sz="4" w:space="0" w:color="auto"/>
              <w:left w:val="single" w:sz="4" w:space="0" w:color="auto"/>
              <w:bottom w:val="single" w:sz="4" w:space="0" w:color="auto"/>
              <w:right w:val="single" w:sz="4" w:space="0" w:color="auto"/>
            </w:tcBorders>
          </w:tcPr>
          <w:p w14:paraId="168916C6" w14:textId="27C769CA"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243B72B0" w14:textId="69B3819D" w:rsidR="00FB0EDF" w:rsidRPr="00B23A81" w:rsidRDefault="00FB0EDF" w:rsidP="00FB0EDF">
            <w:pPr>
              <w:pStyle w:val="BodyText"/>
              <w:jc w:val="both"/>
              <w:rPr>
                <w:b/>
                <w:bCs/>
                <w:sz w:val="22"/>
                <w:szCs w:val="22"/>
              </w:rPr>
            </w:pPr>
            <w:r w:rsidRPr="00B23A81">
              <w:rPr>
                <w:rStyle w:val="Strong"/>
                <w:b w:val="0"/>
                <w:bCs w:val="0"/>
                <w:sz w:val="22"/>
                <w:szCs w:val="22"/>
                <w:bdr w:val="none" w:sz="0" w:space="0" w:color="auto" w:frame="1"/>
              </w:rPr>
              <w:t>de revocare a HCL nr.65/13.11.2023 privind prelungirea valabilităţii Planului Urbanistic General al Comunei Moftin</w:t>
            </w:r>
          </w:p>
        </w:tc>
        <w:tc>
          <w:tcPr>
            <w:tcW w:w="993" w:type="dxa"/>
            <w:tcBorders>
              <w:top w:val="single" w:sz="4" w:space="0" w:color="auto"/>
              <w:left w:val="single" w:sz="4" w:space="0" w:color="auto"/>
              <w:bottom w:val="single" w:sz="4" w:space="0" w:color="auto"/>
              <w:right w:val="single" w:sz="4" w:space="0" w:color="auto"/>
            </w:tcBorders>
          </w:tcPr>
          <w:p w14:paraId="17AB8BBA" w14:textId="11ACDB82"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2B1C247B" w14:textId="240A266A"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71B04837" w14:textId="77777777" w:rsidR="00FB0EDF" w:rsidRPr="00B23A81" w:rsidRDefault="00FB0EDF" w:rsidP="00FB0EDF">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12CF5567" w14:textId="77777777" w:rsidR="00FB0EDF" w:rsidRPr="00B23A81" w:rsidRDefault="00FB0EDF" w:rsidP="00FB0EDF">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370C07CA" w14:textId="6448E885"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18.12.2023</w:t>
            </w:r>
          </w:p>
        </w:tc>
        <w:tc>
          <w:tcPr>
            <w:tcW w:w="1276" w:type="dxa"/>
            <w:tcBorders>
              <w:top w:val="single" w:sz="4" w:space="0" w:color="auto"/>
              <w:left w:val="single" w:sz="4" w:space="0" w:color="auto"/>
              <w:bottom w:val="single" w:sz="4" w:space="0" w:color="auto"/>
              <w:right w:val="single" w:sz="4" w:space="0" w:color="auto"/>
            </w:tcBorders>
          </w:tcPr>
          <w:p w14:paraId="6393B323" w14:textId="448944A9"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86</w:t>
            </w:r>
          </w:p>
        </w:tc>
      </w:tr>
      <w:tr w:rsidR="00FB0EDF" w:rsidRPr="00B23A81" w14:paraId="0B80928E"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742E5DEB" w14:textId="15FFB36C"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89</w:t>
            </w:r>
          </w:p>
        </w:tc>
        <w:tc>
          <w:tcPr>
            <w:tcW w:w="1276" w:type="dxa"/>
            <w:tcBorders>
              <w:top w:val="single" w:sz="4" w:space="0" w:color="auto"/>
              <w:left w:val="single" w:sz="4" w:space="0" w:color="auto"/>
              <w:bottom w:val="single" w:sz="4" w:space="0" w:color="auto"/>
              <w:right w:val="single" w:sz="4" w:space="0" w:color="auto"/>
            </w:tcBorders>
          </w:tcPr>
          <w:p w14:paraId="31D5E4DA" w14:textId="4FE40EBC"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14.12.2023</w:t>
            </w:r>
          </w:p>
        </w:tc>
        <w:tc>
          <w:tcPr>
            <w:tcW w:w="1276" w:type="dxa"/>
            <w:tcBorders>
              <w:top w:val="single" w:sz="4" w:space="0" w:color="auto"/>
              <w:left w:val="single" w:sz="4" w:space="0" w:color="auto"/>
              <w:bottom w:val="single" w:sz="4" w:space="0" w:color="auto"/>
              <w:right w:val="single" w:sz="4" w:space="0" w:color="auto"/>
            </w:tcBorders>
          </w:tcPr>
          <w:p w14:paraId="75B948FF" w14:textId="6AD24F75"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60325B9E" w14:textId="62884B58" w:rsidR="00FB0EDF" w:rsidRPr="00B23A81" w:rsidRDefault="00FB0EDF" w:rsidP="00FB0EDF">
            <w:pPr>
              <w:pStyle w:val="BodyText"/>
              <w:jc w:val="both"/>
              <w:rPr>
                <w:rStyle w:val="Strong"/>
                <w:sz w:val="22"/>
                <w:szCs w:val="22"/>
                <w:bdr w:val="none" w:sz="0" w:space="0" w:color="auto" w:frame="1"/>
              </w:rPr>
            </w:pPr>
            <w:r w:rsidRPr="00B23A81">
              <w:rPr>
                <w:rStyle w:val="Strong"/>
                <w:b w:val="0"/>
                <w:bCs w:val="0"/>
                <w:sz w:val="22"/>
                <w:szCs w:val="22"/>
                <w:bdr w:val="none" w:sz="0" w:space="0" w:color="auto" w:frame="1"/>
              </w:rPr>
              <w:t>privind</w:t>
            </w:r>
            <w:r w:rsidRPr="00B23A81">
              <w:rPr>
                <w:rStyle w:val="Strong"/>
                <w:sz w:val="22"/>
                <w:szCs w:val="22"/>
                <w:bdr w:val="none" w:sz="0" w:space="0" w:color="auto" w:frame="1"/>
              </w:rPr>
              <w:t xml:space="preserve"> </w:t>
            </w:r>
            <w:r w:rsidRPr="00B23A81">
              <w:rPr>
                <w:spacing w:val="1"/>
                <w:sz w:val="22"/>
                <w:szCs w:val="22"/>
              </w:rPr>
              <w:t xml:space="preserve"> </w:t>
            </w:r>
            <w:r w:rsidRPr="00B23A81">
              <w:rPr>
                <w:spacing w:val="-2"/>
                <w:sz w:val="22"/>
                <w:szCs w:val="22"/>
              </w:rPr>
              <w:t>a</w:t>
            </w:r>
            <w:r w:rsidRPr="00B23A81">
              <w:rPr>
                <w:spacing w:val="1"/>
                <w:sz w:val="22"/>
                <w:szCs w:val="22"/>
              </w:rPr>
              <w:t>p</w:t>
            </w:r>
            <w:r w:rsidRPr="00B23A81">
              <w:rPr>
                <w:spacing w:val="-1"/>
                <w:sz w:val="22"/>
                <w:szCs w:val="22"/>
              </w:rPr>
              <w:t>r</w:t>
            </w:r>
            <w:r w:rsidRPr="00B23A81">
              <w:rPr>
                <w:sz w:val="22"/>
                <w:szCs w:val="22"/>
              </w:rPr>
              <w:t>o</w:t>
            </w:r>
            <w:r w:rsidRPr="00B23A81">
              <w:rPr>
                <w:spacing w:val="1"/>
                <w:sz w:val="22"/>
                <w:szCs w:val="22"/>
              </w:rPr>
              <w:t>b</w:t>
            </w:r>
            <w:r w:rsidRPr="00B23A81">
              <w:rPr>
                <w:sz w:val="22"/>
                <w:szCs w:val="22"/>
              </w:rPr>
              <w:t>a</w:t>
            </w:r>
            <w:r w:rsidRPr="00B23A81">
              <w:rPr>
                <w:spacing w:val="-1"/>
                <w:sz w:val="22"/>
                <w:szCs w:val="22"/>
              </w:rPr>
              <w:t>re</w:t>
            </w:r>
            <w:r w:rsidRPr="00B23A81">
              <w:rPr>
                <w:sz w:val="22"/>
                <w:szCs w:val="22"/>
              </w:rPr>
              <w:t>a i</w:t>
            </w:r>
            <w:r w:rsidRPr="00B23A81">
              <w:rPr>
                <w:spacing w:val="1"/>
                <w:sz w:val="22"/>
                <w:szCs w:val="22"/>
              </w:rPr>
              <w:t>n</w:t>
            </w:r>
            <w:r w:rsidRPr="00B23A81">
              <w:rPr>
                <w:sz w:val="22"/>
                <w:szCs w:val="22"/>
              </w:rPr>
              <w:t>i</w:t>
            </w:r>
            <w:r w:rsidRPr="00B23A81">
              <w:rPr>
                <w:spacing w:val="-1"/>
                <w:sz w:val="22"/>
                <w:szCs w:val="22"/>
              </w:rPr>
              <w:t>ţ</w:t>
            </w:r>
            <w:r w:rsidRPr="00B23A81">
              <w:rPr>
                <w:sz w:val="22"/>
                <w:szCs w:val="22"/>
              </w:rPr>
              <w:t>i</w:t>
            </w:r>
            <w:r w:rsidRPr="00B23A81">
              <w:rPr>
                <w:spacing w:val="-1"/>
                <w:sz w:val="22"/>
                <w:szCs w:val="22"/>
              </w:rPr>
              <w:t>er</w:t>
            </w:r>
            <w:r w:rsidRPr="00B23A81">
              <w:rPr>
                <w:sz w:val="22"/>
                <w:szCs w:val="22"/>
              </w:rPr>
              <w:t xml:space="preserve">ii </w:t>
            </w:r>
            <w:r w:rsidRPr="00B23A81">
              <w:rPr>
                <w:spacing w:val="1"/>
                <w:sz w:val="22"/>
                <w:szCs w:val="22"/>
              </w:rPr>
              <w:t>de</w:t>
            </w:r>
            <w:r w:rsidRPr="00B23A81">
              <w:rPr>
                <w:spacing w:val="-3"/>
                <w:sz w:val="22"/>
                <w:szCs w:val="22"/>
              </w:rPr>
              <w:t>m</w:t>
            </w:r>
            <w:r w:rsidRPr="00B23A81">
              <w:rPr>
                <w:spacing w:val="-1"/>
                <w:sz w:val="22"/>
                <w:szCs w:val="22"/>
              </w:rPr>
              <w:t>er</w:t>
            </w:r>
            <w:r w:rsidRPr="00B23A81">
              <w:rPr>
                <w:sz w:val="22"/>
                <w:szCs w:val="22"/>
              </w:rPr>
              <w:t>s</w:t>
            </w:r>
            <w:r w:rsidRPr="00B23A81">
              <w:rPr>
                <w:spacing w:val="1"/>
                <w:sz w:val="22"/>
                <w:szCs w:val="22"/>
              </w:rPr>
              <w:t>u</w:t>
            </w:r>
            <w:r w:rsidRPr="00B23A81">
              <w:rPr>
                <w:spacing w:val="-1"/>
                <w:sz w:val="22"/>
                <w:szCs w:val="22"/>
              </w:rPr>
              <w:t>r</w:t>
            </w:r>
            <w:r w:rsidRPr="00B23A81">
              <w:rPr>
                <w:sz w:val="22"/>
                <w:szCs w:val="22"/>
              </w:rPr>
              <w:t>ilor</w:t>
            </w:r>
            <w:r w:rsidRPr="00B23A81">
              <w:rPr>
                <w:spacing w:val="-1"/>
                <w:sz w:val="22"/>
                <w:szCs w:val="22"/>
              </w:rPr>
              <w:t xml:space="preserve"> </w:t>
            </w:r>
            <w:r w:rsidRPr="00B23A81">
              <w:rPr>
                <w:spacing w:val="1"/>
                <w:sz w:val="22"/>
                <w:szCs w:val="22"/>
              </w:rPr>
              <w:t>d</w:t>
            </w:r>
            <w:r w:rsidRPr="00B23A81">
              <w:rPr>
                <w:sz w:val="22"/>
                <w:szCs w:val="22"/>
              </w:rPr>
              <w:t>e</w:t>
            </w:r>
            <w:r w:rsidRPr="00B23A81">
              <w:rPr>
                <w:spacing w:val="-1"/>
                <w:sz w:val="22"/>
                <w:szCs w:val="22"/>
              </w:rPr>
              <w:t xml:space="preserve"> </w:t>
            </w:r>
            <w:r w:rsidRPr="00B23A81">
              <w:rPr>
                <w:spacing w:val="2"/>
                <w:sz w:val="22"/>
                <w:szCs w:val="22"/>
              </w:rPr>
              <w:t>a</w:t>
            </w:r>
            <w:r w:rsidRPr="00B23A81">
              <w:rPr>
                <w:spacing w:val="-1"/>
                <w:sz w:val="22"/>
                <w:szCs w:val="22"/>
              </w:rPr>
              <w:t>c</w:t>
            </w:r>
            <w:r w:rsidRPr="00B23A81">
              <w:rPr>
                <w:spacing w:val="2"/>
                <w:sz w:val="22"/>
                <w:szCs w:val="22"/>
              </w:rPr>
              <w:t>t</w:t>
            </w:r>
            <w:r w:rsidRPr="00B23A81">
              <w:rPr>
                <w:spacing w:val="1"/>
                <w:sz w:val="22"/>
                <w:szCs w:val="22"/>
              </w:rPr>
              <w:t>u</w:t>
            </w:r>
            <w:r w:rsidRPr="00B23A81">
              <w:rPr>
                <w:sz w:val="22"/>
                <w:szCs w:val="22"/>
              </w:rPr>
              <w:t>ali</w:t>
            </w:r>
            <w:r w:rsidRPr="00B23A81">
              <w:rPr>
                <w:spacing w:val="-1"/>
                <w:sz w:val="22"/>
                <w:szCs w:val="22"/>
              </w:rPr>
              <w:t>z</w:t>
            </w:r>
            <w:r w:rsidRPr="00B23A81">
              <w:rPr>
                <w:sz w:val="22"/>
                <w:szCs w:val="22"/>
              </w:rPr>
              <w:t>a</w:t>
            </w:r>
            <w:r w:rsidRPr="00B23A81">
              <w:rPr>
                <w:spacing w:val="-1"/>
                <w:sz w:val="22"/>
                <w:szCs w:val="22"/>
              </w:rPr>
              <w:t>r</w:t>
            </w:r>
            <w:r w:rsidRPr="00B23A81">
              <w:rPr>
                <w:sz w:val="22"/>
                <w:szCs w:val="22"/>
              </w:rPr>
              <w:t>e</w:t>
            </w:r>
            <w:r w:rsidRPr="00B23A81">
              <w:rPr>
                <w:spacing w:val="-1"/>
                <w:sz w:val="22"/>
                <w:szCs w:val="22"/>
              </w:rPr>
              <w:t xml:space="preserve"> </w:t>
            </w:r>
            <w:r w:rsidRPr="00B23A81">
              <w:rPr>
                <w:sz w:val="22"/>
                <w:szCs w:val="22"/>
              </w:rPr>
              <w:t xml:space="preserve">a </w:t>
            </w:r>
            <w:r w:rsidRPr="00B23A81">
              <w:rPr>
                <w:spacing w:val="-3"/>
                <w:sz w:val="22"/>
                <w:szCs w:val="22"/>
              </w:rPr>
              <w:t>P</w:t>
            </w:r>
            <w:r w:rsidRPr="00B23A81">
              <w:rPr>
                <w:sz w:val="22"/>
                <w:szCs w:val="22"/>
              </w:rPr>
              <w:t>la</w:t>
            </w:r>
            <w:r w:rsidRPr="00B23A81">
              <w:rPr>
                <w:spacing w:val="1"/>
                <w:sz w:val="22"/>
                <w:szCs w:val="22"/>
              </w:rPr>
              <w:t>nu</w:t>
            </w:r>
            <w:r w:rsidRPr="00B23A81">
              <w:rPr>
                <w:sz w:val="22"/>
                <w:szCs w:val="22"/>
              </w:rPr>
              <w:t>l</w:t>
            </w:r>
            <w:r w:rsidRPr="00B23A81">
              <w:rPr>
                <w:spacing w:val="1"/>
                <w:sz w:val="22"/>
                <w:szCs w:val="22"/>
              </w:rPr>
              <w:t>u</w:t>
            </w:r>
            <w:r w:rsidRPr="00B23A81">
              <w:rPr>
                <w:sz w:val="22"/>
                <w:szCs w:val="22"/>
              </w:rPr>
              <w:t xml:space="preserve">i </w:t>
            </w:r>
            <w:r w:rsidRPr="00B23A81">
              <w:rPr>
                <w:spacing w:val="1"/>
                <w:sz w:val="22"/>
                <w:szCs w:val="22"/>
              </w:rPr>
              <w:t>d</w:t>
            </w:r>
            <w:r w:rsidRPr="00B23A81">
              <w:rPr>
                <w:sz w:val="22"/>
                <w:szCs w:val="22"/>
              </w:rPr>
              <w:t>e</w:t>
            </w:r>
            <w:r w:rsidRPr="00B23A81">
              <w:rPr>
                <w:spacing w:val="-1"/>
                <w:sz w:val="22"/>
                <w:szCs w:val="22"/>
              </w:rPr>
              <w:t xml:space="preserve"> </w:t>
            </w:r>
            <w:r w:rsidRPr="00B23A81">
              <w:rPr>
                <w:sz w:val="22"/>
                <w:szCs w:val="22"/>
              </w:rPr>
              <w:lastRenderedPageBreak/>
              <w:t>U</w:t>
            </w:r>
            <w:r w:rsidRPr="00B23A81">
              <w:rPr>
                <w:spacing w:val="-1"/>
                <w:sz w:val="22"/>
                <w:szCs w:val="22"/>
              </w:rPr>
              <w:t>r</w:t>
            </w:r>
            <w:r w:rsidRPr="00B23A81">
              <w:rPr>
                <w:spacing w:val="1"/>
                <w:sz w:val="22"/>
                <w:szCs w:val="22"/>
              </w:rPr>
              <w:t>b</w:t>
            </w:r>
            <w:r w:rsidRPr="00B23A81">
              <w:rPr>
                <w:sz w:val="22"/>
                <w:szCs w:val="22"/>
              </w:rPr>
              <w:t>a</w:t>
            </w:r>
            <w:r w:rsidRPr="00B23A81">
              <w:rPr>
                <w:spacing w:val="1"/>
                <w:sz w:val="22"/>
                <w:szCs w:val="22"/>
              </w:rPr>
              <w:t>n</w:t>
            </w:r>
            <w:r w:rsidRPr="00B23A81">
              <w:rPr>
                <w:sz w:val="22"/>
                <w:szCs w:val="22"/>
              </w:rPr>
              <w:t>ism</w:t>
            </w:r>
            <w:r w:rsidRPr="00B23A81">
              <w:rPr>
                <w:spacing w:val="-1"/>
                <w:sz w:val="22"/>
                <w:szCs w:val="22"/>
              </w:rPr>
              <w:t xml:space="preserve"> </w:t>
            </w:r>
            <w:r w:rsidRPr="00B23A81">
              <w:rPr>
                <w:spacing w:val="-2"/>
                <w:sz w:val="22"/>
                <w:szCs w:val="22"/>
              </w:rPr>
              <w:t>G</w:t>
            </w:r>
            <w:r w:rsidRPr="00B23A81">
              <w:rPr>
                <w:spacing w:val="-1"/>
                <w:sz w:val="22"/>
                <w:szCs w:val="22"/>
              </w:rPr>
              <w:t>e</w:t>
            </w:r>
            <w:r w:rsidRPr="00B23A81">
              <w:rPr>
                <w:spacing w:val="1"/>
                <w:sz w:val="22"/>
                <w:szCs w:val="22"/>
              </w:rPr>
              <w:t>n</w:t>
            </w:r>
            <w:r w:rsidRPr="00B23A81">
              <w:rPr>
                <w:spacing w:val="-1"/>
                <w:sz w:val="22"/>
                <w:szCs w:val="22"/>
              </w:rPr>
              <w:t>er</w:t>
            </w:r>
            <w:r w:rsidRPr="00B23A81">
              <w:rPr>
                <w:sz w:val="22"/>
                <w:szCs w:val="22"/>
              </w:rPr>
              <w:t xml:space="preserve">al </w:t>
            </w:r>
            <w:r w:rsidRPr="00B23A81">
              <w:rPr>
                <w:spacing w:val="-1"/>
                <w:sz w:val="22"/>
                <w:szCs w:val="22"/>
              </w:rPr>
              <w:t>(</w:t>
            </w:r>
            <w:r w:rsidRPr="00B23A81">
              <w:rPr>
                <w:spacing w:val="-3"/>
                <w:sz w:val="22"/>
                <w:szCs w:val="22"/>
              </w:rPr>
              <w:t>P</w:t>
            </w:r>
            <w:r w:rsidRPr="00B23A81">
              <w:rPr>
                <w:spacing w:val="2"/>
                <w:sz w:val="22"/>
                <w:szCs w:val="22"/>
              </w:rPr>
              <w:t>.</w:t>
            </w:r>
            <w:r w:rsidRPr="00B23A81">
              <w:rPr>
                <w:sz w:val="22"/>
                <w:szCs w:val="22"/>
              </w:rPr>
              <w:t>U.</w:t>
            </w:r>
            <w:r w:rsidRPr="00B23A81">
              <w:rPr>
                <w:spacing w:val="-2"/>
                <w:sz w:val="22"/>
                <w:szCs w:val="22"/>
              </w:rPr>
              <w:t>G</w:t>
            </w:r>
            <w:r w:rsidRPr="00B23A81">
              <w:rPr>
                <w:spacing w:val="2"/>
                <w:sz w:val="22"/>
                <w:szCs w:val="22"/>
              </w:rPr>
              <w:t>.</w:t>
            </w:r>
            <w:r w:rsidRPr="00B23A81">
              <w:rPr>
                <w:sz w:val="22"/>
                <w:szCs w:val="22"/>
              </w:rPr>
              <w:t>)</w:t>
            </w:r>
            <w:r w:rsidRPr="00B23A81">
              <w:rPr>
                <w:spacing w:val="-1"/>
                <w:sz w:val="22"/>
                <w:szCs w:val="22"/>
              </w:rPr>
              <w:t xml:space="preserve"> </w:t>
            </w:r>
            <w:r w:rsidRPr="00B23A81">
              <w:rPr>
                <w:sz w:val="22"/>
                <w:szCs w:val="22"/>
              </w:rPr>
              <w:t>si a R</w:t>
            </w:r>
            <w:r w:rsidRPr="00B23A81">
              <w:rPr>
                <w:spacing w:val="-1"/>
                <w:sz w:val="22"/>
                <w:szCs w:val="22"/>
              </w:rPr>
              <w:t>e</w:t>
            </w:r>
            <w:r w:rsidRPr="00B23A81">
              <w:rPr>
                <w:sz w:val="22"/>
                <w:szCs w:val="22"/>
              </w:rPr>
              <w:t>g</w:t>
            </w:r>
            <w:r w:rsidRPr="00B23A81">
              <w:rPr>
                <w:spacing w:val="1"/>
                <w:sz w:val="22"/>
                <w:szCs w:val="22"/>
              </w:rPr>
              <w:t>u</w:t>
            </w:r>
            <w:r w:rsidRPr="00B23A81">
              <w:rPr>
                <w:sz w:val="22"/>
                <w:szCs w:val="22"/>
              </w:rPr>
              <w:t>l</w:t>
            </w:r>
            <w:r w:rsidRPr="00B23A81">
              <w:rPr>
                <w:spacing w:val="2"/>
                <w:sz w:val="22"/>
                <w:szCs w:val="22"/>
              </w:rPr>
              <w:t>a</w:t>
            </w:r>
            <w:r w:rsidRPr="00B23A81">
              <w:rPr>
                <w:spacing w:val="-3"/>
                <w:sz w:val="22"/>
                <w:szCs w:val="22"/>
              </w:rPr>
              <w:t>m</w:t>
            </w:r>
            <w:r w:rsidRPr="00B23A81">
              <w:rPr>
                <w:spacing w:val="1"/>
                <w:sz w:val="22"/>
                <w:szCs w:val="22"/>
              </w:rPr>
              <w:t>en</w:t>
            </w:r>
            <w:r w:rsidRPr="00B23A81">
              <w:rPr>
                <w:spacing w:val="-1"/>
                <w:sz w:val="22"/>
                <w:szCs w:val="22"/>
              </w:rPr>
              <w:t>t</w:t>
            </w:r>
            <w:r w:rsidRPr="00B23A81">
              <w:rPr>
                <w:spacing w:val="1"/>
                <w:sz w:val="22"/>
                <w:szCs w:val="22"/>
              </w:rPr>
              <w:t>u</w:t>
            </w:r>
            <w:r w:rsidRPr="00B23A81">
              <w:rPr>
                <w:sz w:val="22"/>
                <w:szCs w:val="22"/>
              </w:rPr>
              <w:t>l</w:t>
            </w:r>
            <w:r w:rsidRPr="00B23A81">
              <w:rPr>
                <w:spacing w:val="1"/>
                <w:sz w:val="22"/>
                <w:szCs w:val="22"/>
              </w:rPr>
              <w:t>u</w:t>
            </w:r>
            <w:r w:rsidRPr="00B23A81">
              <w:rPr>
                <w:sz w:val="22"/>
                <w:szCs w:val="22"/>
              </w:rPr>
              <w:t>i</w:t>
            </w:r>
            <w:r w:rsidRPr="00B23A81">
              <w:rPr>
                <w:spacing w:val="-2"/>
                <w:sz w:val="22"/>
                <w:szCs w:val="22"/>
              </w:rPr>
              <w:t xml:space="preserve"> </w:t>
            </w:r>
            <w:r w:rsidRPr="00B23A81">
              <w:rPr>
                <w:spacing w:val="1"/>
                <w:sz w:val="22"/>
                <w:szCs w:val="22"/>
              </w:rPr>
              <w:t>L</w:t>
            </w:r>
            <w:r w:rsidRPr="00B23A81">
              <w:rPr>
                <w:sz w:val="22"/>
                <w:szCs w:val="22"/>
              </w:rPr>
              <w:t>o</w:t>
            </w:r>
            <w:r w:rsidRPr="00B23A81">
              <w:rPr>
                <w:spacing w:val="-1"/>
                <w:sz w:val="22"/>
                <w:szCs w:val="22"/>
              </w:rPr>
              <w:t>c</w:t>
            </w:r>
            <w:r w:rsidRPr="00B23A81">
              <w:rPr>
                <w:sz w:val="22"/>
                <w:szCs w:val="22"/>
              </w:rPr>
              <w:t xml:space="preserve">al </w:t>
            </w:r>
            <w:r w:rsidRPr="00B23A81">
              <w:rPr>
                <w:spacing w:val="1"/>
                <w:sz w:val="22"/>
                <w:szCs w:val="22"/>
              </w:rPr>
              <w:t>d</w:t>
            </w:r>
            <w:r w:rsidRPr="00B23A81">
              <w:rPr>
                <w:sz w:val="22"/>
                <w:szCs w:val="22"/>
              </w:rPr>
              <w:t>e</w:t>
            </w:r>
            <w:r w:rsidRPr="00B23A81">
              <w:rPr>
                <w:spacing w:val="-1"/>
                <w:sz w:val="22"/>
                <w:szCs w:val="22"/>
              </w:rPr>
              <w:t xml:space="preserve"> </w:t>
            </w:r>
            <w:r w:rsidRPr="00B23A81">
              <w:rPr>
                <w:sz w:val="22"/>
                <w:szCs w:val="22"/>
              </w:rPr>
              <w:t>U</w:t>
            </w:r>
            <w:r w:rsidRPr="00B23A81">
              <w:rPr>
                <w:spacing w:val="-1"/>
                <w:sz w:val="22"/>
                <w:szCs w:val="22"/>
              </w:rPr>
              <w:t>r</w:t>
            </w:r>
            <w:r w:rsidRPr="00B23A81">
              <w:rPr>
                <w:spacing w:val="1"/>
                <w:sz w:val="22"/>
                <w:szCs w:val="22"/>
              </w:rPr>
              <w:t>b</w:t>
            </w:r>
            <w:r w:rsidRPr="00B23A81">
              <w:rPr>
                <w:sz w:val="22"/>
                <w:szCs w:val="22"/>
              </w:rPr>
              <w:t>a</w:t>
            </w:r>
            <w:r w:rsidRPr="00B23A81">
              <w:rPr>
                <w:spacing w:val="1"/>
                <w:sz w:val="22"/>
                <w:szCs w:val="22"/>
              </w:rPr>
              <w:t>n</w:t>
            </w:r>
            <w:r w:rsidRPr="00B23A81">
              <w:rPr>
                <w:sz w:val="22"/>
                <w:szCs w:val="22"/>
              </w:rPr>
              <w:t>i</w:t>
            </w:r>
            <w:r w:rsidRPr="00B23A81">
              <w:rPr>
                <w:spacing w:val="-2"/>
                <w:sz w:val="22"/>
                <w:szCs w:val="22"/>
              </w:rPr>
              <w:t>s</w:t>
            </w:r>
            <w:r w:rsidRPr="00B23A81">
              <w:rPr>
                <w:sz w:val="22"/>
                <w:szCs w:val="22"/>
              </w:rPr>
              <w:t>m</w:t>
            </w:r>
            <w:r w:rsidRPr="00B23A81">
              <w:rPr>
                <w:spacing w:val="-1"/>
                <w:sz w:val="22"/>
                <w:szCs w:val="22"/>
              </w:rPr>
              <w:t xml:space="preserve"> (</w:t>
            </w:r>
            <w:r w:rsidRPr="00B23A81">
              <w:rPr>
                <w:sz w:val="22"/>
                <w:szCs w:val="22"/>
              </w:rPr>
              <w:t>R.</w:t>
            </w:r>
            <w:r w:rsidRPr="00B23A81">
              <w:rPr>
                <w:spacing w:val="1"/>
                <w:sz w:val="22"/>
                <w:szCs w:val="22"/>
              </w:rPr>
              <w:t>L</w:t>
            </w:r>
            <w:r w:rsidRPr="00B23A81">
              <w:rPr>
                <w:sz w:val="22"/>
                <w:szCs w:val="22"/>
              </w:rPr>
              <w:t>.U.)</w:t>
            </w:r>
            <w:r w:rsidRPr="00B23A81">
              <w:rPr>
                <w:spacing w:val="-1"/>
                <w:sz w:val="22"/>
                <w:szCs w:val="22"/>
              </w:rPr>
              <w:t xml:space="preserve"> </w:t>
            </w:r>
            <w:r w:rsidRPr="00B23A81">
              <w:rPr>
                <w:sz w:val="22"/>
                <w:szCs w:val="22"/>
              </w:rPr>
              <w:t>a</w:t>
            </w:r>
            <w:r w:rsidRPr="00B23A81">
              <w:rPr>
                <w:spacing w:val="2"/>
                <w:sz w:val="22"/>
                <w:szCs w:val="22"/>
              </w:rPr>
              <w:t>f</w:t>
            </w:r>
            <w:r w:rsidRPr="00B23A81">
              <w:rPr>
                <w:spacing w:val="-1"/>
                <w:sz w:val="22"/>
                <w:szCs w:val="22"/>
              </w:rPr>
              <w:t>e</w:t>
            </w:r>
            <w:r w:rsidRPr="00B23A81">
              <w:rPr>
                <w:spacing w:val="1"/>
                <w:sz w:val="22"/>
                <w:szCs w:val="22"/>
              </w:rPr>
              <w:t>r</w:t>
            </w:r>
            <w:r w:rsidRPr="00B23A81">
              <w:rPr>
                <w:spacing w:val="-1"/>
                <w:sz w:val="22"/>
                <w:szCs w:val="22"/>
              </w:rPr>
              <w:t>e</w:t>
            </w:r>
            <w:r w:rsidRPr="00B23A81">
              <w:rPr>
                <w:spacing w:val="1"/>
                <w:sz w:val="22"/>
                <w:szCs w:val="22"/>
              </w:rPr>
              <w:t>n</w:t>
            </w:r>
            <w:r w:rsidRPr="00B23A81">
              <w:rPr>
                <w:sz w:val="22"/>
                <w:szCs w:val="22"/>
              </w:rPr>
              <w:t>t</w:t>
            </w:r>
          </w:p>
        </w:tc>
        <w:tc>
          <w:tcPr>
            <w:tcW w:w="993" w:type="dxa"/>
            <w:tcBorders>
              <w:top w:val="single" w:sz="4" w:space="0" w:color="auto"/>
              <w:left w:val="single" w:sz="4" w:space="0" w:color="auto"/>
              <w:bottom w:val="single" w:sz="4" w:space="0" w:color="auto"/>
              <w:right w:val="single" w:sz="4" w:space="0" w:color="auto"/>
            </w:tcBorders>
          </w:tcPr>
          <w:p w14:paraId="06F19558" w14:textId="01C6EACE"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III</w:t>
            </w:r>
          </w:p>
        </w:tc>
        <w:tc>
          <w:tcPr>
            <w:tcW w:w="1701" w:type="dxa"/>
            <w:tcBorders>
              <w:top w:val="single" w:sz="4" w:space="0" w:color="auto"/>
              <w:left w:val="single" w:sz="4" w:space="0" w:color="auto"/>
              <w:bottom w:val="single" w:sz="4" w:space="0" w:color="auto"/>
              <w:right w:val="single" w:sz="4" w:space="0" w:color="auto"/>
            </w:tcBorders>
          </w:tcPr>
          <w:p w14:paraId="7CFAF561" w14:textId="472AA206"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2A49515" w14:textId="77777777" w:rsidR="00FB0EDF" w:rsidRPr="00B23A81" w:rsidRDefault="00FB0EDF" w:rsidP="00FB0EDF">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3EF8106F" w14:textId="77777777" w:rsidR="00FB0EDF" w:rsidRPr="00B23A81" w:rsidRDefault="00FB0EDF" w:rsidP="00FB0EDF">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4D9B48F1" w14:textId="5C0D30E6"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18.12.2023</w:t>
            </w:r>
          </w:p>
        </w:tc>
        <w:tc>
          <w:tcPr>
            <w:tcW w:w="1276" w:type="dxa"/>
            <w:tcBorders>
              <w:top w:val="single" w:sz="4" w:space="0" w:color="auto"/>
              <w:left w:val="single" w:sz="4" w:space="0" w:color="auto"/>
              <w:bottom w:val="single" w:sz="4" w:space="0" w:color="auto"/>
              <w:right w:val="single" w:sz="4" w:space="0" w:color="auto"/>
            </w:tcBorders>
          </w:tcPr>
          <w:p w14:paraId="594A1E7D" w14:textId="6D732097"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87</w:t>
            </w:r>
          </w:p>
        </w:tc>
      </w:tr>
      <w:tr w:rsidR="00FB0EDF" w:rsidRPr="00B23A81" w14:paraId="2E986472"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2FE1B97C" w14:textId="31ACBDD5"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90</w:t>
            </w:r>
          </w:p>
        </w:tc>
        <w:tc>
          <w:tcPr>
            <w:tcW w:w="1276" w:type="dxa"/>
            <w:tcBorders>
              <w:top w:val="single" w:sz="4" w:space="0" w:color="auto"/>
              <w:left w:val="single" w:sz="4" w:space="0" w:color="auto"/>
              <w:bottom w:val="single" w:sz="4" w:space="0" w:color="auto"/>
              <w:right w:val="single" w:sz="4" w:space="0" w:color="auto"/>
            </w:tcBorders>
          </w:tcPr>
          <w:p w14:paraId="0195A2FE" w14:textId="1CD75EA5"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14.12.2023</w:t>
            </w:r>
          </w:p>
        </w:tc>
        <w:tc>
          <w:tcPr>
            <w:tcW w:w="1276" w:type="dxa"/>
            <w:tcBorders>
              <w:top w:val="single" w:sz="4" w:space="0" w:color="auto"/>
              <w:left w:val="single" w:sz="4" w:space="0" w:color="auto"/>
              <w:bottom w:val="single" w:sz="4" w:space="0" w:color="auto"/>
              <w:right w:val="single" w:sz="4" w:space="0" w:color="auto"/>
            </w:tcBorders>
          </w:tcPr>
          <w:p w14:paraId="649A8EB0" w14:textId="58E1CEA0" w:rsidR="00FB0EDF" w:rsidRPr="00B23A81" w:rsidRDefault="004D5EFE"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1860DA6C" w14:textId="7965B5F8" w:rsidR="00FB0EDF" w:rsidRPr="00B23A81" w:rsidRDefault="00FB0EDF" w:rsidP="00FB0EDF">
            <w:pPr>
              <w:pStyle w:val="BodyText"/>
              <w:jc w:val="both"/>
              <w:rPr>
                <w:rStyle w:val="Strong"/>
                <w:b w:val="0"/>
                <w:bCs w:val="0"/>
                <w:sz w:val="22"/>
                <w:szCs w:val="22"/>
                <w:bdr w:val="none" w:sz="0" w:space="0" w:color="auto" w:frame="1"/>
              </w:rPr>
            </w:pPr>
            <w:r w:rsidRPr="00B23A81">
              <w:rPr>
                <w:rStyle w:val="Strong"/>
                <w:b w:val="0"/>
                <w:bCs w:val="0"/>
                <w:sz w:val="22"/>
                <w:szCs w:val="22"/>
                <w:bdr w:val="none" w:sz="0" w:space="0" w:color="auto" w:frame="1"/>
              </w:rPr>
              <w:t xml:space="preserve">privind prelungirea valabilităţii </w:t>
            </w:r>
            <w:r w:rsidRPr="00B23A81">
              <w:rPr>
                <w:spacing w:val="1"/>
                <w:sz w:val="22"/>
                <w:szCs w:val="22"/>
              </w:rPr>
              <w:t>d</w:t>
            </w:r>
            <w:r w:rsidRPr="00B23A81">
              <w:rPr>
                <w:sz w:val="22"/>
                <w:szCs w:val="22"/>
              </w:rPr>
              <w:t>o</w:t>
            </w:r>
            <w:r w:rsidRPr="00B23A81">
              <w:rPr>
                <w:spacing w:val="-1"/>
                <w:sz w:val="22"/>
                <w:szCs w:val="22"/>
              </w:rPr>
              <w:t>c</w:t>
            </w:r>
            <w:r w:rsidRPr="00B23A81">
              <w:rPr>
                <w:spacing w:val="1"/>
                <w:sz w:val="22"/>
                <w:szCs w:val="22"/>
              </w:rPr>
              <w:t>u</w:t>
            </w:r>
            <w:r w:rsidRPr="00B23A81">
              <w:rPr>
                <w:spacing w:val="-3"/>
                <w:sz w:val="22"/>
                <w:szCs w:val="22"/>
              </w:rPr>
              <w:t>m</w:t>
            </w:r>
            <w:r w:rsidRPr="00B23A81">
              <w:rPr>
                <w:spacing w:val="-1"/>
                <w:sz w:val="22"/>
                <w:szCs w:val="22"/>
              </w:rPr>
              <w:t>e</w:t>
            </w:r>
            <w:r w:rsidRPr="00B23A81">
              <w:rPr>
                <w:spacing w:val="1"/>
                <w:sz w:val="22"/>
                <w:szCs w:val="22"/>
              </w:rPr>
              <w:t>n</w:t>
            </w:r>
            <w:r w:rsidRPr="00B23A81">
              <w:rPr>
                <w:spacing w:val="-1"/>
                <w:sz w:val="22"/>
                <w:szCs w:val="22"/>
              </w:rPr>
              <w:t>t</w:t>
            </w:r>
            <w:r w:rsidRPr="00B23A81">
              <w:rPr>
                <w:spacing w:val="2"/>
                <w:sz w:val="22"/>
                <w:szCs w:val="22"/>
              </w:rPr>
              <w:t>a</w:t>
            </w:r>
            <w:r w:rsidRPr="00B23A81">
              <w:rPr>
                <w:spacing w:val="-1"/>
                <w:sz w:val="22"/>
                <w:szCs w:val="22"/>
              </w:rPr>
              <w:t>t</w:t>
            </w:r>
            <w:r w:rsidRPr="00B23A81">
              <w:rPr>
                <w:sz w:val="22"/>
                <w:szCs w:val="22"/>
              </w:rPr>
              <w:t>i</w:t>
            </w:r>
            <w:r w:rsidRPr="00B23A81">
              <w:rPr>
                <w:spacing w:val="-1"/>
                <w:sz w:val="22"/>
                <w:szCs w:val="22"/>
              </w:rPr>
              <w:t>e</w:t>
            </w:r>
            <w:r w:rsidRPr="00B23A81">
              <w:rPr>
                <w:sz w:val="22"/>
                <w:szCs w:val="22"/>
              </w:rPr>
              <w:t xml:space="preserve">i </w:t>
            </w:r>
            <w:r w:rsidRPr="00B23A81">
              <w:rPr>
                <w:spacing w:val="1"/>
                <w:sz w:val="22"/>
                <w:szCs w:val="22"/>
              </w:rPr>
              <w:t>d</w:t>
            </w:r>
            <w:r w:rsidRPr="00B23A81">
              <w:rPr>
                <w:sz w:val="22"/>
                <w:szCs w:val="22"/>
              </w:rPr>
              <w:t>e</w:t>
            </w:r>
            <w:r w:rsidRPr="00B23A81">
              <w:rPr>
                <w:spacing w:val="-1"/>
                <w:sz w:val="22"/>
                <w:szCs w:val="22"/>
              </w:rPr>
              <w:t xml:space="preserve"> </w:t>
            </w:r>
            <w:r w:rsidRPr="00B23A81">
              <w:rPr>
                <w:spacing w:val="1"/>
                <w:sz w:val="22"/>
                <w:szCs w:val="22"/>
              </w:rPr>
              <w:t>u</w:t>
            </w:r>
            <w:r w:rsidRPr="00B23A81">
              <w:rPr>
                <w:spacing w:val="-1"/>
                <w:sz w:val="22"/>
                <w:szCs w:val="22"/>
              </w:rPr>
              <w:t>r</w:t>
            </w:r>
            <w:r w:rsidRPr="00B23A81">
              <w:rPr>
                <w:spacing w:val="1"/>
                <w:sz w:val="22"/>
                <w:szCs w:val="22"/>
              </w:rPr>
              <w:t>b</w:t>
            </w:r>
            <w:r w:rsidRPr="00B23A81">
              <w:rPr>
                <w:sz w:val="22"/>
                <w:szCs w:val="22"/>
              </w:rPr>
              <w:t>a</w:t>
            </w:r>
            <w:r w:rsidRPr="00B23A81">
              <w:rPr>
                <w:spacing w:val="1"/>
                <w:sz w:val="22"/>
                <w:szCs w:val="22"/>
              </w:rPr>
              <w:t>n</w:t>
            </w:r>
            <w:r w:rsidRPr="00B23A81">
              <w:rPr>
                <w:sz w:val="22"/>
                <w:szCs w:val="22"/>
              </w:rPr>
              <w:t>ism</w:t>
            </w:r>
            <w:r w:rsidRPr="00B23A81">
              <w:rPr>
                <w:b/>
                <w:bCs/>
                <w:spacing w:val="-3"/>
                <w:sz w:val="22"/>
                <w:szCs w:val="22"/>
              </w:rPr>
              <w:t xml:space="preserve"> ”</w:t>
            </w:r>
            <w:r w:rsidRPr="00B23A81">
              <w:rPr>
                <w:rStyle w:val="Strong"/>
                <w:b w:val="0"/>
                <w:bCs w:val="0"/>
                <w:sz w:val="22"/>
                <w:szCs w:val="22"/>
                <w:bdr w:val="none" w:sz="0" w:space="0" w:color="auto" w:frame="1"/>
              </w:rPr>
              <w:t>Plan Urbanistic General”</w:t>
            </w:r>
            <w:r w:rsidRPr="00B23A81">
              <w:rPr>
                <w:b/>
                <w:bCs/>
                <w:sz w:val="22"/>
                <w:szCs w:val="22"/>
                <w:bdr w:val="none" w:sz="0" w:space="0" w:color="auto" w:frame="1"/>
              </w:rPr>
              <w:br/>
            </w:r>
            <w:r w:rsidRPr="00B23A81">
              <w:rPr>
                <w:rStyle w:val="Strong"/>
                <w:b w:val="0"/>
                <w:bCs w:val="0"/>
                <w:sz w:val="22"/>
                <w:szCs w:val="22"/>
                <w:bdr w:val="none" w:sz="0" w:space="0" w:color="auto" w:frame="1"/>
              </w:rPr>
              <w:t>al Comunei Moftin</w:t>
            </w:r>
            <w:r w:rsidRPr="00B23A81">
              <w:rPr>
                <w:b/>
                <w:bCs/>
                <w:sz w:val="22"/>
                <w:szCs w:val="22"/>
              </w:rPr>
              <w:t xml:space="preserve"> si </w:t>
            </w:r>
            <w:r w:rsidRPr="00B23A81">
              <w:rPr>
                <w:sz w:val="22"/>
                <w:szCs w:val="22"/>
              </w:rPr>
              <w:t>a R</w:t>
            </w:r>
            <w:r w:rsidRPr="00B23A81">
              <w:rPr>
                <w:spacing w:val="-1"/>
                <w:sz w:val="22"/>
                <w:szCs w:val="22"/>
              </w:rPr>
              <w:t>e</w:t>
            </w:r>
            <w:r w:rsidRPr="00B23A81">
              <w:rPr>
                <w:sz w:val="22"/>
                <w:szCs w:val="22"/>
              </w:rPr>
              <w:t>g</w:t>
            </w:r>
            <w:r w:rsidRPr="00B23A81">
              <w:rPr>
                <w:spacing w:val="1"/>
                <w:sz w:val="22"/>
                <w:szCs w:val="22"/>
              </w:rPr>
              <w:t>u</w:t>
            </w:r>
            <w:r w:rsidRPr="00B23A81">
              <w:rPr>
                <w:sz w:val="22"/>
                <w:szCs w:val="22"/>
              </w:rPr>
              <w:t>la</w:t>
            </w:r>
            <w:r w:rsidRPr="00B23A81">
              <w:rPr>
                <w:spacing w:val="-1"/>
                <w:sz w:val="22"/>
                <w:szCs w:val="22"/>
              </w:rPr>
              <w:t>me</w:t>
            </w:r>
            <w:r w:rsidRPr="00B23A81">
              <w:rPr>
                <w:spacing w:val="1"/>
                <w:sz w:val="22"/>
                <w:szCs w:val="22"/>
              </w:rPr>
              <w:t>n</w:t>
            </w:r>
            <w:r w:rsidRPr="00B23A81">
              <w:rPr>
                <w:spacing w:val="-1"/>
                <w:sz w:val="22"/>
                <w:szCs w:val="22"/>
              </w:rPr>
              <w:t>t</w:t>
            </w:r>
            <w:r w:rsidRPr="00B23A81">
              <w:rPr>
                <w:spacing w:val="1"/>
                <w:sz w:val="22"/>
                <w:szCs w:val="22"/>
              </w:rPr>
              <w:t>u</w:t>
            </w:r>
            <w:r w:rsidRPr="00B23A81">
              <w:rPr>
                <w:sz w:val="22"/>
                <w:szCs w:val="22"/>
              </w:rPr>
              <w:t xml:space="preserve">lui </w:t>
            </w:r>
            <w:r w:rsidRPr="00B23A81">
              <w:rPr>
                <w:spacing w:val="1"/>
                <w:sz w:val="22"/>
                <w:szCs w:val="22"/>
              </w:rPr>
              <w:t>L</w:t>
            </w:r>
            <w:r w:rsidRPr="00B23A81">
              <w:rPr>
                <w:sz w:val="22"/>
                <w:szCs w:val="22"/>
              </w:rPr>
              <w:t>o</w:t>
            </w:r>
            <w:r w:rsidRPr="00B23A81">
              <w:rPr>
                <w:spacing w:val="-1"/>
                <w:sz w:val="22"/>
                <w:szCs w:val="22"/>
              </w:rPr>
              <w:t>c</w:t>
            </w:r>
            <w:r w:rsidRPr="00B23A81">
              <w:rPr>
                <w:sz w:val="22"/>
                <w:szCs w:val="22"/>
              </w:rPr>
              <w:t xml:space="preserve">al </w:t>
            </w:r>
            <w:r w:rsidRPr="00B23A81">
              <w:rPr>
                <w:spacing w:val="1"/>
                <w:sz w:val="22"/>
                <w:szCs w:val="22"/>
              </w:rPr>
              <w:t>d</w:t>
            </w:r>
            <w:r w:rsidRPr="00B23A81">
              <w:rPr>
                <w:sz w:val="22"/>
                <w:szCs w:val="22"/>
              </w:rPr>
              <w:t>e</w:t>
            </w:r>
            <w:r w:rsidRPr="00B23A81">
              <w:rPr>
                <w:spacing w:val="-1"/>
                <w:sz w:val="22"/>
                <w:szCs w:val="22"/>
              </w:rPr>
              <w:t xml:space="preserve"> </w:t>
            </w:r>
            <w:r w:rsidRPr="00B23A81">
              <w:rPr>
                <w:sz w:val="22"/>
                <w:szCs w:val="22"/>
              </w:rPr>
              <w:t>U</w:t>
            </w:r>
            <w:r w:rsidRPr="00B23A81">
              <w:rPr>
                <w:spacing w:val="-1"/>
                <w:sz w:val="22"/>
                <w:szCs w:val="22"/>
              </w:rPr>
              <w:t>r</w:t>
            </w:r>
            <w:r w:rsidRPr="00B23A81">
              <w:rPr>
                <w:spacing w:val="1"/>
                <w:sz w:val="22"/>
                <w:szCs w:val="22"/>
              </w:rPr>
              <w:t>b</w:t>
            </w:r>
            <w:r w:rsidRPr="00B23A81">
              <w:rPr>
                <w:sz w:val="22"/>
                <w:szCs w:val="22"/>
              </w:rPr>
              <w:t>a</w:t>
            </w:r>
            <w:r w:rsidRPr="00B23A81">
              <w:rPr>
                <w:spacing w:val="1"/>
                <w:sz w:val="22"/>
                <w:szCs w:val="22"/>
              </w:rPr>
              <w:t>n</w:t>
            </w:r>
            <w:r w:rsidRPr="00B23A81">
              <w:rPr>
                <w:sz w:val="22"/>
                <w:szCs w:val="22"/>
              </w:rPr>
              <w:t>ism</w:t>
            </w:r>
            <w:r w:rsidRPr="00B23A81">
              <w:rPr>
                <w:spacing w:val="-3"/>
                <w:sz w:val="22"/>
                <w:szCs w:val="22"/>
              </w:rPr>
              <w:t xml:space="preserve"> </w:t>
            </w:r>
            <w:r w:rsidRPr="00B23A81">
              <w:rPr>
                <w:sz w:val="22"/>
                <w:szCs w:val="22"/>
              </w:rPr>
              <w:t>a</w:t>
            </w:r>
            <w:r w:rsidRPr="00B23A81">
              <w:rPr>
                <w:spacing w:val="2"/>
                <w:sz w:val="22"/>
                <w:szCs w:val="22"/>
              </w:rPr>
              <w:t>f</w:t>
            </w:r>
            <w:r w:rsidRPr="00B23A81">
              <w:rPr>
                <w:spacing w:val="-1"/>
                <w:sz w:val="22"/>
                <w:szCs w:val="22"/>
              </w:rPr>
              <w:t>ere</w:t>
            </w:r>
            <w:r w:rsidRPr="00B23A81">
              <w:rPr>
                <w:spacing w:val="1"/>
                <w:sz w:val="22"/>
                <w:szCs w:val="22"/>
              </w:rPr>
              <w:t>n</w:t>
            </w:r>
            <w:r w:rsidRPr="00B23A81">
              <w:rPr>
                <w:spacing w:val="-1"/>
                <w:sz w:val="22"/>
                <w:szCs w:val="22"/>
              </w:rPr>
              <w:t>t</w:t>
            </w:r>
          </w:p>
        </w:tc>
        <w:tc>
          <w:tcPr>
            <w:tcW w:w="993" w:type="dxa"/>
            <w:tcBorders>
              <w:top w:val="single" w:sz="4" w:space="0" w:color="auto"/>
              <w:left w:val="single" w:sz="4" w:space="0" w:color="auto"/>
              <w:bottom w:val="single" w:sz="4" w:space="0" w:color="auto"/>
              <w:right w:val="single" w:sz="4" w:space="0" w:color="auto"/>
            </w:tcBorders>
          </w:tcPr>
          <w:p w14:paraId="56A81010" w14:textId="49969B12"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087D23D0" w14:textId="31C7D8AF"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3D3888D" w14:textId="77777777" w:rsidR="00FB0EDF" w:rsidRPr="00B23A81" w:rsidRDefault="00FB0EDF" w:rsidP="00FB0EDF">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252A6696" w14:textId="77777777" w:rsidR="00FB0EDF" w:rsidRPr="00B23A81" w:rsidRDefault="00FB0EDF" w:rsidP="00FB0EDF">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66AE4867" w14:textId="0119C7B1"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18.12.2023</w:t>
            </w:r>
          </w:p>
        </w:tc>
        <w:tc>
          <w:tcPr>
            <w:tcW w:w="1276" w:type="dxa"/>
            <w:tcBorders>
              <w:top w:val="single" w:sz="4" w:space="0" w:color="auto"/>
              <w:left w:val="single" w:sz="4" w:space="0" w:color="auto"/>
              <w:bottom w:val="single" w:sz="4" w:space="0" w:color="auto"/>
              <w:right w:val="single" w:sz="4" w:space="0" w:color="auto"/>
            </w:tcBorders>
          </w:tcPr>
          <w:p w14:paraId="471C954C" w14:textId="0D134369"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88</w:t>
            </w:r>
          </w:p>
        </w:tc>
      </w:tr>
      <w:tr w:rsidR="00EC6419" w:rsidRPr="00B23A81" w14:paraId="07C65E1E"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0D59E265" w14:textId="2FFFF49F" w:rsidR="00EC6419" w:rsidRPr="00B23A81" w:rsidRDefault="00EC641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91</w:t>
            </w:r>
          </w:p>
        </w:tc>
        <w:tc>
          <w:tcPr>
            <w:tcW w:w="1276" w:type="dxa"/>
            <w:tcBorders>
              <w:top w:val="single" w:sz="4" w:space="0" w:color="auto"/>
              <w:left w:val="single" w:sz="4" w:space="0" w:color="auto"/>
              <w:bottom w:val="single" w:sz="4" w:space="0" w:color="auto"/>
              <w:right w:val="single" w:sz="4" w:space="0" w:color="auto"/>
            </w:tcBorders>
          </w:tcPr>
          <w:p w14:paraId="4C4F05AC" w14:textId="7177BCEB" w:rsidR="00EC6419" w:rsidRPr="00B23A81" w:rsidRDefault="00EC641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15.12.2023</w:t>
            </w:r>
          </w:p>
        </w:tc>
        <w:tc>
          <w:tcPr>
            <w:tcW w:w="1276" w:type="dxa"/>
            <w:tcBorders>
              <w:top w:val="single" w:sz="4" w:space="0" w:color="auto"/>
              <w:left w:val="single" w:sz="4" w:space="0" w:color="auto"/>
              <w:bottom w:val="single" w:sz="4" w:space="0" w:color="auto"/>
              <w:right w:val="single" w:sz="4" w:space="0" w:color="auto"/>
            </w:tcBorders>
          </w:tcPr>
          <w:p w14:paraId="0E996E2E" w14:textId="7A1AC45C" w:rsidR="00EC6419" w:rsidRPr="00B23A81" w:rsidRDefault="00EC641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2DEE0C1A" w14:textId="77777777" w:rsidR="00EC6419" w:rsidRPr="00B23A81" w:rsidRDefault="00EC6419" w:rsidP="00AB2C5D">
            <w:pPr>
              <w:jc w:val="both"/>
              <w:rPr>
                <w:rFonts w:ascii="Times New Roman" w:hAnsi="Times New Roman" w:cs="Times New Roman"/>
                <w:lang w:val="en-GB"/>
              </w:rPr>
            </w:pPr>
            <w:proofErr w:type="spellStart"/>
            <w:proofErr w:type="gramStart"/>
            <w:r w:rsidRPr="00B23A81">
              <w:rPr>
                <w:rFonts w:ascii="Times New Roman" w:hAnsi="Times New Roman" w:cs="Times New Roman"/>
                <w:lang w:val="en-GB"/>
              </w:rPr>
              <w:t>privind</w:t>
            </w:r>
            <w:proofErr w:type="spellEnd"/>
            <w:r w:rsidRPr="00B23A81">
              <w:rPr>
                <w:rFonts w:ascii="Times New Roman" w:hAnsi="Times New Roman" w:cs="Times New Roman"/>
                <w:lang w:val="en-GB"/>
              </w:rPr>
              <w:t xml:space="preserve">  </w:t>
            </w:r>
            <w:proofErr w:type="spellStart"/>
            <w:r w:rsidRPr="00B23A81">
              <w:rPr>
                <w:rFonts w:ascii="Times New Roman" w:hAnsi="Times New Roman" w:cs="Times New Roman"/>
                <w:lang w:val="en-GB"/>
              </w:rPr>
              <w:t>organizarea</w:t>
            </w:r>
            <w:proofErr w:type="spellEnd"/>
            <w:proofErr w:type="gramEnd"/>
            <w:r w:rsidRPr="00B23A81">
              <w:rPr>
                <w:rFonts w:ascii="Times New Roman" w:hAnsi="Times New Roman" w:cs="Times New Roman"/>
                <w:lang w:val="en-GB"/>
              </w:rPr>
              <w:t xml:space="preserve">  </w:t>
            </w:r>
            <w:proofErr w:type="spellStart"/>
            <w:r w:rsidRPr="00B23A81">
              <w:rPr>
                <w:rFonts w:ascii="Times New Roman" w:hAnsi="Times New Roman" w:cs="Times New Roman"/>
                <w:lang w:val="en-GB"/>
              </w:rPr>
              <w:t>retelei</w:t>
            </w:r>
            <w:proofErr w:type="spellEnd"/>
            <w:r w:rsidRPr="00B23A81">
              <w:rPr>
                <w:rFonts w:ascii="Times New Roman" w:hAnsi="Times New Roman" w:cs="Times New Roman"/>
                <w:lang w:val="en-GB"/>
              </w:rPr>
              <w:t xml:space="preserve"> </w:t>
            </w:r>
            <w:proofErr w:type="spellStart"/>
            <w:r w:rsidRPr="00B23A81">
              <w:rPr>
                <w:rFonts w:ascii="Times New Roman" w:hAnsi="Times New Roman" w:cs="Times New Roman"/>
                <w:lang w:val="en-GB"/>
              </w:rPr>
              <w:t>scolare</w:t>
            </w:r>
            <w:proofErr w:type="spellEnd"/>
            <w:r w:rsidRPr="00B23A81">
              <w:rPr>
                <w:rFonts w:ascii="Times New Roman" w:hAnsi="Times New Roman" w:cs="Times New Roman"/>
                <w:lang w:val="en-GB"/>
              </w:rPr>
              <w:t xml:space="preserve"> a </w:t>
            </w:r>
            <w:proofErr w:type="spellStart"/>
            <w:r w:rsidRPr="00B23A81">
              <w:rPr>
                <w:rFonts w:ascii="Times New Roman" w:hAnsi="Times New Roman" w:cs="Times New Roman"/>
                <w:lang w:val="en-GB"/>
              </w:rPr>
              <w:t>unitatilor</w:t>
            </w:r>
            <w:proofErr w:type="spellEnd"/>
            <w:r w:rsidRPr="00B23A81">
              <w:rPr>
                <w:rFonts w:ascii="Times New Roman" w:hAnsi="Times New Roman" w:cs="Times New Roman"/>
                <w:lang w:val="en-GB"/>
              </w:rPr>
              <w:t xml:space="preserve"> de </w:t>
            </w:r>
            <w:proofErr w:type="spellStart"/>
            <w:r w:rsidRPr="00B23A81">
              <w:rPr>
                <w:rFonts w:ascii="Times New Roman" w:hAnsi="Times New Roman" w:cs="Times New Roman"/>
                <w:lang w:val="en-GB"/>
              </w:rPr>
              <w:t>invatamant</w:t>
            </w:r>
            <w:proofErr w:type="spellEnd"/>
            <w:r w:rsidRPr="00B23A81">
              <w:rPr>
                <w:rFonts w:ascii="Times New Roman" w:hAnsi="Times New Roman" w:cs="Times New Roman"/>
                <w:lang w:val="en-GB"/>
              </w:rPr>
              <w:t xml:space="preserve"> </w:t>
            </w:r>
            <w:proofErr w:type="spellStart"/>
            <w:r w:rsidRPr="00B23A81">
              <w:rPr>
                <w:rFonts w:ascii="Times New Roman" w:hAnsi="Times New Roman" w:cs="Times New Roman"/>
                <w:lang w:val="en-GB"/>
              </w:rPr>
              <w:t>preuniversitar</w:t>
            </w:r>
            <w:proofErr w:type="spellEnd"/>
            <w:r w:rsidRPr="00B23A81">
              <w:rPr>
                <w:rFonts w:ascii="Times New Roman" w:hAnsi="Times New Roman" w:cs="Times New Roman"/>
                <w:lang w:val="en-GB"/>
              </w:rPr>
              <w:t xml:space="preserve"> din </w:t>
            </w:r>
            <w:proofErr w:type="spellStart"/>
            <w:r w:rsidRPr="00B23A81">
              <w:rPr>
                <w:rFonts w:ascii="Times New Roman" w:hAnsi="Times New Roman" w:cs="Times New Roman"/>
                <w:lang w:val="en-GB"/>
              </w:rPr>
              <w:t>Comuna</w:t>
            </w:r>
            <w:proofErr w:type="spellEnd"/>
            <w:r w:rsidRPr="00B23A81">
              <w:rPr>
                <w:rFonts w:ascii="Times New Roman" w:hAnsi="Times New Roman" w:cs="Times New Roman"/>
                <w:lang w:val="en-GB"/>
              </w:rPr>
              <w:t xml:space="preserve"> </w:t>
            </w:r>
            <w:proofErr w:type="spellStart"/>
            <w:r w:rsidRPr="00B23A81">
              <w:rPr>
                <w:rFonts w:ascii="Times New Roman" w:hAnsi="Times New Roman" w:cs="Times New Roman"/>
                <w:lang w:val="en-GB"/>
              </w:rPr>
              <w:t>Moftin</w:t>
            </w:r>
            <w:proofErr w:type="spellEnd"/>
            <w:r w:rsidRPr="00B23A81">
              <w:rPr>
                <w:rFonts w:ascii="Times New Roman" w:hAnsi="Times New Roman" w:cs="Times New Roman"/>
                <w:lang w:val="en-GB"/>
              </w:rPr>
              <w:t xml:space="preserve"> </w:t>
            </w:r>
            <w:proofErr w:type="spellStart"/>
            <w:r w:rsidRPr="00B23A81">
              <w:rPr>
                <w:rFonts w:ascii="Times New Roman" w:hAnsi="Times New Roman" w:cs="Times New Roman"/>
                <w:lang w:val="en-GB"/>
              </w:rPr>
              <w:t>pentru</w:t>
            </w:r>
            <w:proofErr w:type="spellEnd"/>
            <w:r w:rsidRPr="00B23A81">
              <w:rPr>
                <w:rFonts w:ascii="Times New Roman" w:hAnsi="Times New Roman" w:cs="Times New Roman"/>
                <w:lang w:val="en-GB"/>
              </w:rPr>
              <w:t xml:space="preserve"> </w:t>
            </w:r>
            <w:proofErr w:type="spellStart"/>
            <w:r w:rsidRPr="00B23A81">
              <w:rPr>
                <w:rFonts w:ascii="Times New Roman" w:hAnsi="Times New Roman" w:cs="Times New Roman"/>
                <w:lang w:val="en-GB"/>
              </w:rPr>
              <w:t>anul</w:t>
            </w:r>
            <w:proofErr w:type="spellEnd"/>
            <w:r w:rsidRPr="00B23A81">
              <w:rPr>
                <w:rFonts w:ascii="Times New Roman" w:hAnsi="Times New Roman" w:cs="Times New Roman"/>
                <w:lang w:val="en-GB"/>
              </w:rPr>
              <w:t xml:space="preserve"> </w:t>
            </w:r>
            <w:proofErr w:type="spellStart"/>
            <w:r w:rsidRPr="00B23A81">
              <w:rPr>
                <w:rFonts w:ascii="Times New Roman" w:hAnsi="Times New Roman" w:cs="Times New Roman"/>
                <w:lang w:val="en-GB"/>
              </w:rPr>
              <w:t>scolar</w:t>
            </w:r>
            <w:proofErr w:type="spellEnd"/>
            <w:r w:rsidRPr="00B23A81">
              <w:rPr>
                <w:rFonts w:ascii="Times New Roman" w:hAnsi="Times New Roman" w:cs="Times New Roman"/>
                <w:lang w:val="en-GB"/>
              </w:rPr>
              <w:t xml:space="preserve"> 2024-2025</w:t>
            </w:r>
          </w:p>
          <w:p w14:paraId="2F249442" w14:textId="77777777" w:rsidR="00EC6419" w:rsidRPr="00B23A81" w:rsidRDefault="00EC6419" w:rsidP="00AB2C5D">
            <w:pPr>
              <w:pStyle w:val="BodyText"/>
              <w:jc w:val="both"/>
              <w:rPr>
                <w:rStyle w:val="Strong"/>
                <w:b w:val="0"/>
                <w:bCs w:val="0"/>
                <w:sz w:val="22"/>
                <w:szCs w:val="22"/>
                <w:bdr w:val="none" w:sz="0" w:space="0" w:color="auto" w:frame="1"/>
              </w:rPr>
            </w:pPr>
          </w:p>
        </w:tc>
        <w:tc>
          <w:tcPr>
            <w:tcW w:w="993" w:type="dxa"/>
            <w:tcBorders>
              <w:top w:val="single" w:sz="4" w:space="0" w:color="auto"/>
              <w:left w:val="single" w:sz="4" w:space="0" w:color="auto"/>
              <w:bottom w:val="single" w:sz="4" w:space="0" w:color="auto"/>
              <w:right w:val="single" w:sz="4" w:space="0" w:color="auto"/>
            </w:tcBorders>
          </w:tcPr>
          <w:p w14:paraId="29586EA3" w14:textId="0D365436" w:rsidR="00EC6419" w:rsidRPr="00B23A81" w:rsidRDefault="00EC641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w:t>
            </w:r>
          </w:p>
        </w:tc>
        <w:tc>
          <w:tcPr>
            <w:tcW w:w="1701" w:type="dxa"/>
            <w:tcBorders>
              <w:top w:val="single" w:sz="4" w:space="0" w:color="auto"/>
              <w:left w:val="single" w:sz="4" w:space="0" w:color="auto"/>
              <w:bottom w:val="single" w:sz="4" w:space="0" w:color="auto"/>
              <w:right w:val="single" w:sz="4" w:space="0" w:color="auto"/>
            </w:tcBorders>
          </w:tcPr>
          <w:p w14:paraId="409921B5" w14:textId="32C796B9" w:rsidR="00EC6419" w:rsidRPr="00B23A81" w:rsidRDefault="00EC6419"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4DAEE2F6" w14:textId="77777777" w:rsidR="00EC6419" w:rsidRPr="00B23A81" w:rsidRDefault="00EC6419"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4945D8C6" w14:textId="77777777" w:rsidR="00EC6419" w:rsidRPr="00B23A81" w:rsidRDefault="00EC6419"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179A02DE" w14:textId="46FE42CA" w:rsidR="00EC6419" w:rsidRPr="00B23A81" w:rsidRDefault="00FB0EDF"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27.12.2023</w:t>
            </w:r>
          </w:p>
        </w:tc>
        <w:tc>
          <w:tcPr>
            <w:tcW w:w="1276" w:type="dxa"/>
            <w:tcBorders>
              <w:top w:val="single" w:sz="4" w:space="0" w:color="auto"/>
              <w:left w:val="single" w:sz="4" w:space="0" w:color="auto"/>
              <w:bottom w:val="single" w:sz="4" w:space="0" w:color="auto"/>
              <w:right w:val="single" w:sz="4" w:space="0" w:color="auto"/>
            </w:tcBorders>
          </w:tcPr>
          <w:p w14:paraId="0A6CB773" w14:textId="25532167" w:rsidR="00EC6419" w:rsidRPr="00B23A81" w:rsidRDefault="00FB0EDF" w:rsidP="00363FD8">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92</w:t>
            </w:r>
          </w:p>
        </w:tc>
      </w:tr>
      <w:tr w:rsidR="00FB0EDF" w:rsidRPr="00B23A81" w14:paraId="18A6D084"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736702B7" w14:textId="0B8D8A6B"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92</w:t>
            </w:r>
          </w:p>
        </w:tc>
        <w:tc>
          <w:tcPr>
            <w:tcW w:w="1276" w:type="dxa"/>
            <w:tcBorders>
              <w:top w:val="single" w:sz="4" w:space="0" w:color="auto"/>
              <w:left w:val="single" w:sz="4" w:space="0" w:color="auto"/>
              <w:bottom w:val="single" w:sz="4" w:space="0" w:color="auto"/>
              <w:right w:val="single" w:sz="4" w:space="0" w:color="auto"/>
            </w:tcBorders>
          </w:tcPr>
          <w:p w14:paraId="51E00D22" w14:textId="7AC5B7A3"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21.12.2023</w:t>
            </w:r>
          </w:p>
        </w:tc>
        <w:tc>
          <w:tcPr>
            <w:tcW w:w="1276" w:type="dxa"/>
            <w:tcBorders>
              <w:top w:val="single" w:sz="4" w:space="0" w:color="auto"/>
              <w:left w:val="single" w:sz="4" w:space="0" w:color="auto"/>
              <w:bottom w:val="single" w:sz="4" w:space="0" w:color="auto"/>
              <w:right w:val="single" w:sz="4" w:space="0" w:color="auto"/>
            </w:tcBorders>
          </w:tcPr>
          <w:p w14:paraId="1B64A580" w14:textId="73A201F9"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7F2DD24C" w14:textId="529A0FA0" w:rsidR="00FB0EDF" w:rsidRPr="00B23A81" w:rsidRDefault="00FB0EDF" w:rsidP="00FB0EDF">
            <w:pPr>
              <w:jc w:val="both"/>
              <w:rPr>
                <w:rFonts w:ascii="Times New Roman" w:hAnsi="Times New Roman" w:cs="Times New Roman"/>
                <w:lang w:val="en-GB"/>
              </w:rPr>
            </w:pPr>
            <w:r w:rsidRPr="00B23A81">
              <w:rPr>
                <w:rFonts w:ascii="Times New Roman" w:hAnsi="Times New Roman" w:cs="Times New Roman"/>
              </w:rPr>
              <w:t>privind aprobarea bugetului de venituri si cheltuieli al Comunei Moftin pe anul 2023, rectificat</w:t>
            </w:r>
            <w:r w:rsidRPr="00B23A81">
              <w:rPr>
                <w:rFonts w:ascii="Times New Roman" w:eastAsia="Microsoft YaHei UI" w:hAnsi="Times New Roman" w:cs="Times New Roman"/>
                <w:bCs/>
              </w:rPr>
              <w:t>.</w:t>
            </w:r>
          </w:p>
        </w:tc>
        <w:tc>
          <w:tcPr>
            <w:tcW w:w="993" w:type="dxa"/>
            <w:tcBorders>
              <w:top w:val="single" w:sz="4" w:space="0" w:color="auto"/>
              <w:left w:val="single" w:sz="4" w:space="0" w:color="auto"/>
              <w:bottom w:val="single" w:sz="4" w:space="0" w:color="auto"/>
              <w:right w:val="single" w:sz="4" w:space="0" w:color="auto"/>
            </w:tcBorders>
          </w:tcPr>
          <w:p w14:paraId="1BE9B3A9" w14:textId="769BA0B6"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w:t>
            </w:r>
          </w:p>
        </w:tc>
        <w:tc>
          <w:tcPr>
            <w:tcW w:w="1701" w:type="dxa"/>
            <w:tcBorders>
              <w:top w:val="single" w:sz="4" w:space="0" w:color="auto"/>
              <w:left w:val="single" w:sz="4" w:space="0" w:color="auto"/>
              <w:bottom w:val="single" w:sz="4" w:space="0" w:color="auto"/>
              <w:right w:val="single" w:sz="4" w:space="0" w:color="auto"/>
            </w:tcBorders>
          </w:tcPr>
          <w:p w14:paraId="6F9E0C38" w14:textId="4642D56A"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Turcas Carmen</w:t>
            </w:r>
          </w:p>
        </w:tc>
        <w:tc>
          <w:tcPr>
            <w:tcW w:w="1134" w:type="dxa"/>
            <w:tcBorders>
              <w:top w:val="single" w:sz="4" w:space="0" w:color="auto"/>
              <w:left w:val="single" w:sz="4" w:space="0" w:color="auto"/>
              <w:bottom w:val="single" w:sz="4" w:space="0" w:color="auto"/>
              <w:right w:val="single" w:sz="4" w:space="0" w:color="auto"/>
            </w:tcBorders>
          </w:tcPr>
          <w:p w14:paraId="1D47B888" w14:textId="77777777" w:rsidR="00FB0EDF" w:rsidRPr="00B23A81" w:rsidRDefault="00FB0EDF" w:rsidP="00FB0EDF">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637EFA5E" w14:textId="77777777" w:rsidR="00FB0EDF" w:rsidRPr="00B23A81" w:rsidRDefault="00FB0EDF" w:rsidP="00FB0EDF">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1957D47F" w14:textId="3564B391"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27.12.2023</w:t>
            </w:r>
          </w:p>
        </w:tc>
        <w:tc>
          <w:tcPr>
            <w:tcW w:w="1276" w:type="dxa"/>
            <w:tcBorders>
              <w:top w:val="single" w:sz="4" w:space="0" w:color="auto"/>
              <w:left w:val="single" w:sz="4" w:space="0" w:color="auto"/>
              <w:bottom w:val="single" w:sz="4" w:space="0" w:color="auto"/>
              <w:right w:val="single" w:sz="4" w:space="0" w:color="auto"/>
            </w:tcBorders>
          </w:tcPr>
          <w:p w14:paraId="597FD8A3" w14:textId="11A45DAB"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89</w:t>
            </w:r>
          </w:p>
        </w:tc>
      </w:tr>
      <w:tr w:rsidR="00FB0EDF" w:rsidRPr="00B23A81" w14:paraId="4868BC8A"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0F367290" w14:textId="5E8E7CCE"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93</w:t>
            </w:r>
          </w:p>
        </w:tc>
        <w:tc>
          <w:tcPr>
            <w:tcW w:w="1276" w:type="dxa"/>
            <w:tcBorders>
              <w:top w:val="single" w:sz="4" w:space="0" w:color="auto"/>
              <w:left w:val="single" w:sz="4" w:space="0" w:color="auto"/>
              <w:bottom w:val="single" w:sz="4" w:space="0" w:color="auto"/>
              <w:right w:val="single" w:sz="4" w:space="0" w:color="auto"/>
            </w:tcBorders>
          </w:tcPr>
          <w:p w14:paraId="36D5C3EC" w14:textId="337A0144"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21.12.2023</w:t>
            </w:r>
          </w:p>
        </w:tc>
        <w:tc>
          <w:tcPr>
            <w:tcW w:w="1276" w:type="dxa"/>
            <w:tcBorders>
              <w:top w:val="single" w:sz="4" w:space="0" w:color="auto"/>
              <w:left w:val="single" w:sz="4" w:space="0" w:color="auto"/>
              <w:bottom w:val="single" w:sz="4" w:space="0" w:color="auto"/>
              <w:right w:val="single" w:sz="4" w:space="0" w:color="auto"/>
            </w:tcBorders>
          </w:tcPr>
          <w:p w14:paraId="41CA04C2" w14:textId="68D44682"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7515DB63" w14:textId="77777777" w:rsidR="00FB0EDF" w:rsidRPr="00B23A81" w:rsidRDefault="00FB0EDF" w:rsidP="00FB0EDF">
            <w:pPr>
              <w:suppressAutoHyphens/>
              <w:jc w:val="both"/>
              <w:rPr>
                <w:rFonts w:ascii="Times New Roman" w:hAnsi="Times New Roman" w:cs="Times New Roman"/>
                <w:bCs/>
                <w:lang w:eastAsia="ro-RO"/>
              </w:rPr>
            </w:pPr>
            <w:bookmarkStart w:id="30" w:name="_Hlk153959461"/>
            <w:r w:rsidRPr="00B23A81">
              <w:rPr>
                <w:rFonts w:ascii="Times New Roman" w:hAnsi="Times New Roman" w:cs="Times New Roman"/>
                <w:bCs/>
                <w:lang w:eastAsia="ro-RO"/>
              </w:rPr>
              <w:t xml:space="preserve">privind aprobarea Proiectului tehnic, a indicatorilor tehnico-economici  și a devizului general   pentru obiectivul de investiții </w:t>
            </w:r>
            <w:r w:rsidRPr="00B23A81">
              <w:rPr>
                <w:rFonts w:ascii="Times New Roman" w:hAnsi="Times New Roman" w:cs="Times New Roman"/>
                <w:bCs/>
              </w:rPr>
              <w:t xml:space="preserve">„Îmbunătățirea transportului verde în Comuna Moftin prin construirea unei piste pentru biciclete </w:t>
            </w:r>
            <w:r w:rsidRPr="00B23A81">
              <w:rPr>
                <w:rFonts w:ascii="Times New Roman" w:hAnsi="Times New Roman" w:cs="Times New Roman"/>
                <w:bCs/>
                <w:iCs/>
              </w:rPr>
              <w:t>și alte vehicule electrice ușoare</w:t>
            </w:r>
            <w:r w:rsidRPr="00B23A81">
              <w:rPr>
                <w:rFonts w:ascii="Times New Roman" w:hAnsi="Times New Roman" w:cs="Times New Roman"/>
                <w:bCs/>
              </w:rPr>
              <w:t xml:space="preserve">” aprobat spre finantare în cadrul </w:t>
            </w:r>
            <w:r w:rsidRPr="00B23A81">
              <w:rPr>
                <w:rFonts w:ascii="Times New Roman" w:hAnsi="Times New Roman" w:cs="Times New Roman"/>
                <w:bCs/>
              </w:rPr>
              <w:lastRenderedPageBreak/>
              <w:t xml:space="preserve">PNRR/Componenta C10 – Fondul Local, </w:t>
            </w:r>
            <w:r w:rsidRPr="00B23A81">
              <w:rPr>
                <w:rFonts w:ascii="Times New Roman" w:hAnsi="Times New Roman" w:cs="Times New Roman"/>
                <w:bCs/>
                <w:i/>
                <w:iCs/>
              </w:rPr>
              <w:t xml:space="preserve">Investiția I.1 – Mobilitatea urbană durabilă, </w:t>
            </w:r>
            <w:r w:rsidRPr="00B23A81">
              <w:rPr>
                <w:rFonts w:ascii="Times New Roman" w:hAnsi="Times New Roman" w:cs="Times New Roman"/>
                <w:bCs/>
                <w:iCs/>
              </w:rPr>
              <w:t>I.1.4. Asigurarea de piste pentru biciclete și alte vehicule electrice ușoare la nivel local/metropolitan</w:t>
            </w:r>
            <w:r w:rsidRPr="00B23A81">
              <w:rPr>
                <w:rFonts w:ascii="Times New Roman" w:hAnsi="Times New Roman" w:cs="Times New Roman"/>
                <w:bCs/>
                <w:lang w:eastAsia="ro-RO"/>
              </w:rPr>
              <w:t>, precum și a sumei reprezentând categoriile de cheltuieli finanțate de la bugetul local pentru realizarea obiectivului.</w:t>
            </w:r>
          </w:p>
          <w:bookmarkEnd w:id="30"/>
          <w:p w14:paraId="7E256003" w14:textId="77777777" w:rsidR="00FB0EDF" w:rsidRPr="00B23A81" w:rsidRDefault="00FB0EDF" w:rsidP="00FB0EDF">
            <w:pPr>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7AE1559D" w14:textId="24261A4B"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lastRenderedPageBreak/>
              <w:t>Com I</w:t>
            </w:r>
          </w:p>
        </w:tc>
        <w:tc>
          <w:tcPr>
            <w:tcW w:w="1701" w:type="dxa"/>
            <w:tcBorders>
              <w:top w:val="single" w:sz="4" w:space="0" w:color="auto"/>
              <w:left w:val="single" w:sz="4" w:space="0" w:color="auto"/>
              <w:bottom w:val="single" w:sz="4" w:space="0" w:color="auto"/>
              <w:right w:val="single" w:sz="4" w:space="0" w:color="auto"/>
            </w:tcBorders>
          </w:tcPr>
          <w:p w14:paraId="319E520F" w14:textId="5337EED2"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Suveg Ana</w:t>
            </w:r>
          </w:p>
        </w:tc>
        <w:tc>
          <w:tcPr>
            <w:tcW w:w="1134" w:type="dxa"/>
            <w:tcBorders>
              <w:top w:val="single" w:sz="4" w:space="0" w:color="auto"/>
              <w:left w:val="single" w:sz="4" w:space="0" w:color="auto"/>
              <w:bottom w:val="single" w:sz="4" w:space="0" w:color="auto"/>
              <w:right w:val="single" w:sz="4" w:space="0" w:color="auto"/>
            </w:tcBorders>
          </w:tcPr>
          <w:p w14:paraId="21BEE431" w14:textId="77777777" w:rsidR="00FB0EDF" w:rsidRPr="00B23A81" w:rsidRDefault="00FB0EDF" w:rsidP="00FB0EDF">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3344DE01" w14:textId="77777777" w:rsidR="00FB0EDF" w:rsidRPr="00B23A81" w:rsidRDefault="00FB0EDF" w:rsidP="00FB0EDF">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74059AA9" w14:textId="73498A21"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27.12.2023</w:t>
            </w:r>
          </w:p>
        </w:tc>
        <w:tc>
          <w:tcPr>
            <w:tcW w:w="1276" w:type="dxa"/>
            <w:tcBorders>
              <w:top w:val="single" w:sz="4" w:space="0" w:color="auto"/>
              <w:left w:val="single" w:sz="4" w:space="0" w:color="auto"/>
              <w:bottom w:val="single" w:sz="4" w:space="0" w:color="auto"/>
              <w:right w:val="single" w:sz="4" w:space="0" w:color="auto"/>
            </w:tcBorders>
          </w:tcPr>
          <w:p w14:paraId="160B3E7B" w14:textId="3F347E73" w:rsidR="00FB0EDF" w:rsidRPr="00B23A81" w:rsidRDefault="00FB0EDF" w:rsidP="00FB0EDF">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90</w:t>
            </w:r>
          </w:p>
        </w:tc>
      </w:tr>
      <w:tr w:rsidR="00721421" w:rsidRPr="00B23A81" w14:paraId="15182D66" w14:textId="77777777" w:rsidTr="00AB2C5D">
        <w:trPr>
          <w:trHeight w:val="386"/>
        </w:trPr>
        <w:tc>
          <w:tcPr>
            <w:tcW w:w="1271" w:type="dxa"/>
            <w:tcBorders>
              <w:top w:val="single" w:sz="4" w:space="0" w:color="auto"/>
              <w:left w:val="single" w:sz="4" w:space="0" w:color="auto"/>
              <w:bottom w:val="single" w:sz="4" w:space="0" w:color="auto"/>
              <w:right w:val="single" w:sz="4" w:space="0" w:color="auto"/>
            </w:tcBorders>
            <w:vAlign w:val="center"/>
          </w:tcPr>
          <w:p w14:paraId="6A571EF1" w14:textId="0F21D1C0" w:rsidR="00721421" w:rsidRPr="00B23A81" w:rsidRDefault="0072142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94</w:t>
            </w:r>
          </w:p>
        </w:tc>
        <w:tc>
          <w:tcPr>
            <w:tcW w:w="1276" w:type="dxa"/>
            <w:tcBorders>
              <w:top w:val="single" w:sz="4" w:space="0" w:color="auto"/>
              <w:left w:val="single" w:sz="4" w:space="0" w:color="auto"/>
              <w:bottom w:val="single" w:sz="4" w:space="0" w:color="auto"/>
              <w:right w:val="single" w:sz="4" w:space="0" w:color="auto"/>
            </w:tcBorders>
          </w:tcPr>
          <w:p w14:paraId="2B4AFA63" w14:textId="4EA0C1FE" w:rsidR="00721421" w:rsidRPr="00B23A81" w:rsidRDefault="0072142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21.12.2023</w:t>
            </w:r>
          </w:p>
        </w:tc>
        <w:tc>
          <w:tcPr>
            <w:tcW w:w="1276" w:type="dxa"/>
            <w:tcBorders>
              <w:top w:val="single" w:sz="4" w:space="0" w:color="auto"/>
              <w:left w:val="single" w:sz="4" w:space="0" w:color="auto"/>
              <w:bottom w:val="single" w:sz="4" w:space="0" w:color="auto"/>
              <w:right w:val="single" w:sz="4" w:space="0" w:color="auto"/>
            </w:tcBorders>
          </w:tcPr>
          <w:p w14:paraId="767484F3" w14:textId="629ED1B7" w:rsidR="00721421" w:rsidRPr="00B23A81" w:rsidRDefault="0072142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Primar</w:t>
            </w:r>
          </w:p>
        </w:tc>
        <w:tc>
          <w:tcPr>
            <w:tcW w:w="2409" w:type="dxa"/>
            <w:tcBorders>
              <w:top w:val="single" w:sz="4" w:space="0" w:color="auto"/>
              <w:left w:val="single" w:sz="4" w:space="0" w:color="auto"/>
              <w:bottom w:val="single" w:sz="4" w:space="0" w:color="auto"/>
              <w:right w:val="single" w:sz="4" w:space="0" w:color="auto"/>
            </w:tcBorders>
            <w:vAlign w:val="center"/>
          </w:tcPr>
          <w:p w14:paraId="5B925262" w14:textId="77777777" w:rsidR="00721421" w:rsidRPr="00B23A81" w:rsidRDefault="00721421" w:rsidP="00AB2C5D">
            <w:pPr>
              <w:jc w:val="both"/>
              <w:rPr>
                <w:rFonts w:ascii="Times New Roman" w:hAnsi="Times New Roman" w:cs="Times New Roman"/>
              </w:rPr>
            </w:pPr>
            <w:r w:rsidRPr="00B23A81">
              <w:rPr>
                <w:rFonts w:ascii="Times New Roman" w:hAnsi="Times New Roman" w:cs="Times New Roman"/>
              </w:rPr>
              <w:t>privind aprobarea modificării Strategiei de tarifare conform rezultatelor Analizei Cost-Beneficiu pentru “Proiectul regional de dezvoltare a infrastructurii de apă și apă uzată din județul Satu Mare</w:t>
            </w:r>
          </w:p>
          <w:p w14:paraId="176F5983" w14:textId="77777777" w:rsidR="00721421" w:rsidRPr="00B23A81" w:rsidRDefault="00721421" w:rsidP="00AB2C5D">
            <w:pPr>
              <w:jc w:val="both"/>
              <w:rPr>
                <w:rFonts w:ascii="Times New Roman" w:hAnsi="Times New Roman" w:cs="Times New Roman"/>
              </w:rPr>
            </w:pPr>
            <w:r w:rsidRPr="00B23A81">
              <w:rPr>
                <w:rFonts w:ascii="Times New Roman" w:hAnsi="Times New Roman" w:cs="Times New Roman"/>
              </w:rPr>
              <w:t>/Regiunea Nord-Vest, în perioada 2014-2020”, cod SMIS 123241</w:t>
            </w:r>
          </w:p>
          <w:p w14:paraId="6F1D4813" w14:textId="77777777" w:rsidR="00721421" w:rsidRPr="00B23A81" w:rsidRDefault="00721421" w:rsidP="00AB2C5D">
            <w:pPr>
              <w:suppressAutoHyphens/>
              <w:jc w:val="both"/>
              <w:rPr>
                <w:rFonts w:ascii="Times New Roman" w:hAnsi="Times New Roman" w:cs="Times New Roman"/>
                <w:bCs/>
                <w:lang w:eastAsia="ro-RO"/>
              </w:rPr>
            </w:pPr>
          </w:p>
        </w:tc>
        <w:tc>
          <w:tcPr>
            <w:tcW w:w="993" w:type="dxa"/>
            <w:tcBorders>
              <w:top w:val="single" w:sz="4" w:space="0" w:color="auto"/>
              <w:left w:val="single" w:sz="4" w:space="0" w:color="auto"/>
              <w:bottom w:val="single" w:sz="4" w:space="0" w:color="auto"/>
              <w:right w:val="single" w:sz="4" w:space="0" w:color="auto"/>
            </w:tcBorders>
          </w:tcPr>
          <w:p w14:paraId="5162ED06" w14:textId="30DB9FD6" w:rsidR="00721421" w:rsidRPr="00B23A81" w:rsidRDefault="0072142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Com III</w:t>
            </w:r>
          </w:p>
        </w:tc>
        <w:tc>
          <w:tcPr>
            <w:tcW w:w="1701" w:type="dxa"/>
            <w:tcBorders>
              <w:top w:val="single" w:sz="4" w:space="0" w:color="auto"/>
              <w:left w:val="single" w:sz="4" w:space="0" w:color="auto"/>
              <w:bottom w:val="single" w:sz="4" w:space="0" w:color="auto"/>
              <w:right w:val="single" w:sz="4" w:space="0" w:color="auto"/>
            </w:tcBorders>
          </w:tcPr>
          <w:p w14:paraId="5B2BDD37" w14:textId="465D44FC" w:rsidR="00721421" w:rsidRPr="00B23A81" w:rsidRDefault="00721421"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SG</w:t>
            </w:r>
          </w:p>
        </w:tc>
        <w:tc>
          <w:tcPr>
            <w:tcW w:w="1134" w:type="dxa"/>
            <w:tcBorders>
              <w:top w:val="single" w:sz="4" w:space="0" w:color="auto"/>
              <w:left w:val="single" w:sz="4" w:space="0" w:color="auto"/>
              <w:bottom w:val="single" w:sz="4" w:space="0" w:color="auto"/>
              <w:right w:val="single" w:sz="4" w:space="0" w:color="auto"/>
            </w:tcBorders>
          </w:tcPr>
          <w:p w14:paraId="3CD25F3F" w14:textId="77777777" w:rsidR="00721421" w:rsidRPr="00B23A81" w:rsidRDefault="00721421" w:rsidP="00AB2C5D">
            <w:pPr>
              <w:spacing w:after="0" w:line="240" w:lineRule="auto"/>
              <w:jc w:val="both"/>
              <w:rPr>
                <w:rFonts w:ascii="Times New Roman" w:eastAsia="Times New Roman" w:hAnsi="Times New Roman" w:cs="Times New Roman"/>
                <w:lang w:eastAsia="ro-RO"/>
              </w:rPr>
            </w:pPr>
          </w:p>
        </w:tc>
        <w:tc>
          <w:tcPr>
            <w:tcW w:w="1275" w:type="dxa"/>
            <w:tcBorders>
              <w:top w:val="single" w:sz="4" w:space="0" w:color="auto"/>
              <w:left w:val="single" w:sz="4" w:space="0" w:color="auto"/>
              <w:bottom w:val="single" w:sz="4" w:space="0" w:color="auto"/>
              <w:right w:val="single" w:sz="4" w:space="0" w:color="auto"/>
            </w:tcBorders>
          </w:tcPr>
          <w:p w14:paraId="6D9CCCAD" w14:textId="77777777" w:rsidR="00721421" w:rsidRPr="00B23A81" w:rsidRDefault="00721421" w:rsidP="00AB2C5D">
            <w:pPr>
              <w:spacing w:after="0" w:line="240" w:lineRule="auto"/>
              <w:jc w:val="both"/>
              <w:rPr>
                <w:rFonts w:ascii="Times New Roman" w:eastAsia="Times New Roman" w:hAnsi="Times New Roman" w:cs="Times New Roman"/>
                <w:lang w:eastAsia="ro-RO"/>
              </w:rPr>
            </w:pPr>
          </w:p>
        </w:tc>
        <w:tc>
          <w:tcPr>
            <w:tcW w:w="1276" w:type="dxa"/>
            <w:tcBorders>
              <w:top w:val="single" w:sz="4" w:space="0" w:color="auto"/>
              <w:left w:val="single" w:sz="4" w:space="0" w:color="auto"/>
              <w:bottom w:val="single" w:sz="4" w:space="0" w:color="auto"/>
              <w:right w:val="single" w:sz="4" w:space="0" w:color="auto"/>
            </w:tcBorders>
          </w:tcPr>
          <w:p w14:paraId="3364EC0E" w14:textId="674506A0" w:rsidR="00721421" w:rsidRPr="00B23A81" w:rsidRDefault="00FB0EDF" w:rsidP="00AB2C5D">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27.12.2023</w:t>
            </w:r>
          </w:p>
        </w:tc>
        <w:tc>
          <w:tcPr>
            <w:tcW w:w="1276" w:type="dxa"/>
            <w:tcBorders>
              <w:top w:val="single" w:sz="4" w:space="0" w:color="auto"/>
              <w:left w:val="single" w:sz="4" w:space="0" w:color="auto"/>
              <w:bottom w:val="single" w:sz="4" w:space="0" w:color="auto"/>
              <w:right w:val="single" w:sz="4" w:space="0" w:color="auto"/>
            </w:tcBorders>
          </w:tcPr>
          <w:p w14:paraId="41C09B72" w14:textId="517556A9" w:rsidR="00721421" w:rsidRPr="00B23A81" w:rsidRDefault="00FB0EDF" w:rsidP="00363FD8">
            <w:pPr>
              <w:spacing w:after="0" w:line="240" w:lineRule="auto"/>
              <w:jc w:val="both"/>
              <w:rPr>
                <w:rFonts w:ascii="Times New Roman" w:eastAsia="Times New Roman" w:hAnsi="Times New Roman" w:cs="Times New Roman"/>
                <w:lang w:eastAsia="ro-RO"/>
              </w:rPr>
            </w:pPr>
            <w:r w:rsidRPr="00B23A81">
              <w:rPr>
                <w:rFonts w:ascii="Times New Roman" w:eastAsia="Times New Roman" w:hAnsi="Times New Roman" w:cs="Times New Roman"/>
                <w:lang w:eastAsia="ro-RO"/>
              </w:rPr>
              <w:t>91</w:t>
            </w:r>
          </w:p>
        </w:tc>
      </w:tr>
    </w:tbl>
    <w:p w14:paraId="70BA2EF9" w14:textId="291DE79B" w:rsidR="00DE690D" w:rsidRPr="00DE690D" w:rsidRDefault="00DE690D" w:rsidP="005A4187">
      <w:pPr>
        <w:jc w:val="center"/>
        <w:rPr>
          <w:sz w:val="44"/>
          <w:szCs w:val="44"/>
        </w:rPr>
      </w:pPr>
    </w:p>
    <w:sectPr w:rsidR="00DE690D" w:rsidRPr="00DE690D" w:rsidSect="008F017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8A3E3" w14:textId="77777777" w:rsidR="00E7505F" w:rsidRDefault="00E7505F" w:rsidP="00BD21CF">
      <w:pPr>
        <w:spacing w:after="0" w:line="240" w:lineRule="auto"/>
      </w:pPr>
      <w:r>
        <w:separator/>
      </w:r>
    </w:p>
  </w:endnote>
  <w:endnote w:type="continuationSeparator" w:id="0">
    <w:p w14:paraId="7DAB3498" w14:textId="77777777" w:rsidR="00E7505F" w:rsidRDefault="00E7505F" w:rsidP="00BD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4F76" w14:textId="77777777" w:rsidR="00E7505F" w:rsidRDefault="00E7505F" w:rsidP="00BD21CF">
      <w:pPr>
        <w:spacing w:after="0" w:line="240" w:lineRule="auto"/>
      </w:pPr>
      <w:r>
        <w:separator/>
      </w:r>
    </w:p>
  </w:footnote>
  <w:footnote w:type="continuationSeparator" w:id="0">
    <w:p w14:paraId="0D872432" w14:textId="77777777" w:rsidR="00E7505F" w:rsidRDefault="00E7505F" w:rsidP="00BD21CF">
      <w:pPr>
        <w:spacing w:after="0" w:line="240" w:lineRule="auto"/>
      </w:pPr>
      <w:r>
        <w:continuationSeparator/>
      </w:r>
    </w:p>
  </w:footnote>
  <w:footnote w:id="1">
    <w:p w14:paraId="239284C4" w14:textId="77777777" w:rsidR="008F15D3" w:rsidRDefault="008F15D3" w:rsidP="00BD21CF">
      <w:pPr>
        <w:pStyle w:val="FootnoteText"/>
        <w:jc w:val="both"/>
        <w:rPr>
          <w:rFonts w:ascii="Trebuchet MS" w:hAnsi="Trebuchet MS" w:cs="Arial"/>
          <w:sz w:val="16"/>
          <w:szCs w:val="16"/>
        </w:rPr>
      </w:pPr>
      <w:r>
        <w:rPr>
          <w:rStyle w:val="FootnoteReference"/>
          <w:rFonts w:ascii="Trebuchet MS" w:hAnsi="Trebuchet MS" w:cs="Arial"/>
          <w:sz w:val="16"/>
          <w:szCs w:val="16"/>
        </w:rPr>
        <w:footnoteRef/>
      </w:r>
      <w:r>
        <w:rPr>
          <w:rFonts w:ascii="Trebuchet MS" w:hAnsi="Trebuchet MS" w:cs="Arial"/>
          <w:sz w:val="16"/>
          <w:szCs w:val="16"/>
        </w:rPr>
        <w:t xml:space="preserve"> Registrele pe fiecare an se țin în format electronic.</w:t>
      </w:r>
    </w:p>
  </w:footnote>
  <w:footnote w:id="2">
    <w:p w14:paraId="46FC1A29" w14:textId="77777777" w:rsidR="008F15D3" w:rsidRDefault="008F15D3" w:rsidP="00BD21CF">
      <w:pPr>
        <w:pStyle w:val="FootnoteText"/>
        <w:rPr>
          <w:rFonts w:ascii="Trebuchet MS" w:hAnsi="Trebuchet MS" w:cs="Arial"/>
          <w:sz w:val="16"/>
          <w:szCs w:val="16"/>
        </w:rPr>
      </w:pPr>
      <w:r>
        <w:rPr>
          <w:rStyle w:val="FootnoteReference"/>
          <w:rFonts w:ascii="Trebuchet MS" w:hAnsi="Trebuchet MS" w:cs="Arial"/>
          <w:sz w:val="16"/>
          <w:szCs w:val="16"/>
        </w:rPr>
        <w:footnoteRef/>
      </w:r>
      <w:r>
        <w:rPr>
          <w:rFonts w:ascii="Trebuchet MS" w:hAnsi="Trebuchet MS" w:cs="Arial"/>
          <w:sz w:val="16"/>
          <w:szCs w:val="16"/>
          <w:lang w:val="fr-FR"/>
        </w:rPr>
        <w:t xml:space="preserve"> </w:t>
      </w:r>
      <w:r>
        <w:rPr>
          <w:rFonts w:ascii="Trebuchet MS" w:hAnsi="Trebuchet MS" w:cs="Arial"/>
          <w:sz w:val="16"/>
          <w:szCs w:val="16"/>
        </w:rPr>
        <w:t>Se completează cu denumirea comisiei de specialitate sesizată precum și numărul și data avizului din partea comisiei de specialitate.</w:t>
      </w:r>
    </w:p>
  </w:footnote>
  <w:footnote w:id="3">
    <w:p w14:paraId="50847142" w14:textId="77777777" w:rsidR="008F15D3" w:rsidRDefault="008F15D3" w:rsidP="00BD21CF">
      <w:pPr>
        <w:pStyle w:val="FootnoteText"/>
        <w:rPr>
          <w:rFonts w:ascii="Trebuchet MS" w:hAnsi="Trebuchet MS" w:cs="Arial"/>
          <w:sz w:val="16"/>
          <w:szCs w:val="16"/>
        </w:rPr>
      </w:pPr>
      <w:r>
        <w:rPr>
          <w:rStyle w:val="FootnoteReference"/>
          <w:rFonts w:ascii="Trebuchet MS" w:hAnsi="Trebuchet MS" w:cs="Arial"/>
          <w:sz w:val="16"/>
          <w:szCs w:val="16"/>
        </w:rPr>
        <w:footnoteRef/>
      </w:r>
      <w:r>
        <w:rPr>
          <w:rFonts w:ascii="Trebuchet MS" w:hAnsi="Trebuchet MS" w:cs="Arial"/>
          <w:sz w:val="16"/>
          <w:szCs w:val="16"/>
        </w:rPr>
        <w:t xml:space="preserve"> </w:t>
      </w:r>
      <w:r>
        <w:rPr>
          <w:rFonts w:ascii="Trebuchet MS" w:hAnsi="Trebuchet MS" w:cs="Arial"/>
          <w:sz w:val="16"/>
          <w:szCs w:val="16"/>
        </w:rPr>
        <w:t xml:space="preserve">Se </w:t>
      </w:r>
      <w:r>
        <w:rPr>
          <w:rFonts w:ascii="Trebuchet MS" w:hAnsi="Trebuchet MS" w:cs="Arial"/>
          <w:sz w:val="16"/>
          <w:szCs w:val="16"/>
        </w:rPr>
        <w:t>completează cu denumirea structurii așa cum este aceasta trecută în structura funcțională a unității/subdiviziunii administrativ-teritoriale sau cu funcția, prenumele și numele persoanei de specialitate care realizează raportul compartimentului de resort, precum și numărul și data înregistrării acestuia.</w:t>
      </w:r>
    </w:p>
  </w:footnote>
  <w:footnote w:id="4">
    <w:p w14:paraId="03F9CD11" w14:textId="77777777" w:rsidR="008F15D3" w:rsidRDefault="008F15D3" w:rsidP="00BD21CF">
      <w:pPr>
        <w:pStyle w:val="FootnoteText"/>
        <w:rPr>
          <w:rFonts w:ascii="Trebuchet MS" w:hAnsi="Trebuchet MS" w:cs="Arial"/>
          <w:sz w:val="16"/>
          <w:szCs w:val="16"/>
        </w:rPr>
      </w:pPr>
      <w:r>
        <w:rPr>
          <w:rStyle w:val="FootnoteReference"/>
          <w:rFonts w:ascii="Trebuchet MS" w:hAnsi="Trebuchet MS" w:cs="Arial"/>
          <w:sz w:val="16"/>
          <w:szCs w:val="16"/>
        </w:rPr>
        <w:footnoteRef/>
      </w:r>
      <w:r>
        <w:rPr>
          <w:rFonts w:ascii="Trebuchet MS" w:hAnsi="Trebuchet MS" w:cs="Arial"/>
          <w:sz w:val="16"/>
          <w:szCs w:val="16"/>
          <w:lang w:val="fr-FR"/>
        </w:rPr>
        <w:t xml:space="preserve"> </w:t>
      </w:r>
      <w:r>
        <w:rPr>
          <w:rFonts w:ascii="Trebuchet MS" w:hAnsi="Trebuchet MS" w:cs="Arial"/>
          <w:sz w:val="16"/>
          <w:szCs w:val="16"/>
        </w:rPr>
        <w:t xml:space="preserve">Se </w:t>
      </w:r>
      <w:r>
        <w:rPr>
          <w:rFonts w:ascii="Trebuchet MS" w:hAnsi="Trebuchet MS" w:cs="Arial"/>
          <w:sz w:val="16"/>
          <w:szCs w:val="16"/>
        </w:rPr>
        <w:t>trece emitentul și numărul și data înregistrării avizului la emitent.</w:t>
      </w:r>
    </w:p>
  </w:footnote>
  <w:footnote w:id="5">
    <w:p w14:paraId="213CC1B8" w14:textId="77777777" w:rsidR="008F15D3" w:rsidRDefault="008F15D3" w:rsidP="00BD21CF">
      <w:pPr>
        <w:pStyle w:val="FootnoteText"/>
        <w:rPr>
          <w:rFonts w:ascii="Trebuchet MS" w:hAnsi="Trebuchet MS" w:cs="Arial"/>
          <w:sz w:val="16"/>
          <w:szCs w:val="16"/>
        </w:rPr>
      </w:pPr>
      <w:r>
        <w:rPr>
          <w:rStyle w:val="FootnoteReference"/>
          <w:rFonts w:ascii="Trebuchet MS" w:hAnsi="Trebuchet MS" w:cs="Arial"/>
          <w:sz w:val="16"/>
          <w:szCs w:val="16"/>
        </w:rPr>
        <w:footnoteRef/>
      </w:r>
      <w:r>
        <w:rPr>
          <w:rFonts w:ascii="Trebuchet MS" w:hAnsi="Trebuchet MS" w:cs="Arial"/>
          <w:sz w:val="16"/>
          <w:szCs w:val="16"/>
          <w:lang w:val="fr-FR"/>
        </w:rPr>
        <w:t xml:space="preserve"> </w:t>
      </w:r>
      <w:r>
        <w:rPr>
          <w:rFonts w:ascii="Trebuchet MS" w:hAnsi="Trebuchet MS" w:cs="Arial"/>
          <w:sz w:val="16"/>
          <w:szCs w:val="16"/>
        </w:rPr>
        <w:t xml:space="preserve">Se </w:t>
      </w:r>
      <w:r>
        <w:rPr>
          <w:rFonts w:ascii="Trebuchet MS" w:hAnsi="Trebuchet MS" w:cs="Arial"/>
          <w:sz w:val="16"/>
          <w:szCs w:val="16"/>
        </w:rPr>
        <w:t>completează cu numărul de amendamente formulate pentru dezbaterile din plenul Consiliului Local</w:t>
      </w:r>
    </w:p>
  </w:footnote>
  <w:footnote w:id="6">
    <w:p w14:paraId="32E080B1" w14:textId="77777777" w:rsidR="008F15D3" w:rsidRDefault="008F15D3" w:rsidP="00BD21CF">
      <w:pPr>
        <w:pStyle w:val="FootnoteText"/>
        <w:rPr>
          <w:rFonts w:ascii="Arial" w:hAnsi="Arial" w:cs="Arial"/>
          <w:sz w:val="18"/>
          <w:szCs w:val="18"/>
        </w:rPr>
      </w:pPr>
      <w:r>
        <w:rPr>
          <w:rStyle w:val="FootnoteReference"/>
          <w:rFonts w:ascii="Trebuchet MS" w:hAnsi="Trebuchet MS" w:cs="Arial"/>
          <w:sz w:val="16"/>
          <w:szCs w:val="16"/>
        </w:rPr>
        <w:footnoteRef/>
      </w:r>
      <w:r>
        <w:rPr>
          <w:rFonts w:ascii="Trebuchet MS" w:hAnsi="Trebuchet MS" w:cs="Arial"/>
          <w:sz w:val="16"/>
          <w:szCs w:val="16"/>
          <w:lang w:val="fr-FR"/>
        </w:rPr>
        <w:t xml:space="preserve"> </w:t>
      </w:r>
      <w:r>
        <w:rPr>
          <w:rFonts w:ascii="Trebuchet MS" w:hAnsi="Trebuchet MS" w:cs="Arial"/>
          <w:sz w:val="16"/>
          <w:szCs w:val="16"/>
        </w:rPr>
        <w:t xml:space="preserve">În </w:t>
      </w:r>
      <w:r>
        <w:rPr>
          <w:rFonts w:ascii="Trebuchet MS" w:hAnsi="Trebuchet MS" w:cs="Arial"/>
          <w:sz w:val="16"/>
          <w:szCs w:val="16"/>
        </w:rPr>
        <w:t xml:space="preserve">cazul în care inițiatorul își retrage proiectul de hotărâre a Consiliului Local se face mențiunea </w:t>
      </w:r>
      <w:r>
        <w:rPr>
          <w:rFonts w:ascii="Trebuchet MS" w:hAnsi="Trebuchet MS" w:cs="Arial"/>
          <w:i/>
          <w:iCs/>
          <w:sz w:val="16"/>
          <w:szCs w:val="16"/>
        </w:rPr>
        <w:t>„retras”.</w:t>
      </w:r>
      <w:r>
        <w:rPr>
          <w:rFonts w:ascii="Trebuchet MS" w:hAnsi="Trebuchet MS" w:cs="Arial"/>
          <w:sz w:val="16"/>
          <w:szCs w:val="16"/>
        </w:rPr>
        <w:t xml:space="preserve"> În cazul în care proiectul de hotărâre a Consiliului Local este respins se completează cu mențiunea </w:t>
      </w:r>
      <w:r>
        <w:rPr>
          <w:rFonts w:ascii="Trebuchet MS" w:hAnsi="Trebuchet MS" w:cs="Arial"/>
          <w:i/>
          <w:iCs/>
          <w:sz w:val="16"/>
          <w:szCs w:val="16"/>
        </w:rPr>
        <w:t>„respins”</w:t>
      </w:r>
      <w:r>
        <w:rPr>
          <w:rFonts w:ascii="Trebuchet MS" w:hAnsi="Trebuchet MS" w:cs="Arial"/>
          <w:sz w:val="16"/>
          <w:szCs w:val="16"/>
        </w:rPr>
        <w:t xml:space="preserve"> iar în cazul adoptării se face mențiunea </w:t>
      </w:r>
      <w:r>
        <w:rPr>
          <w:rFonts w:ascii="Trebuchet MS" w:hAnsi="Trebuchet MS" w:cs="Arial"/>
          <w:i/>
          <w:iCs/>
          <w:sz w:val="16"/>
          <w:szCs w:val="16"/>
        </w:rPr>
        <w:t>„adoptat prin hotărârea nr.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90D41AC"/>
    <w:multiLevelType w:val="hybridMultilevel"/>
    <w:tmpl w:val="2DC66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C178A2"/>
    <w:multiLevelType w:val="hybridMultilevel"/>
    <w:tmpl w:val="5A2483F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734E4230"/>
    <w:multiLevelType w:val="hybridMultilevel"/>
    <w:tmpl w:val="E0DE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927223">
    <w:abstractNumId w:val="3"/>
  </w:num>
  <w:num w:numId="2" w16cid:durableId="476648726">
    <w:abstractNumId w:val="0"/>
  </w:num>
  <w:num w:numId="3" w16cid:durableId="411514250">
    <w:abstractNumId w:val="1"/>
  </w:num>
  <w:num w:numId="4" w16cid:durableId="173111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01"/>
    <w:rsid w:val="0000594A"/>
    <w:rsid w:val="00007EFA"/>
    <w:rsid w:val="00013BD5"/>
    <w:rsid w:val="000152A8"/>
    <w:rsid w:val="00032A16"/>
    <w:rsid w:val="000342EF"/>
    <w:rsid w:val="00036D2B"/>
    <w:rsid w:val="00045DB2"/>
    <w:rsid w:val="000523AF"/>
    <w:rsid w:val="000568E3"/>
    <w:rsid w:val="00064C19"/>
    <w:rsid w:val="000668E9"/>
    <w:rsid w:val="00073A7F"/>
    <w:rsid w:val="00074715"/>
    <w:rsid w:val="00076B5B"/>
    <w:rsid w:val="000802FD"/>
    <w:rsid w:val="00083AAA"/>
    <w:rsid w:val="0009291E"/>
    <w:rsid w:val="0009559E"/>
    <w:rsid w:val="000A47C1"/>
    <w:rsid w:val="000B2525"/>
    <w:rsid w:val="000B419B"/>
    <w:rsid w:val="000C7DB2"/>
    <w:rsid w:val="000D370E"/>
    <w:rsid w:val="000D4377"/>
    <w:rsid w:val="000D4703"/>
    <w:rsid w:val="000D48DB"/>
    <w:rsid w:val="000D61C1"/>
    <w:rsid w:val="000D777B"/>
    <w:rsid w:val="000E3B31"/>
    <w:rsid w:val="000F0B67"/>
    <w:rsid w:val="000F4AF0"/>
    <w:rsid w:val="000F7DE2"/>
    <w:rsid w:val="00100B45"/>
    <w:rsid w:val="00110ED2"/>
    <w:rsid w:val="00111436"/>
    <w:rsid w:val="00116C82"/>
    <w:rsid w:val="00116E11"/>
    <w:rsid w:val="00124998"/>
    <w:rsid w:val="0012554A"/>
    <w:rsid w:val="00130590"/>
    <w:rsid w:val="00131543"/>
    <w:rsid w:val="001337F6"/>
    <w:rsid w:val="00141014"/>
    <w:rsid w:val="00141784"/>
    <w:rsid w:val="001431F1"/>
    <w:rsid w:val="0015232E"/>
    <w:rsid w:val="00155FDB"/>
    <w:rsid w:val="001624C6"/>
    <w:rsid w:val="00163C5D"/>
    <w:rsid w:val="0017703F"/>
    <w:rsid w:val="001802C1"/>
    <w:rsid w:val="00181F00"/>
    <w:rsid w:val="00182A78"/>
    <w:rsid w:val="001835A3"/>
    <w:rsid w:val="00184D29"/>
    <w:rsid w:val="00186D7B"/>
    <w:rsid w:val="00193E53"/>
    <w:rsid w:val="00194902"/>
    <w:rsid w:val="00194B1A"/>
    <w:rsid w:val="00196252"/>
    <w:rsid w:val="001A7901"/>
    <w:rsid w:val="001B402F"/>
    <w:rsid w:val="001B412F"/>
    <w:rsid w:val="001B4329"/>
    <w:rsid w:val="001B4A56"/>
    <w:rsid w:val="001B6157"/>
    <w:rsid w:val="001C2E28"/>
    <w:rsid w:val="001D017B"/>
    <w:rsid w:val="001F0C62"/>
    <w:rsid w:val="001F1B01"/>
    <w:rsid w:val="001F5F62"/>
    <w:rsid w:val="001F667B"/>
    <w:rsid w:val="001F66F1"/>
    <w:rsid w:val="00216762"/>
    <w:rsid w:val="00236859"/>
    <w:rsid w:val="00237164"/>
    <w:rsid w:val="002401D2"/>
    <w:rsid w:val="0025036F"/>
    <w:rsid w:val="00254D02"/>
    <w:rsid w:val="002558B0"/>
    <w:rsid w:val="00260B87"/>
    <w:rsid w:val="002842AF"/>
    <w:rsid w:val="00294CBA"/>
    <w:rsid w:val="00295C49"/>
    <w:rsid w:val="002A3F7A"/>
    <w:rsid w:val="002B250A"/>
    <w:rsid w:val="002B48ED"/>
    <w:rsid w:val="002C19FB"/>
    <w:rsid w:val="002D4AC2"/>
    <w:rsid w:val="002E0949"/>
    <w:rsid w:val="002E1889"/>
    <w:rsid w:val="002F62EA"/>
    <w:rsid w:val="00300955"/>
    <w:rsid w:val="0030132B"/>
    <w:rsid w:val="003041EF"/>
    <w:rsid w:val="00304E6B"/>
    <w:rsid w:val="00305DFC"/>
    <w:rsid w:val="0032361F"/>
    <w:rsid w:val="00330B5B"/>
    <w:rsid w:val="00336488"/>
    <w:rsid w:val="003446BD"/>
    <w:rsid w:val="00345D4E"/>
    <w:rsid w:val="00352B6E"/>
    <w:rsid w:val="0035329D"/>
    <w:rsid w:val="0035676F"/>
    <w:rsid w:val="00356B8B"/>
    <w:rsid w:val="00360AFF"/>
    <w:rsid w:val="00363FD8"/>
    <w:rsid w:val="00365BEF"/>
    <w:rsid w:val="00374C0D"/>
    <w:rsid w:val="00387EF9"/>
    <w:rsid w:val="00391044"/>
    <w:rsid w:val="00396265"/>
    <w:rsid w:val="0039775A"/>
    <w:rsid w:val="003A35A7"/>
    <w:rsid w:val="003B4D89"/>
    <w:rsid w:val="003C10BE"/>
    <w:rsid w:val="003C6B6D"/>
    <w:rsid w:val="003C7337"/>
    <w:rsid w:val="003D683E"/>
    <w:rsid w:val="003F18CA"/>
    <w:rsid w:val="003F2A95"/>
    <w:rsid w:val="003F7891"/>
    <w:rsid w:val="00400C00"/>
    <w:rsid w:val="004011E9"/>
    <w:rsid w:val="00402860"/>
    <w:rsid w:val="00402976"/>
    <w:rsid w:val="0040676A"/>
    <w:rsid w:val="00407187"/>
    <w:rsid w:val="004075C4"/>
    <w:rsid w:val="00413D61"/>
    <w:rsid w:val="004142BC"/>
    <w:rsid w:val="00420DE8"/>
    <w:rsid w:val="00426722"/>
    <w:rsid w:val="00426743"/>
    <w:rsid w:val="00430735"/>
    <w:rsid w:val="00435515"/>
    <w:rsid w:val="0043587A"/>
    <w:rsid w:val="0043747A"/>
    <w:rsid w:val="004446C6"/>
    <w:rsid w:val="004470F3"/>
    <w:rsid w:val="004476C0"/>
    <w:rsid w:val="004519C6"/>
    <w:rsid w:val="00460D8A"/>
    <w:rsid w:val="0046187F"/>
    <w:rsid w:val="0046351D"/>
    <w:rsid w:val="00463B35"/>
    <w:rsid w:val="00466BC4"/>
    <w:rsid w:val="00474280"/>
    <w:rsid w:val="004750E6"/>
    <w:rsid w:val="004758A3"/>
    <w:rsid w:val="0048486A"/>
    <w:rsid w:val="00484EDC"/>
    <w:rsid w:val="0049163D"/>
    <w:rsid w:val="00494F28"/>
    <w:rsid w:val="004A1020"/>
    <w:rsid w:val="004A2E61"/>
    <w:rsid w:val="004A67F8"/>
    <w:rsid w:val="004B0803"/>
    <w:rsid w:val="004B1B00"/>
    <w:rsid w:val="004B3CA5"/>
    <w:rsid w:val="004B7DE5"/>
    <w:rsid w:val="004C2B64"/>
    <w:rsid w:val="004C75E6"/>
    <w:rsid w:val="004D0102"/>
    <w:rsid w:val="004D1538"/>
    <w:rsid w:val="004D208C"/>
    <w:rsid w:val="004D5EFE"/>
    <w:rsid w:val="004D65E3"/>
    <w:rsid w:val="004E2890"/>
    <w:rsid w:val="004E4C1B"/>
    <w:rsid w:val="004E4D99"/>
    <w:rsid w:val="004E6688"/>
    <w:rsid w:val="004E6B88"/>
    <w:rsid w:val="004F1827"/>
    <w:rsid w:val="004F3E13"/>
    <w:rsid w:val="004F5B5D"/>
    <w:rsid w:val="00501E6F"/>
    <w:rsid w:val="00502B3B"/>
    <w:rsid w:val="00505238"/>
    <w:rsid w:val="00511CBB"/>
    <w:rsid w:val="00511F29"/>
    <w:rsid w:val="005158DA"/>
    <w:rsid w:val="005165C8"/>
    <w:rsid w:val="00526C80"/>
    <w:rsid w:val="00533614"/>
    <w:rsid w:val="005457B8"/>
    <w:rsid w:val="005510DF"/>
    <w:rsid w:val="00552B47"/>
    <w:rsid w:val="00556094"/>
    <w:rsid w:val="005562FE"/>
    <w:rsid w:val="0056260C"/>
    <w:rsid w:val="00567BC0"/>
    <w:rsid w:val="00583D85"/>
    <w:rsid w:val="0058564A"/>
    <w:rsid w:val="005869BF"/>
    <w:rsid w:val="00594131"/>
    <w:rsid w:val="005A4085"/>
    <w:rsid w:val="005A4184"/>
    <w:rsid w:val="005A4187"/>
    <w:rsid w:val="005A6D86"/>
    <w:rsid w:val="005B061A"/>
    <w:rsid w:val="005B5FD3"/>
    <w:rsid w:val="005D520E"/>
    <w:rsid w:val="005D5442"/>
    <w:rsid w:val="005E71F2"/>
    <w:rsid w:val="005F0316"/>
    <w:rsid w:val="005F35D2"/>
    <w:rsid w:val="00611F89"/>
    <w:rsid w:val="006221E9"/>
    <w:rsid w:val="00626B54"/>
    <w:rsid w:val="0063490C"/>
    <w:rsid w:val="0064591B"/>
    <w:rsid w:val="00660A03"/>
    <w:rsid w:val="00661109"/>
    <w:rsid w:val="006640D4"/>
    <w:rsid w:val="00665D78"/>
    <w:rsid w:val="006743D3"/>
    <w:rsid w:val="006757A0"/>
    <w:rsid w:val="00675942"/>
    <w:rsid w:val="006844FB"/>
    <w:rsid w:val="00691030"/>
    <w:rsid w:val="00696356"/>
    <w:rsid w:val="0069664D"/>
    <w:rsid w:val="00697CCF"/>
    <w:rsid w:val="006A3DBF"/>
    <w:rsid w:val="006A4B75"/>
    <w:rsid w:val="006A65B7"/>
    <w:rsid w:val="006B1A04"/>
    <w:rsid w:val="006B4BF9"/>
    <w:rsid w:val="006B5371"/>
    <w:rsid w:val="006C1F60"/>
    <w:rsid w:val="006C2314"/>
    <w:rsid w:val="006E52B9"/>
    <w:rsid w:val="006F4A4D"/>
    <w:rsid w:val="006F6778"/>
    <w:rsid w:val="00700271"/>
    <w:rsid w:val="00710FC1"/>
    <w:rsid w:val="007125E1"/>
    <w:rsid w:val="00713C22"/>
    <w:rsid w:val="007161CB"/>
    <w:rsid w:val="007206F9"/>
    <w:rsid w:val="00721421"/>
    <w:rsid w:val="00724B0E"/>
    <w:rsid w:val="00727EB0"/>
    <w:rsid w:val="00731D8A"/>
    <w:rsid w:val="0073489B"/>
    <w:rsid w:val="00736454"/>
    <w:rsid w:val="00740F56"/>
    <w:rsid w:val="00744EB0"/>
    <w:rsid w:val="00745C24"/>
    <w:rsid w:val="00755B7A"/>
    <w:rsid w:val="0077150B"/>
    <w:rsid w:val="0078025C"/>
    <w:rsid w:val="00782B6B"/>
    <w:rsid w:val="007901ED"/>
    <w:rsid w:val="00790243"/>
    <w:rsid w:val="00797520"/>
    <w:rsid w:val="007A0743"/>
    <w:rsid w:val="007B4F2E"/>
    <w:rsid w:val="007C17E5"/>
    <w:rsid w:val="007C29DE"/>
    <w:rsid w:val="007C64C6"/>
    <w:rsid w:val="007C7089"/>
    <w:rsid w:val="007D1DA2"/>
    <w:rsid w:val="007D4224"/>
    <w:rsid w:val="007D44D3"/>
    <w:rsid w:val="007E48C1"/>
    <w:rsid w:val="007E6249"/>
    <w:rsid w:val="007E6CEA"/>
    <w:rsid w:val="007F41E4"/>
    <w:rsid w:val="007F6178"/>
    <w:rsid w:val="007F67AD"/>
    <w:rsid w:val="00802F2F"/>
    <w:rsid w:val="00807F13"/>
    <w:rsid w:val="0081001D"/>
    <w:rsid w:val="008208C2"/>
    <w:rsid w:val="00846628"/>
    <w:rsid w:val="00853D4C"/>
    <w:rsid w:val="00864A30"/>
    <w:rsid w:val="00877F56"/>
    <w:rsid w:val="00886D8F"/>
    <w:rsid w:val="008953ED"/>
    <w:rsid w:val="008A291F"/>
    <w:rsid w:val="008A443B"/>
    <w:rsid w:val="008B07C0"/>
    <w:rsid w:val="008B2FE8"/>
    <w:rsid w:val="008B353D"/>
    <w:rsid w:val="008C14E1"/>
    <w:rsid w:val="008C6472"/>
    <w:rsid w:val="008C7ABD"/>
    <w:rsid w:val="008D0855"/>
    <w:rsid w:val="008D215F"/>
    <w:rsid w:val="008D3801"/>
    <w:rsid w:val="008D6F31"/>
    <w:rsid w:val="008D7235"/>
    <w:rsid w:val="008D73D2"/>
    <w:rsid w:val="008E6A12"/>
    <w:rsid w:val="008F0170"/>
    <w:rsid w:val="008F15D3"/>
    <w:rsid w:val="00901237"/>
    <w:rsid w:val="009019C0"/>
    <w:rsid w:val="009067CE"/>
    <w:rsid w:val="00906ECB"/>
    <w:rsid w:val="00911463"/>
    <w:rsid w:val="0091568D"/>
    <w:rsid w:val="00931D0E"/>
    <w:rsid w:val="00932023"/>
    <w:rsid w:val="009429A4"/>
    <w:rsid w:val="00942D20"/>
    <w:rsid w:val="0095791A"/>
    <w:rsid w:val="00960392"/>
    <w:rsid w:val="00960705"/>
    <w:rsid w:val="00963EDF"/>
    <w:rsid w:val="00963FC3"/>
    <w:rsid w:val="00990341"/>
    <w:rsid w:val="0099459D"/>
    <w:rsid w:val="009A18BC"/>
    <w:rsid w:val="009A6790"/>
    <w:rsid w:val="009B116F"/>
    <w:rsid w:val="009B31DA"/>
    <w:rsid w:val="009B5183"/>
    <w:rsid w:val="009C0736"/>
    <w:rsid w:val="009C471B"/>
    <w:rsid w:val="009D244E"/>
    <w:rsid w:val="009D5B0E"/>
    <w:rsid w:val="009E583E"/>
    <w:rsid w:val="009F4F3A"/>
    <w:rsid w:val="009F5F9A"/>
    <w:rsid w:val="009F66B8"/>
    <w:rsid w:val="00A07E55"/>
    <w:rsid w:val="00A12B81"/>
    <w:rsid w:val="00A14790"/>
    <w:rsid w:val="00A17D6F"/>
    <w:rsid w:val="00A22C25"/>
    <w:rsid w:val="00A31495"/>
    <w:rsid w:val="00A3507F"/>
    <w:rsid w:val="00A43450"/>
    <w:rsid w:val="00A440F9"/>
    <w:rsid w:val="00A45DE5"/>
    <w:rsid w:val="00A46DA4"/>
    <w:rsid w:val="00A53CE3"/>
    <w:rsid w:val="00A7518B"/>
    <w:rsid w:val="00A81F6E"/>
    <w:rsid w:val="00A872F5"/>
    <w:rsid w:val="00AA42A1"/>
    <w:rsid w:val="00AB2C5D"/>
    <w:rsid w:val="00AB5BA8"/>
    <w:rsid w:val="00AD1F1E"/>
    <w:rsid w:val="00AD74E9"/>
    <w:rsid w:val="00AE276D"/>
    <w:rsid w:val="00AE29CA"/>
    <w:rsid w:val="00AE4477"/>
    <w:rsid w:val="00AE6780"/>
    <w:rsid w:val="00AE7DDB"/>
    <w:rsid w:val="00AF07F5"/>
    <w:rsid w:val="00AF59F3"/>
    <w:rsid w:val="00AF5D32"/>
    <w:rsid w:val="00B05090"/>
    <w:rsid w:val="00B06F2E"/>
    <w:rsid w:val="00B126B0"/>
    <w:rsid w:val="00B159BC"/>
    <w:rsid w:val="00B23A81"/>
    <w:rsid w:val="00B262FD"/>
    <w:rsid w:val="00B31577"/>
    <w:rsid w:val="00B3236F"/>
    <w:rsid w:val="00B43A54"/>
    <w:rsid w:val="00B458FE"/>
    <w:rsid w:val="00B4685E"/>
    <w:rsid w:val="00B550F4"/>
    <w:rsid w:val="00B677E9"/>
    <w:rsid w:val="00B67A3A"/>
    <w:rsid w:val="00B7673A"/>
    <w:rsid w:val="00B81816"/>
    <w:rsid w:val="00B82047"/>
    <w:rsid w:val="00B82401"/>
    <w:rsid w:val="00B84AEC"/>
    <w:rsid w:val="00B934BA"/>
    <w:rsid w:val="00BA1D16"/>
    <w:rsid w:val="00BA67E3"/>
    <w:rsid w:val="00BC4B14"/>
    <w:rsid w:val="00BC63A6"/>
    <w:rsid w:val="00BC63D8"/>
    <w:rsid w:val="00BC7CAC"/>
    <w:rsid w:val="00BD0BF0"/>
    <w:rsid w:val="00BD21CF"/>
    <w:rsid w:val="00BD507A"/>
    <w:rsid w:val="00BD5908"/>
    <w:rsid w:val="00BE4A75"/>
    <w:rsid w:val="00BE6FD3"/>
    <w:rsid w:val="00BF6428"/>
    <w:rsid w:val="00BF76C3"/>
    <w:rsid w:val="00BF7E01"/>
    <w:rsid w:val="00C0321B"/>
    <w:rsid w:val="00C03433"/>
    <w:rsid w:val="00C109B9"/>
    <w:rsid w:val="00C11913"/>
    <w:rsid w:val="00C12EAE"/>
    <w:rsid w:val="00C15C08"/>
    <w:rsid w:val="00C1648A"/>
    <w:rsid w:val="00C33C4D"/>
    <w:rsid w:val="00C4534C"/>
    <w:rsid w:val="00C45955"/>
    <w:rsid w:val="00C537CE"/>
    <w:rsid w:val="00C5537D"/>
    <w:rsid w:val="00C55A81"/>
    <w:rsid w:val="00C55B1B"/>
    <w:rsid w:val="00C6352F"/>
    <w:rsid w:val="00C66FDA"/>
    <w:rsid w:val="00C67B80"/>
    <w:rsid w:val="00C67D3B"/>
    <w:rsid w:val="00C7758E"/>
    <w:rsid w:val="00C85732"/>
    <w:rsid w:val="00C919B9"/>
    <w:rsid w:val="00CA4045"/>
    <w:rsid w:val="00CA4699"/>
    <w:rsid w:val="00CB2365"/>
    <w:rsid w:val="00CB4E18"/>
    <w:rsid w:val="00CB6669"/>
    <w:rsid w:val="00CC5025"/>
    <w:rsid w:val="00CC530F"/>
    <w:rsid w:val="00CD1648"/>
    <w:rsid w:val="00CD3AFD"/>
    <w:rsid w:val="00CD4B02"/>
    <w:rsid w:val="00CE62AB"/>
    <w:rsid w:val="00CF42BA"/>
    <w:rsid w:val="00CF4B94"/>
    <w:rsid w:val="00CF5469"/>
    <w:rsid w:val="00D013AB"/>
    <w:rsid w:val="00D03FD8"/>
    <w:rsid w:val="00D06B75"/>
    <w:rsid w:val="00D12385"/>
    <w:rsid w:val="00D13FC3"/>
    <w:rsid w:val="00D37213"/>
    <w:rsid w:val="00D37AF8"/>
    <w:rsid w:val="00D46349"/>
    <w:rsid w:val="00D46A26"/>
    <w:rsid w:val="00D47F1A"/>
    <w:rsid w:val="00D519F1"/>
    <w:rsid w:val="00D5445C"/>
    <w:rsid w:val="00D57BCD"/>
    <w:rsid w:val="00D57F80"/>
    <w:rsid w:val="00D65EC9"/>
    <w:rsid w:val="00D85573"/>
    <w:rsid w:val="00D87256"/>
    <w:rsid w:val="00D90145"/>
    <w:rsid w:val="00D9083F"/>
    <w:rsid w:val="00D9208F"/>
    <w:rsid w:val="00D93E20"/>
    <w:rsid w:val="00D97F22"/>
    <w:rsid w:val="00DA3D0C"/>
    <w:rsid w:val="00DA7168"/>
    <w:rsid w:val="00DC46AE"/>
    <w:rsid w:val="00DC5C81"/>
    <w:rsid w:val="00DC667E"/>
    <w:rsid w:val="00DC675C"/>
    <w:rsid w:val="00DD31AA"/>
    <w:rsid w:val="00DD4334"/>
    <w:rsid w:val="00DD791A"/>
    <w:rsid w:val="00DE03E7"/>
    <w:rsid w:val="00DE690D"/>
    <w:rsid w:val="00DF68CF"/>
    <w:rsid w:val="00E01AD2"/>
    <w:rsid w:val="00E05F39"/>
    <w:rsid w:val="00E16B26"/>
    <w:rsid w:val="00E16F2C"/>
    <w:rsid w:val="00E32884"/>
    <w:rsid w:val="00E34C04"/>
    <w:rsid w:val="00E35B94"/>
    <w:rsid w:val="00E475D8"/>
    <w:rsid w:val="00E5099D"/>
    <w:rsid w:val="00E52D81"/>
    <w:rsid w:val="00E57BCF"/>
    <w:rsid w:val="00E63103"/>
    <w:rsid w:val="00E6583F"/>
    <w:rsid w:val="00E65F3B"/>
    <w:rsid w:val="00E73879"/>
    <w:rsid w:val="00E73B01"/>
    <w:rsid w:val="00E7505F"/>
    <w:rsid w:val="00E76BE8"/>
    <w:rsid w:val="00E948CD"/>
    <w:rsid w:val="00EB00F4"/>
    <w:rsid w:val="00EB5007"/>
    <w:rsid w:val="00EC2C31"/>
    <w:rsid w:val="00EC3E91"/>
    <w:rsid w:val="00EC6419"/>
    <w:rsid w:val="00ED39E5"/>
    <w:rsid w:val="00EF3718"/>
    <w:rsid w:val="00EF4F21"/>
    <w:rsid w:val="00EF50FD"/>
    <w:rsid w:val="00F0308B"/>
    <w:rsid w:val="00F06246"/>
    <w:rsid w:val="00F1020D"/>
    <w:rsid w:val="00F20971"/>
    <w:rsid w:val="00F23F23"/>
    <w:rsid w:val="00F32520"/>
    <w:rsid w:val="00F4043A"/>
    <w:rsid w:val="00F42B67"/>
    <w:rsid w:val="00F546A6"/>
    <w:rsid w:val="00F6005E"/>
    <w:rsid w:val="00F63F91"/>
    <w:rsid w:val="00F738D2"/>
    <w:rsid w:val="00F975CB"/>
    <w:rsid w:val="00FB0EDF"/>
    <w:rsid w:val="00FB1B1B"/>
    <w:rsid w:val="00FB4C52"/>
    <w:rsid w:val="00FC00F9"/>
    <w:rsid w:val="00FD7559"/>
    <w:rsid w:val="00FE35C2"/>
    <w:rsid w:val="00FE5DD2"/>
    <w:rsid w:val="00FF3560"/>
    <w:rsid w:val="00FF48FE"/>
    <w:rsid w:val="00FF49D8"/>
    <w:rsid w:val="00FF574F"/>
    <w:rsid w:val="00FF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B0E4"/>
  <w15:docId w15:val="{A3264900-B13C-4E6E-900E-D4E71226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1CF"/>
    <w:pPr>
      <w:spacing w:line="256" w:lineRule="auto"/>
    </w:pPr>
    <w:rPr>
      <w:lang w:val="ro-RO"/>
    </w:rPr>
  </w:style>
  <w:style w:type="paragraph" w:styleId="Heading1">
    <w:name w:val="heading 1"/>
    <w:basedOn w:val="Normal"/>
    <w:next w:val="Normal"/>
    <w:link w:val="Heading1Char"/>
    <w:qFormat/>
    <w:rsid w:val="000668E9"/>
    <w:pPr>
      <w:keepNext/>
      <w:spacing w:after="0" w:line="240" w:lineRule="auto"/>
      <w:jc w:val="center"/>
      <w:outlineLvl w:val="0"/>
    </w:pPr>
    <w:rPr>
      <w:rFonts w:ascii="Times New Roman" w:eastAsia="Times New Roman" w:hAnsi="Times New Roman" w:cs="Times New Roman"/>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E690D"/>
    <w:pPr>
      <w:spacing w:line="259" w:lineRule="auto"/>
      <w:ind w:left="720"/>
      <w:contextualSpacing/>
    </w:pPr>
    <w:rPr>
      <w:lang w:val="en-US"/>
    </w:rPr>
  </w:style>
  <w:style w:type="paragraph" w:styleId="FootnoteText">
    <w:name w:val="footnote text"/>
    <w:basedOn w:val="Normal"/>
    <w:link w:val="FootnoteTextChar"/>
    <w:uiPriority w:val="99"/>
    <w:semiHidden/>
    <w:unhideWhenUsed/>
    <w:rsid w:val="00BD21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1CF"/>
    <w:rPr>
      <w:sz w:val="20"/>
      <w:szCs w:val="20"/>
      <w:lang w:val="ro-RO"/>
    </w:rPr>
  </w:style>
  <w:style w:type="character" w:styleId="FootnoteReference">
    <w:name w:val="footnote reference"/>
    <w:basedOn w:val="DefaultParagraphFont"/>
    <w:uiPriority w:val="99"/>
    <w:semiHidden/>
    <w:unhideWhenUsed/>
    <w:rsid w:val="00BD21CF"/>
    <w:rPr>
      <w:vertAlign w:val="superscript"/>
    </w:rPr>
  </w:style>
  <w:style w:type="paragraph" w:styleId="NormalWeb">
    <w:name w:val="Normal (Web)"/>
    <w:basedOn w:val="Normal"/>
    <w:uiPriority w:val="99"/>
    <w:rsid w:val="001F66F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odyText">
    <w:name w:val="Body Text"/>
    <w:basedOn w:val="Normal"/>
    <w:link w:val="BodyTextChar"/>
    <w:rsid w:val="00F0308B"/>
    <w:pPr>
      <w:spacing w:after="0" w:line="240" w:lineRule="auto"/>
    </w:pPr>
    <w:rPr>
      <w:rFonts w:ascii="Times New Roman" w:eastAsia="Times New Roman" w:hAnsi="Times New Roman" w:cs="Times New Roman"/>
      <w:sz w:val="28"/>
      <w:szCs w:val="24"/>
      <w:lang w:val="de-DE" w:eastAsia="ro-RO"/>
    </w:rPr>
  </w:style>
  <w:style w:type="character" w:customStyle="1" w:styleId="BodyTextChar">
    <w:name w:val="Body Text Char"/>
    <w:basedOn w:val="DefaultParagraphFont"/>
    <w:link w:val="BodyText"/>
    <w:rsid w:val="00F0308B"/>
    <w:rPr>
      <w:rFonts w:ascii="Times New Roman" w:eastAsia="Times New Roman" w:hAnsi="Times New Roman" w:cs="Times New Roman"/>
      <w:sz w:val="28"/>
      <w:szCs w:val="24"/>
      <w:lang w:val="de-DE" w:eastAsia="ro-RO"/>
    </w:rPr>
  </w:style>
  <w:style w:type="paragraph" w:customStyle="1" w:styleId="Textbody">
    <w:name w:val="Text body"/>
    <w:basedOn w:val="Normal"/>
    <w:rsid w:val="007901ED"/>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StrongEmphasis">
    <w:name w:val="Strong Emphasis"/>
    <w:rsid w:val="007901ED"/>
    <w:rPr>
      <w:b/>
      <w:bCs/>
    </w:rPr>
  </w:style>
  <w:style w:type="paragraph" w:styleId="BodyText2">
    <w:name w:val="Body Text 2"/>
    <w:basedOn w:val="Normal"/>
    <w:link w:val="BodyText2Char"/>
    <w:uiPriority w:val="99"/>
    <w:semiHidden/>
    <w:unhideWhenUsed/>
    <w:rsid w:val="00E52D81"/>
    <w:pPr>
      <w:spacing w:after="120" w:line="480" w:lineRule="auto"/>
    </w:pPr>
  </w:style>
  <w:style w:type="character" w:customStyle="1" w:styleId="BodyText2Char">
    <w:name w:val="Body Text 2 Char"/>
    <w:basedOn w:val="DefaultParagraphFont"/>
    <w:link w:val="BodyText2"/>
    <w:uiPriority w:val="99"/>
    <w:semiHidden/>
    <w:rsid w:val="00E52D81"/>
    <w:rPr>
      <w:lang w:val="ro-RO"/>
    </w:rPr>
  </w:style>
  <w:style w:type="character" w:styleId="Emphasis">
    <w:name w:val="Emphasis"/>
    <w:basedOn w:val="DefaultParagraphFont"/>
    <w:qFormat/>
    <w:rsid w:val="00D57BCD"/>
    <w:rPr>
      <w:i/>
      <w:iCs/>
    </w:rPr>
  </w:style>
  <w:style w:type="paragraph" w:customStyle="1" w:styleId="CharCharChar">
    <w:name w:val="Char Char Char"/>
    <w:basedOn w:val="Normal"/>
    <w:rsid w:val="0032361F"/>
    <w:pPr>
      <w:spacing w:after="0" w:line="240" w:lineRule="auto"/>
    </w:pPr>
    <w:rPr>
      <w:rFonts w:ascii="Times New Roman" w:eastAsia="Times New Roman" w:hAnsi="Times New Roman" w:cs="Times New Roman"/>
      <w:sz w:val="24"/>
      <w:szCs w:val="24"/>
      <w:lang w:val="pl-PL" w:eastAsia="pl-PL"/>
    </w:rPr>
  </w:style>
  <w:style w:type="character" w:customStyle="1" w:styleId="Bodytext3">
    <w:name w:val="Body text (3)_"/>
    <w:link w:val="Bodytext30"/>
    <w:locked/>
    <w:rsid w:val="008A443B"/>
    <w:rPr>
      <w:b/>
      <w:bCs/>
      <w:sz w:val="26"/>
      <w:szCs w:val="26"/>
      <w:shd w:val="clear" w:color="auto" w:fill="FFFFFF"/>
    </w:rPr>
  </w:style>
  <w:style w:type="paragraph" w:customStyle="1" w:styleId="Bodytext30">
    <w:name w:val="Body text (3)"/>
    <w:basedOn w:val="Normal"/>
    <w:link w:val="Bodytext3"/>
    <w:rsid w:val="008A443B"/>
    <w:pPr>
      <w:widowControl w:val="0"/>
      <w:shd w:val="clear" w:color="auto" w:fill="FFFFFF"/>
      <w:spacing w:after="600" w:line="324" w:lineRule="exact"/>
      <w:jc w:val="center"/>
    </w:pPr>
    <w:rPr>
      <w:b/>
      <w:bCs/>
      <w:sz w:val="26"/>
      <w:szCs w:val="26"/>
      <w:lang w:val="en-US"/>
    </w:rPr>
  </w:style>
  <w:style w:type="character" w:customStyle="1" w:styleId="Heading1Char">
    <w:name w:val="Heading 1 Char"/>
    <w:basedOn w:val="DefaultParagraphFont"/>
    <w:link w:val="Heading1"/>
    <w:rsid w:val="000668E9"/>
    <w:rPr>
      <w:rFonts w:ascii="Times New Roman" w:eastAsia="Times New Roman" w:hAnsi="Times New Roman" w:cs="Times New Roman"/>
      <w:b/>
      <w:bCs/>
      <w:sz w:val="32"/>
      <w:szCs w:val="24"/>
      <w:u w:val="single"/>
      <w:lang w:val="ro-RO"/>
    </w:rPr>
  </w:style>
  <w:style w:type="paragraph" w:customStyle="1" w:styleId="CharCharChar3">
    <w:name w:val="Char Char Char3"/>
    <w:basedOn w:val="Normal"/>
    <w:rsid w:val="00D46349"/>
    <w:pPr>
      <w:spacing w:after="0" w:line="240" w:lineRule="auto"/>
    </w:pPr>
    <w:rPr>
      <w:rFonts w:ascii="Times New Roman" w:eastAsia="Times New Roman" w:hAnsi="Times New Roman" w:cs="Times New Roman"/>
      <w:sz w:val="24"/>
      <w:szCs w:val="24"/>
      <w:lang w:val="pl-PL" w:eastAsia="pl-PL"/>
    </w:rPr>
  </w:style>
  <w:style w:type="paragraph" w:customStyle="1" w:styleId="Standard">
    <w:name w:val="Standard"/>
    <w:rsid w:val="00AF07F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harCharChar2">
    <w:name w:val="Char Char Char2"/>
    <w:basedOn w:val="Normal"/>
    <w:rsid w:val="00C03433"/>
    <w:pPr>
      <w:spacing w:after="0" w:line="240" w:lineRule="auto"/>
    </w:pPr>
    <w:rPr>
      <w:rFonts w:ascii="Times New Roman" w:eastAsia="Times New Roman" w:hAnsi="Times New Roman" w:cs="Times New Roman"/>
      <w:sz w:val="24"/>
      <w:szCs w:val="24"/>
      <w:lang w:val="pl-PL" w:eastAsia="pl-PL"/>
    </w:rPr>
  </w:style>
  <w:style w:type="character" w:styleId="Strong">
    <w:name w:val="Strong"/>
    <w:uiPriority w:val="22"/>
    <w:qFormat/>
    <w:rsid w:val="00073A7F"/>
    <w:rPr>
      <w:b/>
      <w:bCs/>
    </w:rPr>
  </w:style>
  <w:style w:type="paragraph" w:customStyle="1" w:styleId="CharCharChar1">
    <w:name w:val="Char Char Char1"/>
    <w:basedOn w:val="Normal"/>
    <w:rsid w:val="004E4C1B"/>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09291E"/>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customStyle="1" w:styleId="CharCharChar0">
    <w:name w:val="Char Char Char"/>
    <w:basedOn w:val="Normal"/>
    <w:rsid w:val="004B1B00"/>
    <w:pPr>
      <w:spacing w:line="240" w:lineRule="exact"/>
    </w:pPr>
    <w:rPr>
      <w:rFonts w:ascii="Tahoma" w:eastAsia="Times New Roman" w:hAnsi="Tahoma" w:cs="Times New Roman"/>
      <w:sz w:val="20"/>
      <w:szCs w:val="20"/>
      <w:lang w:val="en-US"/>
    </w:rPr>
  </w:style>
  <w:style w:type="paragraph" w:customStyle="1" w:styleId="yiv6777461737msonormal">
    <w:name w:val="yiv6777461737msonormal"/>
    <w:basedOn w:val="Normal"/>
    <w:rsid w:val="00731D8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harCharChar4">
    <w:name w:val="Char Char Char"/>
    <w:basedOn w:val="Normal"/>
    <w:rsid w:val="006F6778"/>
    <w:pPr>
      <w:spacing w:after="0" w:line="240" w:lineRule="auto"/>
    </w:pPr>
    <w:rPr>
      <w:rFonts w:ascii="Times New Roman" w:eastAsia="Times New Roman" w:hAnsi="Times New Roman" w:cs="Times New Roman"/>
      <w:sz w:val="24"/>
      <w:szCs w:val="24"/>
      <w:lang w:val="pl-PL" w:eastAsia="pl-PL"/>
    </w:rPr>
  </w:style>
  <w:style w:type="paragraph" w:customStyle="1" w:styleId="CharCharChar5">
    <w:name w:val="Char Char Char"/>
    <w:basedOn w:val="Normal"/>
    <w:rsid w:val="00141014"/>
    <w:pPr>
      <w:spacing w:after="0" w:line="240" w:lineRule="auto"/>
    </w:pPr>
    <w:rPr>
      <w:rFonts w:ascii="Times New Roman" w:eastAsia="Times New Roman" w:hAnsi="Times New Roman" w:cs="Times New Roman"/>
      <w:sz w:val="24"/>
      <w:szCs w:val="24"/>
      <w:lang w:val="pl-PL" w:eastAsia="pl-PL"/>
    </w:rPr>
  </w:style>
  <w:style w:type="paragraph" w:customStyle="1" w:styleId="CharCharChar6">
    <w:name w:val="Char Char Char"/>
    <w:basedOn w:val="Normal"/>
    <w:rsid w:val="008A291F"/>
    <w:pPr>
      <w:spacing w:after="0" w:line="240" w:lineRule="auto"/>
    </w:pPr>
    <w:rPr>
      <w:rFonts w:ascii="Times New Roman" w:eastAsia="Times New Roman" w:hAnsi="Times New Roman" w:cs="Times New Roman"/>
      <w:sz w:val="24"/>
      <w:szCs w:val="24"/>
      <w:lang w:val="pl-PL" w:eastAsia="pl-PL"/>
    </w:rPr>
  </w:style>
  <w:style w:type="paragraph" w:customStyle="1" w:styleId="CharCharChar7">
    <w:name w:val="Char Char Char"/>
    <w:basedOn w:val="Normal"/>
    <w:rsid w:val="00FF7ECA"/>
    <w:pPr>
      <w:spacing w:after="0" w:line="240" w:lineRule="auto"/>
    </w:pPr>
    <w:rPr>
      <w:rFonts w:ascii="Times New Roman" w:eastAsia="Times New Roman" w:hAnsi="Times New Roman" w:cs="Times New Roman"/>
      <w:sz w:val="24"/>
      <w:szCs w:val="24"/>
      <w:lang w:val="pl-PL" w:eastAsia="pl-PL"/>
    </w:rPr>
  </w:style>
  <w:style w:type="paragraph" w:customStyle="1" w:styleId="yiv5466148155ydp2374aec9msonormal">
    <w:name w:val="yiv5466148155ydp2374aec9msonormal"/>
    <w:basedOn w:val="Normal"/>
    <w:rsid w:val="0000594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Spacing">
    <w:name w:val="No Spacing"/>
    <w:uiPriority w:val="1"/>
    <w:qFormat/>
    <w:rsid w:val="0078025C"/>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31</Pages>
  <Words>4769</Words>
  <Characters>27664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Secretara</cp:lastModifiedBy>
  <cp:revision>81</cp:revision>
  <cp:lastPrinted>2021-01-07T10:30:00Z</cp:lastPrinted>
  <dcterms:created xsi:type="dcterms:W3CDTF">2023-01-03T09:03:00Z</dcterms:created>
  <dcterms:modified xsi:type="dcterms:W3CDTF">2023-12-28T11:45:00Z</dcterms:modified>
</cp:coreProperties>
</file>